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3F" w:rsidRPr="00087E3F" w:rsidRDefault="00BD2D70" w:rsidP="00087E3F">
      <w:pPr>
        <w:numPr>
          <w:ilvl w:val="0"/>
          <w:numId w:val="32"/>
        </w:numPr>
        <w:tabs>
          <w:tab w:val="clear" w:pos="432"/>
          <w:tab w:val="num" w:pos="0"/>
        </w:tabs>
        <w:spacing w:after="200" w:line="276" w:lineRule="auto"/>
        <w:ind w:left="0" w:hanging="6"/>
        <w:contextualSpacing/>
        <w:jc w:val="both"/>
        <w:rPr>
          <w:rFonts w:eastAsia="Calibri"/>
          <w:sz w:val="28"/>
          <w:szCs w:val="28"/>
          <w:lang w:eastAsia="en-US"/>
        </w:rPr>
      </w:pPr>
      <w:r>
        <w:rPr>
          <w:rFonts w:eastAsia="Calibri"/>
          <w:sz w:val="28"/>
          <w:szCs w:val="28"/>
          <w:lang w:eastAsia="en-US"/>
        </w:rPr>
        <w:t>Фон</w:t>
      </w:r>
      <w:r w:rsidR="00087E3F" w:rsidRPr="00087E3F">
        <w:rPr>
          <w:rFonts w:eastAsia="Calibri"/>
          <w:sz w:val="28"/>
          <w:szCs w:val="28"/>
          <w:lang w:eastAsia="en-US"/>
        </w:rPr>
        <w:t>д оценочных средств разработан по специальности 38.02.01 «Экономика и бухгалтерский учет (по отраслям)».</w:t>
      </w:r>
    </w:p>
    <w:p w:rsidR="00087E3F" w:rsidRPr="00087E3F" w:rsidRDefault="00087E3F" w:rsidP="00087E3F">
      <w:pPr>
        <w:numPr>
          <w:ilvl w:val="0"/>
          <w:numId w:val="32"/>
        </w:numPr>
        <w:tabs>
          <w:tab w:val="clear" w:pos="432"/>
          <w:tab w:val="num" w:pos="0"/>
        </w:tabs>
        <w:spacing w:after="200" w:line="276" w:lineRule="auto"/>
        <w:ind w:left="0" w:hanging="6"/>
        <w:contextualSpacing/>
        <w:jc w:val="both"/>
        <w:rPr>
          <w:rFonts w:eastAsia="Calibri"/>
          <w:sz w:val="28"/>
          <w:szCs w:val="28"/>
          <w:lang w:eastAsia="en-US"/>
        </w:rPr>
      </w:pPr>
    </w:p>
    <w:p w:rsidR="00087E3F" w:rsidRPr="00087E3F" w:rsidRDefault="00087E3F" w:rsidP="00087E3F">
      <w:pPr>
        <w:numPr>
          <w:ilvl w:val="0"/>
          <w:numId w:val="32"/>
        </w:numPr>
        <w:tabs>
          <w:tab w:val="clear" w:pos="432"/>
          <w:tab w:val="num" w:pos="0"/>
        </w:tabs>
        <w:spacing w:after="200" w:line="276" w:lineRule="auto"/>
        <w:ind w:left="0" w:hanging="6"/>
        <w:contextualSpacing/>
        <w:jc w:val="both"/>
        <w:rPr>
          <w:rFonts w:eastAsia="Calibri"/>
          <w:sz w:val="28"/>
          <w:szCs w:val="28"/>
          <w:lang w:eastAsia="en-US"/>
        </w:rPr>
      </w:pPr>
    </w:p>
    <w:p w:rsidR="00087E3F" w:rsidRPr="00087E3F" w:rsidRDefault="00087E3F" w:rsidP="00087E3F">
      <w:pPr>
        <w:numPr>
          <w:ilvl w:val="0"/>
          <w:numId w:val="32"/>
        </w:numPr>
        <w:tabs>
          <w:tab w:val="clear" w:pos="432"/>
          <w:tab w:val="num" w:pos="0"/>
        </w:tabs>
        <w:spacing w:after="200" w:line="276" w:lineRule="auto"/>
        <w:ind w:left="0" w:hanging="6"/>
        <w:contextualSpacing/>
        <w:jc w:val="both"/>
        <w:rPr>
          <w:rFonts w:eastAsia="Calibri"/>
          <w:sz w:val="28"/>
          <w:szCs w:val="28"/>
          <w:lang w:eastAsia="en-US"/>
        </w:rPr>
      </w:pPr>
    </w:p>
    <w:p w:rsidR="00FB20F0" w:rsidRPr="00D2148E" w:rsidRDefault="00FB20F0" w:rsidP="0074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sectPr w:rsidR="00FB20F0" w:rsidRPr="00D2148E" w:rsidSect="00FB20F0">
          <w:footerReference w:type="even" r:id="rId7"/>
          <w:footerReference w:type="default" r:id="rId8"/>
          <w:pgSz w:w="11906" w:h="16838"/>
          <w:pgMar w:top="1134" w:right="850" w:bottom="1134" w:left="1701" w:header="708" w:footer="708" w:gutter="0"/>
          <w:cols w:space="720"/>
          <w:titlePg/>
        </w:sectPr>
      </w:pPr>
      <w:bookmarkStart w:id="0" w:name="_GoBack"/>
      <w:bookmarkEnd w:id="0"/>
    </w:p>
    <w:p w:rsidR="00764077" w:rsidRPr="00313061" w:rsidRDefault="00764077" w:rsidP="00F43F46">
      <w:pPr>
        <w:spacing w:line="360" w:lineRule="auto"/>
        <w:jc w:val="center"/>
        <w:rPr>
          <w:b/>
          <w:sz w:val="28"/>
          <w:szCs w:val="28"/>
        </w:rPr>
      </w:pPr>
      <w:r>
        <w:rPr>
          <w:b/>
          <w:sz w:val="28"/>
          <w:szCs w:val="28"/>
        </w:rPr>
        <w:lastRenderedPageBreak/>
        <w:t>О</w:t>
      </w:r>
      <w:r w:rsidRPr="00313061">
        <w:rPr>
          <w:b/>
          <w:sz w:val="28"/>
          <w:szCs w:val="28"/>
        </w:rPr>
        <w:t>бщие положения</w:t>
      </w:r>
    </w:p>
    <w:p w:rsidR="00764077" w:rsidRDefault="00764077" w:rsidP="002A041D">
      <w:pPr>
        <w:ind w:firstLine="709"/>
        <w:jc w:val="both"/>
        <w:rPr>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Pr>
          <w:sz w:val="28"/>
          <w:szCs w:val="28"/>
        </w:rPr>
        <w:t>профессиональных компетенций, а также общие компетенции, формирующиеся в процессе освоения ОПОП в целом.</w:t>
      </w:r>
    </w:p>
    <w:p w:rsidR="00764077" w:rsidRDefault="00764077" w:rsidP="002A041D">
      <w:pPr>
        <w:ind w:firstLine="709"/>
        <w:jc w:val="both"/>
        <w:rPr>
          <w:sz w:val="28"/>
          <w:szCs w:val="28"/>
        </w:rPr>
      </w:pPr>
      <w:r w:rsidRPr="00FC2753">
        <w:rPr>
          <w:sz w:val="28"/>
          <w:szCs w:val="28"/>
        </w:rPr>
        <w:t xml:space="preserve">Формой аттестации по профессиональному модулю является </w:t>
      </w:r>
      <w:r>
        <w:rPr>
          <w:sz w:val="28"/>
          <w:szCs w:val="28"/>
        </w:rPr>
        <w:t>экзамен</w:t>
      </w:r>
      <w:r w:rsidRPr="00CE57D6">
        <w:rPr>
          <w:sz w:val="28"/>
          <w:szCs w:val="28"/>
        </w:rPr>
        <w:t xml:space="preserve"> </w:t>
      </w:r>
      <w:r>
        <w:rPr>
          <w:sz w:val="28"/>
          <w:szCs w:val="28"/>
        </w:rPr>
        <w:t>(</w:t>
      </w:r>
      <w:r w:rsidRPr="00FC2753">
        <w:rPr>
          <w:sz w:val="28"/>
          <w:szCs w:val="28"/>
        </w:rPr>
        <w:t>квалификационный</w:t>
      </w:r>
      <w:r>
        <w:rPr>
          <w:sz w:val="28"/>
          <w:szCs w:val="28"/>
        </w:rPr>
        <w:t>).</w:t>
      </w:r>
      <w:r w:rsidRPr="00FC2753">
        <w:rPr>
          <w:sz w:val="28"/>
          <w:szCs w:val="28"/>
        </w:rPr>
        <w:t xml:space="preserve"> </w:t>
      </w:r>
    </w:p>
    <w:p w:rsidR="002A041D" w:rsidRDefault="002A041D" w:rsidP="002A041D">
      <w:pPr>
        <w:ind w:firstLine="709"/>
        <w:jc w:val="both"/>
        <w:rPr>
          <w:sz w:val="28"/>
          <w:szCs w:val="28"/>
        </w:rPr>
      </w:pPr>
    </w:p>
    <w:p w:rsidR="00764077" w:rsidRDefault="00764077" w:rsidP="00764077">
      <w:pPr>
        <w:spacing w:line="360" w:lineRule="auto"/>
        <w:jc w:val="both"/>
        <w:rPr>
          <w:b/>
          <w:sz w:val="28"/>
          <w:szCs w:val="28"/>
        </w:rPr>
      </w:pPr>
      <w:r>
        <w:rPr>
          <w:b/>
          <w:sz w:val="28"/>
          <w:szCs w:val="28"/>
        </w:rPr>
        <w:t>1.  Формы промежуточной аттестации по профессиональному модулю</w:t>
      </w:r>
      <w:r>
        <w:rPr>
          <w:rStyle w:val="af6"/>
          <w:b/>
          <w:sz w:val="28"/>
          <w:szCs w:val="28"/>
        </w:rPr>
        <w:footnoteReference w:id="1"/>
      </w:r>
    </w:p>
    <w:p w:rsidR="00764077" w:rsidRPr="003C118D" w:rsidRDefault="00764077" w:rsidP="00764077">
      <w:pPr>
        <w:spacing w:line="360" w:lineRule="auto"/>
        <w:jc w:val="right"/>
        <w:rPr>
          <w:sz w:val="28"/>
          <w:szCs w:val="28"/>
        </w:rPr>
      </w:pPr>
      <w:r w:rsidRPr="003C118D">
        <w:rPr>
          <w:sz w:val="28"/>
          <w:szCs w:val="28"/>
        </w:rPr>
        <w:t>Таблица 1</w:t>
      </w:r>
      <w:r w:rsidRPr="003C118D">
        <w:rPr>
          <w:rStyle w:val="af6"/>
          <w:sz w:val="28"/>
          <w:szCs w:val="28"/>
        </w:rPr>
        <w:footnoteReference w:id="2"/>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004"/>
      </w:tblGrid>
      <w:tr w:rsidR="00764077" w:rsidRPr="00B44FDC" w:rsidTr="003F3405">
        <w:trPr>
          <w:trHeight w:val="838"/>
        </w:trPr>
        <w:tc>
          <w:tcPr>
            <w:tcW w:w="4716" w:type="dxa"/>
          </w:tcPr>
          <w:p w:rsidR="00764077" w:rsidRPr="00B44FDC" w:rsidRDefault="00764077" w:rsidP="003F3405">
            <w:pPr>
              <w:pStyle w:val="af5"/>
              <w:spacing w:after="0" w:line="240" w:lineRule="auto"/>
              <w:ind w:left="0"/>
              <w:jc w:val="center"/>
              <w:rPr>
                <w:rFonts w:ascii="Times New Roman" w:hAnsi="Times New Roman"/>
                <w:b/>
                <w:bCs/>
                <w:sz w:val="28"/>
                <w:szCs w:val="28"/>
              </w:rPr>
            </w:pPr>
            <w:r w:rsidRPr="00B44FDC">
              <w:rPr>
                <w:rFonts w:ascii="Times New Roman" w:hAnsi="Times New Roman"/>
                <w:b/>
                <w:bCs/>
                <w:sz w:val="28"/>
                <w:szCs w:val="28"/>
              </w:rPr>
              <w:t>Элементы модуля, профессиональный модуль</w:t>
            </w:r>
          </w:p>
        </w:tc>
        <w:tc>
          <w:tcPr>
            <w:tcW w:w="5004" w:type="dxa"/>
          </w:tcPr>
          <w:p w:rsidR="00764077" w:rsidRPr="00B44FDC" w:rsidRDefault="00764077" w:rsidP="003F3405">
            <w:pPr>
              <w:pStyle w:val="af5"/>
              <w:spacing w:after="0" w:line="240" w:lineRule="auto"/>
              <w:ind w:left="0"/>
              <w:jc w:val="center"/>
              <w:rPr>
                <w:rFonts w:ascii="Times New Roman" w:hAnsi="Times New Roman"/>
                <w:b/>
                <w:bCs/>
                <w:sz w:val="28"/>
                <w:szCs w:val="28"/>
              </w:rPr>
            </w:pPr>
            <w:r w:rsidRPr="00B44FDC">
              <w:rPr>
                <w:rFonts w:ascii="Times New Roman" w:hAnsi="Times New Roman"/>
                <w:b/>
                <w:bCs/>
                <w:sz w:val="28"/>
                <w:szCs w:val="28"/>
              </w:rPr>
              <w:t>Формы промежуточной аттестации</w:t>
            </w:r>
          </w:p>
        </w:tc>
      </w:tr>
      <w:tr w:rsidR="00764077" w:rsidRPr="00B44FDC" w:rsidTr="003F3405">
        <w:tc>
          <w:tcPr>
            <w:tcW w:w="4716" w:type="dxa"/>
          </w:tcPr>
          <w:p w:rsidR="00764077" w:rsidRPr="00867C6C" w:rsidRDefault="00764077" w:rsidP="003F3405">
            <w:pPr>
              <w:pStyle w:val="af5"/>
              <w:spacing w:after="0" w:line="240" w:lineRule="auto"/>
              <w:ind w:left="0"/>
              <w:jc w:val="center"/>
              <w:rPr>
                <w:rFonts w:ascii="Times New Roman" w:hAnsi="Times New Roman"/>
                <w:b/>
                <w:bCs/>
                <w:sz w:val="28"/>
                <w:szCs w:val="28"/>
              </w:rPr>
            </w:pPr>
            <w:r>
              <w:rPr>
                <w:rFonts w:ascii="Times New Roman" w:hAnsi="Times New Roman"/>
                <w:b/>
                <w:bCs/>
                <w:sz w:val="28"/>
                <w:szCs w:val="28"/>
              </w:rPr>
              <w:t>1</w:t>
            </w:r>
          </w:p>
        </w:tc>
        <w:tc>
          <w:tcPr>
            <w:tcW w:w="5004" w:type="dxa"/>
          </w:tcPr>
          <w:p w:rsidR="00764077" w:rsidRPr="00867C6C" w:rsidRDefault="00764077" w:rsidP="003F3405">
            <w:pPr>
              <w:pStyle w:val="af5"/>
              <w:spacing w:after="0" w:line="240" w:lineRule="auto"/>
              <w:ind w:left="0"/>
              <w:jc w:val="center"/>
              <w:rPr>
                <w:rFonts w:ascii="Times New Roman" w:hAnsi="Times New Roman"/>
                <w:b/>
                <w:bCs/>
                <w:sz w:val="28"/>
                <w:szCs w:val="28"/>
              </w:rPr>
            </w:pPr>
            <w:r>
              <w:rPr>
                <w:rFonts w:ascii="Times New Roman" w:hAnsi="Times New Roman"/>
                <w:b/>
                <w:bCs/>
                <w:sz w:val="28"/>
                <w:szCs w:val="28"/>
              </w:rPr>
              <w:t>2</w:t>
            </w:r>
          </w:p>
        </w:tc>
      </w:tr>
      <w:tr w:rsidR="00764077" w:rsidRPr="00B44FDC" w:rsidTr="003F3405">
        <w:tc>
          <w:tcPr>
            <w:tcW w:w="4716" w:type="dxa"/>
          </w:tcPr>
          <w:p w:rsidR="00764077" w:rsidRPr="00D35EE1" w:rsidRDefault="00764077" w:rsidP="003F3405">
            <w:pPr>
              <w:pStyle w:val="af5"/>
              <w:spacing w:after="0" w:line="240" w:lineRule="auto"/>
              <w:ind w:left="0"/>
              <w:rPr>
                <w:rFonts w:ascii="Times New Roman" w:hAnsi="Times New Roman"/>
                <w:sz w:val="24"/>
                <w:szCs w:val="24"/>
              </w:rPr>
            </w:pPr>
            <w:r>
              <w:rPr>
                <w:rFonts w:ascii="Times New Roman" w:hAnsi="Times New Roman"/>
                <w:b/>
                <w:sz w:val="24"/>
                <w:szCs w:val="24"/>
              </w:rPr>
              <w:t>МДК 02</w:t>
            </w:r>
            <w:r w:rsidRPr="00D35EE1">
              <w:rPr>
                <w:rFonts w:ascii="Times New Roman" w:hAnsi="Times New Roman"/>
                <w:b/>
                <w:sz w:val="24"/>
                <w:szCs w:val="24"/>
              </w:rPr>
              <w:t>.01</w:t>
            </w:r>
            <w:r>
              <w:rPr>
                <w:rFonts w:ascii="Times New Roman" w:hAnsi="Times New Roman"/>
                <w:b/>
                <w:sz w:val="24"/>
                <w:szCs w:val="24"/>
              </w:rPr>
              <w:t>. Практические основы бухгалтерского учета источников формирования имущества организации</w:t>
            </w:r>
          </w:p>
        </w:tc>
        <w:tc>
          <w:tcPr>
            <w:tcW w:w="5004" w:type="dxa"/>
          </w:tcPr>
          <w:p w:rsidR="00764077" w:rsidRPr="00B126D7" w:rsidRDefault="00764077" w:rsidP="003F3405">
            <w:pPr>
              <w:rPr>
                <w:color w:val="000000"/>
              </w:rPr>
            </w:pPr>
            <w:r>
              <w:rPr>
                <w:color w:val="000000"/>
                <w:sz w:val="22"/>
                <w:szCs w:val="22"/>
              </w:rPr>
              <w:t>Экзамен</w:t>
            </w:r>
          </w:p>
          <w:p w:rsidR="00764077" w:rsidRPr="00B126D7" w:rsidRDefault="00764077" w:rsidP="003F3405">
            <w:pPr>
              <w:pStyle w:val="af5"/>
              <w:spacing w:after="0" w:line="240" w:lineRule="auto"/>
              <w:ind w:left="0"/>
              <w:rPr>
                <w:rFonts w:ascii="Times New Roman" w:hAnsi="Times New Roman"/>
                <w:sz w:val="28"/>
                <w:szCs w:val="28"/>
              </w:rPr>
            </w:pPr>
          </w:p>
        </w:tc>
      </w:tr>
      <w:tr w:rsidR="00764077" w:rsidRPr="00B44FDC" w:rsidTr="003F3405">
        <w:tc>
          <w:tcPr>
            <w:tcW w:w="4716" w:type="dxa"/>
          </w:tcPr>
          <w:p w:rsidR="00764077" w:rsidRPr="00F43F46" w:rsidRDefault="00764077" w:rsidP="003F3405">
            <w:pPr>
              <w:pStyle w:val="af5"/>
              <w:spacing w:after="0" w:line="240" w:lineRule="auto"/>
              <w:ind w:left="0"/>
              <w:rPr>
                <w:rFonts w:ascii="Times New Roman" w:hAnsi="Times New Roman"/>
                <w:b/>
                <w:sz w:val="24"/>
                <w:szCs w:val="24"/>
              </w:rPr>
            </w:pPr>
            <w:r w:rsidRPr="00F43F46">
              <w:rPr>
                <w:rFonts w:ascii="Times New Roman" w:hAnsi="Times New Roman"/>
                <w:b/>
                <w:sz w:val="24"/>
                <w:szCs w:val="24"/>
              </w:rPr>
              <w:t>МДК 02.02</w:t>
            </w:r>
            <w:r w:rsidR="00361DAC">
              <w:rPr>
                <w:rFonts w:ascii="Times New Roman" w:hAnsi="Times New Roman"/>
                <w:b/>
                <w:sz w:val="24"/>
                <w:szCs w:val="24"/>
              </w:rPr>
              <w:t xml:space="preserve">.  </w:t>
            </w:r>
            <w:r w:rsidRPr="00F43F46">
              <w:rPr>
                <w:rFonts w:ascii="Times New Roman" w:hAnsi="Times New Roman"/>
                <w:b/>
                <w:sz w:val="24"/>
                <w:szCs w:val="24"/>
              </w:rPr>
              <w:t>Бухгалтерская технология проведения и оформления инвентаризации</w:t>
            </w:r>
          </w:p>
        </w:tc>
        <w:tc>
          <w:tcPr>
            <w:tcW w:w="5004" w:type="dxa"/>
          </w:tcPr>
          <w:p w:rsidR="00764077" w:rsidRPr="00B126D7" w:rsidRDefault="00F43F46" w:rsidP="003F3405">
            <w:pPr>
              <w:rPr>
                <w:color w:val="000000"/>
              </w:rPr>
            </w:pPr>
            <w:r>
              <w:rPr>
                <w:color w:val="000000"/>
                <w:sz w:val="22"/>
                <w:szCs w:val="22"/>
              </w:rPr>
              <w:t>Экзамен</w:t>
            </w:r>
          </w:p>
        </w:tc>
      </w:tr>
      <w:tr w:rsidR="00764077" w:rsidRPr="00B44FDC" w:rsidTr="003F3405">
        <w:tc>
          <w:tcPr>
            <w:tcW w:w="4716" w:type="dxa"/>
          </w:tcPr>
          <w:p w:rsidR="00764077" w:rsidRPr="00B44FDC" w:rsidRDefault="00764077" w:rsidP="003F3405">
            <w:pPr>
              <w:pStyle w:val="af5"/>
              <w:spacing w:after="0" w:line="240" w:lineRule="auto"/>
              <w:ind w:left="0"/>
              <w:rPr>
                <w:rFonts w:ascii="Times New Roman" w:hAnsi="Times New Roman"/>
                <w:sz w:val="28"/>
                <w:szCs w:val="28"/>
              </w:rPr>
            </w:pPr>
            <w:r w:rsidRPr="00B44FDC">
              <w:rPr>
                <w:rFonts w:ascii="Times New Roman" w:hAnsi="Times New Roman"/>
                <w:sz w:val="28"/>
                <w:szCs w:val="28"/>
              </w:rPr>
              <w:t>УП</w:t>
            </w:r>
          </w:p>
        </w:tc>
        <w:tc>
          <w:tcPr>
            <w:tcW w:w="5004" w:type="dxa"/>
          </w:tcPr>
          <w:p w:rsidR="00764077" w:rsidRPr="00B126D7" w:rsidRDefault="00764077" w:rsidP="003F3405">
            <w:pPr>
              <w:rPr>
                <w:sz w:val="28"/>
                <w:szCs w:val="28"/>
              </w:rPr>
            </w:pPr>
            <w:r w:rsidRPr="00B126D7">
              <w:rPr>
                <w:sz w:val="28"/>
                <w:szCs w:val="28"/>
              </w:rPr>
              <w:t>не предусмотрена</w:t>
            </w:r>
          </w:p>
        </w:tc>
      </w:tr>
      <w:tr w:rsidR="00764077" w:rsidRPr="00B44FDC" w:rsidTr="003F3405">
        <w:tc>
          <w:tcPr>
            <w:tcW w:w="4716" w:type="dxa"/>
          </w:tcPr>
          <w:p w:rsidR="00764077" w:rsidRPr="00B44FDC" w:rsidRDefault="00764077" w:rsidP="003F3405">
            <w:pPr>
              <w:pStyle w:val="af5"/>
              <w:spacing w:after="0" w:line="240" w:lineRule="auto"/>
              <w:ind w:left="0"/>
              <w:rPr>
                <w:rFonts w:ascii="Times New Roman" w:hAnsi="Times New Roman"/>
                <w:sz w:val="28"/>
                <w:szCs w:val="28"/>
              </w:rPr>
            </w:pPr>
            <w:r w:rsidRPr="00B44FDC">
              <w:rPr>
                <w:rFonts w:ascii="Times New Roman" w:hAnsi="Times New Roman"/>
                <w:sz w:val="28"/>
                <w:szCs w:val="28"/>
              </w:rPr>
              <w:t>ПП</w:t>
            </w:r>
          </w:p>
        </w:tc>
        <w:tc>
          <w:tcPr>
            <w:tcW w:w="5004" w:type="dxa"/>
          </w:tcPr>
          <w:p w:rsidR="00764077" w:rsidRPr="00B126D7" w:rsidRDefault="00764077" w:rsidP="003F3405">
            <w:pPr>
              <w:pStyle w:val="af5"/>
              <w:spacing w:after="0" w:line="240" w:lineRule="auto"/>
              <w:ind w:left="0"/>
              <w:rPr>
                <w:rFonts w:ascii="Times New Roman" w:hAnsi="Times New Roman"/>
                <w:sz w:val="28"/>
                <w:szCs w:val="28"/>
              </w:rPr>
            </w:pPr>
            <w:r>
              <w:rPr>
                <w:rFonts w:ascii="Times New Roman" w:hAnsi="Times New Roman"/>
                <w:sz w:val="28"/>
                <w:szCs w:val="28"/>
              </w:rPr>
              <w:t>З</w:t>
            </w:r>
            <w:r w:rsidR="00F43F46">
              <w:rPr>
                <w:rFonts w:ascii="Times New Roman" w:hAnsi="Times New Roman"/>
                <w:sz w:val="28"/>
                <w:szCs w:val="28"/>
              </w:rPr>
              <w:t>ачет</w:t>
            </w:r>
          </w:p>
        </w:tc>
      </w:tr>
    </w:tbl>
    <w:p w:rsidR="00764077" w:rsidRDefault="00764077" w:rsidP="00764077">
      <w:pPr>
        <w:spacing w:line="360" w:lineRule="auto"/>
        <w:ind w:firstLine="708"/>
        <w:jc w:val="both"/>
        <w:rPr>
          <w:sz w:val="28"/>
          <w:szCs w:val="28"/>
        </w:rPr>
      </w:pPr>
    </w:p>
    <w:p w:rsidR="00764077" w:rsidRDefault="00764077" w:rsidP="00764077">
      <w:pPr>
        <w:spacing w:line="360" w:lineRule="auto"/>
        <w:jc w:val="both"/>
        <w:rPr>
          <w:b/>
          <w:sz w:val="28"/>
          <w:szCs w:val="28"/>
        </w:rPr>
      </w:pPr>
      <w:r>
        <w:rPr>
          <w:b/>
          <w:sz w:val="28"/>
          <w:szCs w:val="28"/>
        </w:rPr>
        <w:t>2. Результаты освоения модуля, подлежащие проверке</w:t>
      </w:r>
    </w:p>
    <w:p w:rsidR="00764077" w:rsidRPr="00564887" w:rsidRDefault="00764077" w:rsidP="00764077">
      <w:pPr>
        <w:spacing w:line="360" w:lineRule="auto"/>
        <w:jc w:val="both"/>
        <w:rPr>
          <w:b/>
          <w:sz w:val="28"/>
          <w:szCs w:val="28"/>
        </w:rPr>
      </w:pPr>
      <w:r>
        <w:rPr>
          <w:b/>
          <w:sz w:val="28"/>
          <w:szCs w:val="28"/>
        </w:rPr>
        <w:t>2</w:t>
      </w:r>
      <w:r w:rsidRPr="00F037D7">
        <w:rPr>
          <w:b/>
          <w:sz w:val="28"/>
          <w:szCs w:val="28"/>
        </w:rPr>
        <w:t>.1. Профессиональные и общие компетенции</w:t>
      </w:r>
    </w:p>
    <w:p w:rsidR="00764077" w:rsidRDefault="00764077" w:rsidP="00764077">
      <w:pPr>
        <w:spacing w:line="360" w:lineRule="auto"/>
        <w:jc w:val="both"/>
        <w:rPr>
          <w:sz w:val="28"/>
          <w:szCs w:val="28"/>
        </w:rPr>
      </w:pPr>
      <w:r w:rsidRPr="00F14D23">
        <w:rPr>
          <w:sz w:val="28"/>
          <w:szCs w:val="28"/>
        </w:rPr>
        <w:t xml:space="preserve">В результате </w:t>
      </w:r>
      <w:r>
        <w:rPr>
          <w:sz w:val="28"/>
          <w:szCs w:val="28"/>
        </w:rPr>
        <w:t>контроля и оценки</w:t>
      </w:r>
      <w:r w:rsidRPr="00F14D23">
        <w:rPr>
          <w:sz w:val="28"/>
          <w:szCs w:val="28"/>
        </w:rPr>
        <w:t xml:space="preserve"> по профессиональному модулю осуществляется комплексная проверка следующих профессиональных и общих компетенций</w:t>
      </w:r>
      <w:r>
        <w:rPr>
          <w:rStyle w:val="af6"/>
          <w:sz w:val="28"/>
          <w:szCs w:val="28"/>
        </w:rPr>
        <w:footnoteReference w:id="3"/>
      </w:r>
      <w:r w:rsidRPr="00F14D23">
        <w:rPr>
          <w:sz w:val="28"/>
          <w:szCs w:val="28"/>
        </w:rPr>
        <w:t>:</w:t>
      </w:r>
    </w:p>
    <w:p w:rsidR="00764077" w:rsidRDefault="00764077" w:rsidP="00764077">
      <w:pPr>
        <w:spacing w:line="360" w:lineRule="auto"/>
        <w:jc w:val="right"/>
        <w:rPr>
          <w:sz w:val="28"/>
          <w:szCs w:val="28"/>
        </w:rPr>
      </w:pPr>
      <w:r>
        <w:rPr>
          <w:sz w:val="28"/>
          <w:szCs w:val="28"/>
        </w:rPr>
        <w:t>Таблица 2</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5294"/>
      </w:tblGrid>
      <w:tr w:rsidR="00764077" w:rsidRPr="00F21DB9" w:rsidTr="003F3405">
        <w:tc>
          <w:tcPr>
            <w:tcW w:w="4426" w:type="dxa"/>
          </w:tcPr>
          <w:p w:rsidR="00764077" w:rsidRPr="00F21DB9" w:rsidRDefault="00764077" w:rsidP="003F3405">
            <w:pPr>
              <w:pStyle w:val="af5"/>
              <w:spacing w:after="0" w:line="240" w:lineRule="exact"/>
              <w:ind w:left="0"/>
              <w:jc w:val="center"/>
              <w:rPr>
                <w:rFonts w:ascii="Times New Roman" w:hAnsi="Times New Roman"/>
                <w:b/>
                <w:sz w:val="24"/>
                <w:szCs w:val="24"/>
              </w:rPr>
            </w:pPr>
            <w:r w:rsidRPr="00F21DB9">
              <w:rPr>
                <w:rFonts w:ascii="Times New Roman" w:hAnsi="Times New Roman"/>
                <w:b/>
                <w:sz w:val="24"/>
                <w:szCs w:val="24"/>
              </w:rPr>
              <w:t>Профессиональные компетенции</w:t>
            </w:r>
          </w:p>
        </w:tc>
        <w:tc>
          <w:tcPr>
            <w:tcW w:w="5294" w:type="dxa"/>
          </w:tcPr>
          <w:p w:rsidR="00764077" w:rsidRPr="00F21DB9" w:rsidRDefault="00764077" w:rsidP="003F3405">
            <w:pPr>
              <w:pStyle w:val="af5"/>
              <w:spacing w:after="0" w:line="240" w:lineRule="exact"/>
              <w:ind w:left="0"/>
              <w:jc w:val="center"/>
              <w:rPr>
                <w:rFonts w:ascii="Times New Roman" w:hAnsi="Times New Roman"/>
                <w:b/>
                <w:sz w:val="24"/>
                <w:szCs w:val="24"/>
              </w:rPr>
            </w:pPr>
            <w:r w:rsidRPr="00F21DB9">
              <w:rPr>
                <w:rFonts w:ascii="Times New Roman" w:hAnsi="Times New Roman"/>
                <w:b/>
                <w:sz w:val="24"/>
                <w:szCs w:val="24"/>
              </w:rPr>
              <w:t xml:space="preserve">Показатели оценки результата </w:t>
            </w:r>
          </w:p>
        </w:tc>
      </w:tr>
      <w:tr w:rsidR="00764077" w:rsidRPr="00F21DB9" w:rsidTr="003F3405">
        <w:tc>
          <w:tcPr>
            <w:tcW w:w="4426" w:type="dxa"/>
          </w:tcPr>
          <w:p w:rsidR="00764077" w:rsidRPr="008A7E7C" w:rsidRDefault="00764077" w:rsidP="003F3405">
            <w:pPr>
              <w:pStyle w:val="ConsPlusNormal"/>
              <w:widowControl/>
              <w:snapToGrid w:val="0"/>
              <w:ind w:firstLine="0"/>
              <w:jc w:val="both"/>
              <w:rPr>
                <w:rFonts w:ascii="Times New Roman" w:hAnsi="Times New Roman" w:cs="Times New Roman"/>
                <w:sz w:val="22"/>
                <w:szCs w:val="22"/>
              </w:rPr>
            </w:pPr>
            <w:r w:rsidRPr="008A7E7C">
              <w:rPr>
                <w:rFonts w:ascii="Times New Roman" w:hAnsi="Times New Roman" w:cs="Times New Roman"/>
                <w:sz w:val="22"/>
                <w:szCs w:val="22"/>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5294"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Грамотность использования нормативных документов по учету источников имущества организации;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операциям формирования и использования источников имущества организации;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Грамотность отражения в учете источников имущества организации.</w:t>
            </w:r>
          </w:p>
        </w:tc>
      </w:tr>
      <w:tr w:rsidR="00764077" w:rsidRPr="00F21DB9" w:rsidTr="003F3405">
        <w:tc>
          <w:tcPr>
            <w:tcW w:w="4426" w:type="dxa"/>
          </w:tcPr>
          <w:p w:rsidR="00764077" w:rsidRPr="008A7E7C" w:rsidRDefault="00764077" w:rsidP="003F3405">
            <w:pPr>
              <w:snapToGrid w:val="0"/>
              <w:spacing w:after="200"/>
            </w:pPr>
            <w:r w:rsidRPr="008A7E7C">
              <w:lastRenderedPageBreak/>
              <w:t>ПК 2.2</w:t>
            </w:r>
            <w:r w:rsidRPr="008A7E7C">
              <w:rPr>
                <w:sz w:val="22"/>
                <w:szCs w:val="22"/>
              </w:rPr>
              <w:t>. Выполнять поручения руководства в составе комиссии по инвентаризации имущества в местах его хранения</w:t>
            </w:r>
          </w:p>
        </w:tc>
        <w:tc>
          <w:tcPr>
            <w:tcW w:w="5294"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Грамотность использования нормативных документов при подготовке и проведении инвентаризации имущества и обязательств;</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Оптимальность выбора вида инвентаризации в зависимости от инвентаризуемого объекта, сроков проведения инвентаризации;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применения различных способов и приемов при проведении инвентаризации имущества и обязательств организации.</w:t>
            </w:r>
          </w:p>
        </w:tc>
      </w:tr>
      <w:tr w:rsidR="00764077" w:rsidRPr="00F21DB9" w:rsidTr="003F3405">
        <w:tc>
          <w:tcPr>
            <w:tcW w:w="4426"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ПК 2.3. Проводить подготовку к инвентаризации и проверку действительно соответствия фактических данных инвентаризации данным учета</w:t>
            </w:r>
          </w:p>
        </w:tc>
        <w:tc>
          <w:tcPr>
            <w:tcW w:w="5294"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проверки правильности проведения инвентаризации;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проверки соответствия фактического наличия имущества организации данным учета;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Грамотность отражения результатов инвентаризации в сличительных ведомостях;</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Полнота и своевременность регистрации явлений и операций, не отраженных первичной документацией в момент их совершения;</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Грамотность оценки объектов, не отраженных первичной документацией в момент совершения с ними операций.</w:t>
            </w:r>
          </w:p>
        </w:tc>
      </w:tr>
      <w:tr w:rsidR="00764077" w:rsidTr="003F3405">
        <w:tblPrEx>
          <w:tblLook w:val="0000" w:firstRow="0" w:lastRow="0" w:firstColumn="0" w:lastColumn="0" w:noHBand="0" w:noVBand="0"/>
        </w:tblPrEx>
        <w:trPr>
          <w:trHeight w:val="3570"/>
        </w:trPr>
        <w:tc>
          <w:tcPr>
            <w:tcW w:w="4426"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 Проводить процедуры инвентаризации финансовых обязательств организации</w:t>
            </w:r>
          </w:p>
        </w:tc>
        <w:tc>
          <w:tcPr>
            <w:tcW w:w="5294" w:type="dxa"/>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Качество применения различных способов и приемов при проведении обязательств организации;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проведения проверки наличия и состояния обязательств организации с целью сопоставления с данными учета;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r w:rsidR="00764077" w:rsidTr="003F3405">
        <w:tblPrEx>
          <w:tblLook w:val="0000" w:firstRow="0" w:lastRow="0" w:firstColumn="0" w:lastColumn="0" w:noHBand="0" w:noVBand="0"/>
        </w:tblPrEx>
        <w:trPr>
          <w:trHeight w:val="2365"/>
        </w:trPr>
        <w:tc>
          <w:tcPr>
            <w:tcW w:w="4426" w:type="dxa"/>
          </w:tcPr>
          <w:p w:rsidR="00764077" w:rsidRPr="00EB018C" w:rsidRDefault="00764077" w:rsidP="003F3405">
            <w:pPr>
              <w:pStyle w:val="af5"/>
              <w:snapToGrid w:val="0"/>
              <w:spacing w:line="240" w:lineRule="atLeast"/>
              <w:ind w:left="0"/>
              <w:rPr>
                <w:rFonts w:ascii="Times New Roman" w:hAnsi="Times New Roman"/>
              </w:rPr>
            </w:pPr>
            <w:r w:rsidRPr="00EB018C">
              <w:rPr>
                <w:rFonts w:ascii="Times New Roman" w:hAnsi="Times New Roman"/>
              </w:rPr>
              <w:t>ПК 2.5. . Проводить процедуры инвентаризации финансовых обязательств организации</w:t>
            </w:r>
          </w:p>
        </w:tc>
        <w:tc>
          <w:tcPr>
            <w:tcW w:w="5294" w:type="dxa"/>
          </w:tcPr>
          <w:p w:rsidR="00764077" w:rsidRPr="00EB018C" w:rsidRDefault="00764077" w:rsidP="003F3405">
            <w:pPr>
              <w:pStyle w:val="af5"/>
              <w:snapToGrid w:val="0"/>
              <w:spacing w:line="240" w:lineRule="atLeast"/>
              <w:ind w:left="0"/>
              <w:rPr>
                <w:rFonts w:ascii="Times New Roman" w:hAnsi="Times New Roman"/>
              </w:rPr>
            </w:pPr>
            <w:r w:rsidRPr="00EB018C">
              <w:rPr>
                <w:rFonts w:ascii="Times New Roman" w:hAnsi="Times New Roman"/>
              </w:rPr>
              <w:t>Качество применения различных способов и приемов при проведении обязательств организации;</w:t>
            </w:r>
          </w:p>
          <w:p w:rsidR="00764077" w:rsidRPr="00EB018C" w:rsidRDefault="00764077" w:rsidP="003F3405">
            <w:pPr>
              <w:pStyle w:val="af5"/>
              <w:spacing w:line="240" w:lineRule="atLeast"/>
              <w:ind w:left="0"/>
              <w:rPr>
                <w:rFonts w:ascii="Times New Roman" w:hAnsi="Times New Roman"/>
              </w:rPr>
            </w:pPr>
            <w:r w:rsidRPr="00EB018C">
              <w:rPr>
                <w:rFonts w:ascii="Times New Roman" w:hAnsi="Times New Roman"/>
              </w:rPr>
              <w:t>Точность и грамотность оформления документов по инвентаризации с учетом инвентаризируемого объекта;</w:t>
            </w:r>
          </w:p>
          <w:p w:rsidR="00764077" w:rsidRPr="00EB018C" w:rsidRDefault="00764077" w:rsidP="003F3405">
            <w:pPr>
              <w:pStyle w:val="af5"/>
              <w:spacing w:line="240" w:lineRule="atLeast"/>
              <w:ind w:left="0"/>
              <w:rPr>
                <w:rFonts w:ascii="Times New Roman" w:hAnsi="Times New Roman"/>
              </w:rPr>
            </w:pPr>
            <w:r w:rsidRPr="00EB018C">
              <w:rPr>
                <w:rFonts w:ascii="Times New Roman" w:hAnsi="Times New Roman"/>
              </w:rPr>
              <w:t>Качество проведения проверки наличия и состояния обязательств организации с целью сопоставления с данными учета;</w:t>
            </w:r>
          </w:p>
          <w:p w:rsidR="00764077" w:rsidRPr="00EB018C" w:rsidRDefault="00764077" w:rsidP="003F3405">
            <w:pPr>
              <w:spacing w:after="200" w:line="240" w:lineRule="atLeast"/>
              <w:rPr>
                <w:rStyle w:val="51"/>
                <w:b w:val="0"/>
                <w:bCs w:val="0"/>
                <w:i w:val="0"/>
                <w:iCs w:val="0"/>
                <w:sz w:val="22"/>
                <w:szCs w:val="22"/>
                <w:shd w:val="clear" w:color="auto" w:fill="auto"/>
              </w:rPr>
            </w:pPr>
            <w:r w:rsidRPr="00EB018C">
              <w:rPr>
                <w:rStyle w:val="51"/>
                <w:b w:val="0"/>
                <w:bCs w:val="0"/>
                <w:i w:val="0"/>
                <w:iCs w:val="0"/>
                <w:sz w:val="22"/>
                <w:szCs w:val="22"/>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bl>
    <w:p w:rsidR="00C94901" w:rsidRDefault="00C94901" w:rsidP="00764077">
      <w:pPr>
        <w:spacing w:line="360" w:lineRule="auto"/>
        <w:jc w:val="right"/>
        <w:rPr>
          <w:sz w:val="28"/>
          <w:szCs w:val="28"/>
        </w:rPr>
      </w:pPr>
    </w:p>
    <w:p w:rsidR="00C94901" w:rsidRDefault="00C94901" w:rsidP="00764077">
      <w:pPr>
        <w:spacing w:line="360" w:lineRule="auto"/>
        <w:jc w:val="right"/>
        <w:rPr>
          <w:sz w:val="28"/>
          <w:szCs w:val="28"/>
        </w:rPr>
      </w:pPr>
    </w:p>
    <w:p w:rsidR="00764077" w:rsidRDefault="00764077" w:rsidP="00764077">
      <w:pPr>
        <w:spacing w:line="360" w:lineRule="auto"/>
        <w:jc w:val="right"/>
        <w:rPr>
          <w:sz w:val="28"/>
          <w:szCs w:val="28"/>
        </w:rPr>
      </w:pPr>
      <w:r>
        <w:rPr>
          <w:sz w:val="28"/>
          <w:szCs w:val="28"/>
        </w:rPr>
        <w:lastRenderedPageBreak/>
        <w:t>Таблица 3</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764077" w:rsidRPr="005669D5" w:rsidTr="00D4353F">
        <w:tc>
          <w:tcPr>
            <w:tcW w:w="4219" w:type="dxa"/>
            <w:vAlign w:val="center"/>
          </w:tcPr>
          <w:p w:rsidR="00764077" w:rsidRPr="005669D5" w:rsidRDefault="00764077" w:rsidP="003F3405">
            <w:pPr>
              <w:spacing w:line="240" w:lineRule="exact"/>
              <w:jc w:val="center"/>
              <w:rPr>
                <w:b/>
                <w:bCs/>
              </w:rPr>
            </w:pPr>
            <w:r w:rsidRPr="005669D5">
              <w:rPr>
                <w:b/>
                <w:bCs/>
              </w:rPr>
              <w:t xml:space="preserve">Результаты </w:t>
            </w:r>
          </w:p>
          <w:p w:rsidR="00764077" w:rsidRPr="005669D5" w:rsidRDefault="00764077" w:rsidP="003F3405">
            <w:pPr>
              <w:spacing w:line="240" w:lineRule="exact"/>
              <w:jc w:val="center"/>
              <w:rPr>
                <w:b/>
                <w:bCs/>
              </w:rPr>
            </w:pPr>
            <w:r w:rsidRPr="005669D5">
              <w:rPr>
                <w:b/>
                <w:bCs/>
              </w:rPr>
              <w:t>(освоенные общие компетенции)</w:t>
            </w:r>
          </w:p>
        </w:tc>
        <w:tc>
          <w:tcPr>
            <w:tcW w:w="4820" w:type="dxa"/>
            <w:vAlign w:val="center"/>
          </w:tcPr>
          <w:p w:rsidR="00764077" w:rsidRPr="005669D5" w:rsidRDefault="00764077" w:rsidP="003F3405">
            <w:pPr>
              <w:spacing w:line="240" w:lineRule="exact"/>
              <w:jc w:val="center"/>
              <w:rPr>
                <w:bCs/>
              </w:rPr>
            </w:pPr>
            <w:r w:rsidRPr="005669D5">
              <w:rPr>
                <w:b/>
              </w:rPr>
              <w:t>Показатели оценки результата</w:t>
            </w:r>
          </w:p>
        </w:tc>
      </w:tr>
      <w:tr w:rsidR="00764077" w:rsidRPr="005669D5" w:rsidTr="00D4353F">
        <w:tc>
          <w:tcPr>
            <w:tcW w:w="4219" w:type="dxa"/>
          </w:tcPr>
          <w:p w:rsidR="00764077" w:rsidRPr="005669D5" w:rsidRDefault="00764077" w:rsidP="003F3405">
            <w:pPr>
              <w:spacing w:line="240" w:lineRule="exact"/>
              <w:rPr>
                <w:b/>
              </w:rPr>
            </w:pPr>
            <w:r w:rsidRPr="00F21DB9">
              <w:t>ОК 1. Понимать сущность и социальную значимость своей будущей профессии, проявлять к ней устойчивый интерес</w:t>
            </w:r>
          </w:p>
        </w:tc>
        <w:tc>
          <w:tcPr>
            <w:tcW w:w="4820" w:type="dxa"/>
          </w:tcPr>
          <w:p w:rsidR="00764077" w:rsidRPr="00F21DB9" w:rsidRDefault="00764077" w:rsidP="003F3405">
            <w:pPr>
              <w:numPr>
                <w:ilvl w:val="0"/>
                <w:numId w:val="4"/>
              </w:numPr>
              <w:tabs>
                <w:tab w:val="clear" w:pos="284"/>
                <w:tab w:val="num" w:pos="252"/>
              </w:tabs>
              <w:snapToGrid w:val="0"/>
              <w:spacing w:line="240" w:lineRule="exact"/>
              <w:ind w:left="0" w:firstLine="0"/>
            </w:pPr>
            <w:r w:rsidRPr="005669D5">
              <w:rPr>
                <w:bCs/>
              </w:rPr>
              <w:t xml:space="preserve">объяснение </w:t>
            </w:r>
            <w:r w:rsidRPr="00F21DB9">
              <w:t xml:space="preserve">социальной значимости профессии </w:t>
            </w:r>
            <w:r>
              <w:t>бухгалтера</w:t>
            </w:r>
          </w:p>
          <w:p w:rsidR="00764077" w:rsidRPr="005669D5" w:rsidRDefault="00764077" w:rsidP="003F3405">
            <w:pPr>
              <w:numPr>
                <w:ilvl w:val="0"/>
                <w:numId w:val="4"/>
              </w:numPr>
              <w:tabs>
                <w:tab w:val="clear" w:pos="284"/>
                <w:tab w:val="num" w:pos="252"/>
              </w:tabs>
              <w:spacing w:line="240" w:lineRule="exact"/>
              <w:ind w:left="0" w:firstLine="0"/>
              <w:rPr>
                <w:bCs/>
              </w:rPr>
            </w:pPr>
            <w:r w:rsidRPr="00F21DB9">
              <w:t>стремление к освоению профессиональных компетенций, знаний и умений (участие в предметных конкурсах, олимпиадах и др.);</w:t>
            </w:r>
          </w:p>
          <w:p w:rsidR="00764077" w:rsidRPr="005669D5" w:rsidRDefault="00764077" w:rsidP="003F3405">
            <w:pPr>
              <w:spacing w:line="240" w:lineRule="exact"/>
              <w:rPr>
                <w:b/>
              </w:rPr>
            </w:pPr>
            <w:r w:rsidRPr="00F21DB9">
              <w:t xml:space="preserve">- наличие положительных отзывов по итогам  учебной практики </w:t>
            </w:r>
          </w:p>
        </w:tc>
      </w:tr>
      <w:tr w:rsidR="00764077" w:rsidRPr="005669D5" w:rsidTr="00D4353F">
        <w:tc>
          <w:tcPr>
            <w:tcW w:w="4219" w:type="dxa"/>
          </w:tcPr>
          <w:p w:rsidR="00764077" w:rsidRPr="005669D5" w:rsidRDefault="00764077" w:rsidP="003F3405">
            <w:pPr>
              <w:spacing w:line="240" w:lineRule="exact"/>
              <w:rPr>
                <w:b/>
              </w:rPr>
            </w:pPr>
            <w:r w:rsidRPr="00F21DB9">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820" w:type="dxa"/>
          </w:tcPr>
          <w:p w:rsidR="00764077" w:rsidRPr="00F21DB9" w:rsidRDefault="00764077" w:rsidP="003F3405">
            <w:pPr>
              <w:spacing w:line="240" w:lineRule="exact"/>
            </w:pPr>
            <w:r w:rsidRPr="00F21DB9">
              <w:t>- своевременность сдачи заданий, отчетов и проч</w:t>
            </w:r>
          </w:p>
          <w:p w:rsidR="00764077" w:rsidRPr="00F21DB9" w:rsidRDefault="00764077" w:rsidP="003F3405">
            <w:pPr>
              <w:spacing w:line="240" w:lineRule="exact"/>
            </w:pPr>
            <w:r w:rsidRPr="00F21DB9">
              <w:t>- достижение поставленных целей и задач;</w:t>
            </w:r>
          </w:p>
          <w:p w:rsidR="00764077" w:rsidRPr="00F21DB9" w:rsidRDefault="00764077" w:rsidP="003F3405">
            <w:pPr>
              <w:spacing w:line="240" w:lineRule="exact"/>
            </w:pPr>
            <w:r w:rsidRPr="00F21DB9">
              <w:t xml:space="preserve">- рациональность распределения времени на выполнение задания </w:t>
            </w:r>
          </w:p>
        </w:tc>
      </w:tr>
      <w:tr w:rsidR="00764077" w:rsidRPr="005669D5" w:rsidTr="00D4353F">
        <w:tc>
          <w:tcPr>
            <w:tcW w:w="4219" w:type="dxa"/>
          </w:tcPr>
          <w:p w:rsidR="00764077" w:rsidRPr="005669D5" w:rsidRDefault="00764077" w:rsidP="003F3405">
            <w:pPr>
              <w:spacing w:line="240" w:lineRule="exact"/>
              <w:rPr>
                <w:b/>
              </w:rPr>
            </w:pPr>
            <w:r w:rsidRPr="00F21DB9">
              <w:t>ОК 3.  Принимать решения в стандартных и нестандартных ситуациях и нести за них ответственность</w:t>
            </w:r>
          </w:p>
        </w:tc>
        <w:tc>
          <w:tcPr>
            <w:tcW w:w="4820" w:type="dxa"/>
          </w:tcPr>
          <w:p w:rsidR="00764077" w:rsidRPr="00F21DB9" w:rsidRDefault="00764077" w:rsidP="003F3405">
            <w:pPr>
              <w:spacing w:line="240" w:lineRule="exact"/>
            </w:pPr>
            <w:r w:rsidRPr="00F21DB9">
              <w:t>-рациональность принятия решения  в смоделированных ситуациях</w:t>
            </w:r>
          </w:p>
          <w:p w:rsidR="00764077" w:rsidRPr="00F21DB9" w:rsidRDefault="00764077" w:rsidP="003F3405">
            <w:pPr>
              <w:numPr>
                <w:ilvl w:val="0"/>
                <w:numId w:val="5"/>
              </w:numPr>
              <w:tabs>
                <w:tab w:val="clear" w:pos="284"/>
                <w:tab w:val="num" w:pos="252"/>
              </w:tabs>
              <w:spacing w:line="240" w:lineRule="exact"/>
              <w:ind w:left="0" w:firstLine="0"/>
            </w:pPr>
            <w:r w:rsidRPr="00F21DB9">
              <w:t>обоснованность выбора способа решения</w:t>
            </w:r>
          </w:p>
          <w:p w:rsidR="00764077" w:rsidRPr="005669D5" w:rsidRDefault="00764077" w:rsidP="003F3405">
            <w:pPr>
              <w:spacing w:line="240" w:lineRule="exact"/>
              <w:rPr>
                <w:b/>
              </w:rPr>
            </w:pPr>
            <w:r w:rsidRPr="00F21DB9">
              <w:t xml:space="preserve">-результативность принятого решения </w:t>
            </w:r>
          </w:p>
        </w:tc>
      </w:tr>
      <w:tr w:rsidR="00764077" w:rsidRPr="005669D5" w:rsidTr="00D4353F">
        <w:trPr>
          <w:trHeight w:val="1401"/>
        </w:trPr>
        <w:tc>
          <w:tcPr>
            <w:tcW w:w="4219" w:type="dxa"/>
          </w:tcPr>
          <w:p w:rsidR="00764077" w:rsidRPr="005669D5" w:rsidRDefault="00764077" w:rsidP="003F3405">
            <w:pPr>
              <w:spacing w:line="240" w:lineRule="exact"/>
              <w:rPr>
                <w:b/>
              </w:rPr>
            </w:pPr>
            <w:r w:rsidRPr="00F21DB9">
              <w:t>ОК 4.  Осуществлять поиск и использование информации, необходимой для эффективного</w:t>
            </w:r>
          </w:p>
          <w:p w:rsidR="00764077" w:rsidRPr="005669D5" w:rsidRDefault="00764077" w:rsidP="003F3405">
            <w:pPr>
              <w:spacing w:line="240" w:lineRule="exact"/>
              <w:rPr>
                <w:b/>
              </w:rPr>
            </w:pPr>
            <w:r w:rsidRPr="00F21DB9">
              <w:t>выполнения профессиональных задач, профессионального и личностного развития</w:t>
            </w:r>
          </w:p>
        </w:tc>
        <w:tc>
          <w:tcPr>
            <w:tcW w:w="4820" w:type="dxa"/>
          </w:tcPr>
          <w:p w:rsidR="00764077" w:rsidRPr="00F21DB9" w:rsidRDefault="00764077" w:rsidP="003F3405">
            <w:pPr>
              <w:numPr>
                <w:ilvl w:val="0"/>
                <w:numId w:val="6"/>
              </w:numPr>
              <w:tabs>
                <w:tab w:val="num" w:pos="252"/>
              </w:tabs>
              <w:spacing w:line="240" w:lineRule="exact"/>
              <w:ind w:left="0" w:firstLine="0"/>
            </w:pPr>
            <w:r w:rsidRPr="00F21DB9">
              <w:t>адекватность отбора и использования информации поставленной задаче;</w:t>
            </w:r>
          </w:p>
          <w:p w:rsidR="00764077" w:rsidRPr="00F21DB9" w:rsidRDefault="00764077" w:rsidP="003F3405">
            <w:pPr>
              <w:tabs>
                <w:tab w:val="num" w:pos="252"/>
              </w:tabs>
              <w:spacing w:line="240" w:lineRule="exact"/>
            </w:pPr>
            <w:r w:rsidRPr="00F21DB9">
              <w:t>- оперативность поиска и результативность использования информации;</w:t>
            </w:r>
          </w:p>
          <w:p w:rsidR="00764077" w:rsidRPr="005669D5" w:rsidRDefault="00764077" w:rsidP="003F3405">
            <w:pPr>
              <w:spacing w:line="240" w:lineRule="exact"/>
              <w:rPr>
                <w:b/>
              </w:rPr>
            </w:pPr>
            <w:r w:rsidRPr="00F21DB9">
              <w:t xml:space="preserve">- обращение в ходе задания к информационным источникам </w:t>
            </w:r>
          </w:p>
        </w:tc>
      </w:tr>
      <w:tr w:rsidR="00764077" w:rsidRPr="005669D5" w:rsidTr="00D4353F">
        <w:tc>
          <w:tcPr>
            <w:tcW w:w="4219" w:type="dxa"/>
          </w:tcPr>
          <w:p w:rsidR="00764077" w:rsidRPr="005669D5" w:rsidRDefault="00764077" w:rsidP="003F3405">
            <w:pPr>
              <w:spacing w:line="240" w:lineRule="exact"/>
              <w:rPr>
                <w:b/>
              </w:rPr>
            </w:pPr>
            <w:r w:rsidRPr="00F21DB9">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4820" w:type="dxa"/>
          </w:tcPr>
          <w:p w:rsidR="00764077" w:rsidRPr="00F21DB9" w:rsidRDefault="00764077" w:rsidP="003F3405">
            <w:pPr>
              <w:numPr>
                <w:ilvl w:val="0"/>
                <w:numId w:val="1"/>
              </w:numPr>
              <w:tabs>
                <w:tab w:val="num" w:pos="252"/>
              </w:tabs>
              <w:snapToGrid w:val="0"/>
              <w:spacing w:line="240" w:lineRule="exact"/>
              <w:ind w:left="0" w:firstLine="0"/>
            </w:pPr>
            <w:r w:rsidRPr="00F21DB9">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Pr="005669D5" w:rsidRDefault="00764077" w:rsidP="003F3405">
            <w:pPr>
              <w:spacing w:line="240" w:lineRule="exact"/>
              <w:rPr>
                <w:b/>
              </w:rPr>
            </w:pPr>
            <w:r w:rsidRPr="00F21DB9">
              <w:t xml:space="preserve">- результативность и широта использования информационно-коммуникационных технологий при решении профессиональных задач  </w:t>
            </w:r>
          </w:p>
        </w:tc>
      </w:tr>
      <w:tr w:rsidR="00764077" w:rsidRPr="005669D5" w:rsidTr="00D4353F">
        <w:trPr>
          <w:trHeight w:val="5275"/>
        </w:trPr>
        <w:tc>
          <w:tcPr>
            <w:tcW w:w="4219" w:type="dxa"/>
          </w:tcPr>
          <w:p w:rsidR="00764077" w:rsidRPr="005669D5" w:rsidRDefault="00764077" w:rsidP="003F3405">
            <w:pPr>
              <w:spacing w:line="240" w:lineRule="exact"/>
              <w:rPr>
                <w:b/>
              </w:rPr>
            </w:pPr>
            <w:r w:rsidRPr="00F21DB9">
              <w:t>ОК 6.  Работать в коллективе и команде, эффективно общаться с коллегами, руководством, потребителями</w:t>
            </w:r>
          </w:p>
        </w:tc>
        <w:tc>
          <w:tcPr>
            <w:tcW w:w="4820" w:type="dxa"/>
          </w:tcPr>
          <w:p w:rsidR="00764077" w:rsidRPr="005669D5" w:rsidRDefault="00764077" w:rsidP="003F3405">
            <w:pPr>
              <w:spacing w:line="240" w:lineRule="exact"/>
              <w:rPr>
                <w:color w:val="000000"/>
              </w:rPr>
            </w:pPr>
            <w:r w:rsidRPr="005669D5">
              <w:rPr>
                <w:color w:val="000000"/>
              </w:rPr>
              <w:t>- внесение аргументированных предложений по поводу решения задачи</w:t>
            </w:r>
          </w:p>
          <w:p w:rsidR="00764077" w:rsidRPr="005669D5" w:rsidRDefault="00764077" w:rsidP="003F3405">
            <w:pPr>
              <w:spacing w:line="240" w:lineRule="exact"/>
              <w:rPr>
                <w:color w:val="000000"/>
              </w:rPr>
            </w:pPr>
            <w:r w:rsidRPr="005669D5">
              <w:rPr>
                <w:color w:val="000000"/>
              </w:rPr>
              <w:t xml:space="preserve">- проявление внимания к точке зрения членов команды </w:t>
            </w:r>
          </w:p>
          <w:p w:rsidR="00764077" w:rsidRPr="005669D5" w:rsidRDefault="00764077" w:rsidP="003F3405">
            <w:pPr>
              <w:spacing w:line="240" w:lineRule="exact"/>
              <w:rPr>
                <w:color w:val="000000"/>
              </w:rPr>
            </w:pPr>
            <w:r w:rsidRPr="005669D5">
              <w:rPr>
                <w:color w:val="000000"/>
              </w:rPr>
              <w:t>- объективная оценка вклада других;</w:t>
            </w:r>
          </w:p>
          <w:p w:rsidR="00764077" w:rsidRPr="005669D5" w:rsidRDefault="00764077" w:rsidP="003F3405">
            <w:pPr>
              <w:spacing w:line="240" w:lineRule="exact"/>
              <w:rPr>
                <w:color w:val="000000"/>
              </w:rPr>
            </w:pPr>
            <w:r w:rsidRPr="005669D5">
              <w:rPr>
                <w:color w:val="000000"/>
              </w:rPr>
              <w:t>- предотвращение или продуктивное урегулирование конфликтов (</w:t>
            </w:r>
            <w:r w:rsidRPr="005669D5">
              <w:rPr>
                <w:i/>
                <w:color w:val="000000"/>
              </w:rPr>
              <w:t>все показатели раскрываются с учетом специфики ВПД)</w:t>
            </w:r>
          </w:p>
          <w:p w:rsidR="00764077" w:rsidRPr="005669D5" w:rsidRDefault="00764077" w:rsidP="003F3405">
            <w:pPr>
              <w:spacing w:line="240" w:lineRule="exact"/>
              <w:rPr>
                <w:bCs/>
              </w:rPr>
            </w:pPr>
            <w:r w:rsidRPr="005669D5">
              <w:rPr>
                <w:bCs/>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764077" w:rsidRPr="005669D5" w:rsidRDefault="00764077" w:rsidP="003F3405">
            <w:pPr>
              <w:spacing w:line="240" w:lineRule="exact"/>
              <w:rPr>
                <w:bCs/>
              </w:rPr>
            </w:pPr>
            <w:r w:rsidRPr="005669D5">
              <w:rPr>
                <w:bCs/>
              </w:rPr>
              <w:t>- четкое выполнение обязанностей при работе в команде и / или выполнении задания в группе</w:t>
            </w:r>
          </w:p>
          <w:p w:rsidR="00764077" w:rsidRPr="005669D5" w:rsidRDefault="00764077" w:rsidP="003F3405">
            <w:pPr>
              <w:spacing w:line="240" w:lineRule="exact"/>
              <w:rPr>
                <w:bCs/>
              </w:rPr>
            </w:pPr>
            <w:r w:rsidRPr="005669D5">
              <w:rPr>
                <w:bCs/>
              </w:rPr>
              <w:t>- соблюдение норм профессиональной этики при работе в команде;</w:t>
            </w:r>
          </w:p>
          <w:p w:rsidR="00764077" w:rsidRPr="005669D5" w:rsidRDefault="00764077" w:rsidP="003F3405">
            <w:pPr>
              <w:spacing w:line="240" w:lineRule="exact"/>
              <w:rPr>
                <w:b/>
              </w:rPr>
            </w:pPr>
            <w:r w:rsidRPr="005669D5">
              <w:rPr>
                <w:bCs/>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w:t>
            </w:r>
          </w:p>
        </w:tc>
      </w:tr>
      <w:tr w:rsidR="00764077" w:rsidRPr="005669D5" w:rsidTr="00D4353F">
        <w:tc>
          <w:tcPr>
            <w:tcW w:w="4219" w:type="dxa"/>
          </w:tcPr>
          <w:p w:rsidR="00C94901" w:rsidRDefault="00C94901" w:rsidP="003F3405">
            <w:pPr>
              <w:spacing w:line="240" w:lineRule="exact"/>
            </w:pPr>
          </w:p>
          <w:p w:rsidR="00C94901" w:rsidRDefault="00C94901" w:rsidP="003F3405">
            <w:pPr>
              <w:spacing w:line="240" w:lineRule="exact"/>
            </w:pPr>
          </w:p>
          <w:p w:rsidR="00764077" w:rsidRPr="005669D5" w:rsidRDefault="00764077" w:rsidP="003F3405">
            <w:pPr>
              <w:spacing w:line="240" w:lineRule="exact"/>
              <w:rPr>
                <w:b/>
              </w:rPr>
            </w:pPr>
            <w:r w:rsidRPr="00F21DB9">
              <w:t>ОК 7. Брать на себя ответственность за работу членов команды (подчиненных), результат выполнения заданий</w:t>
            </w:r>
          </w:p>
        </w:tc>
        <w:tc>
          <w:tcPr>
            <w:tcW w:w="4820" w:type="dxa"/>
          </w:tcPr>
          <w:p w:rsidR="00C94901" w:rsidRDefault="00C94901" w:rsidP="003F3405">
            <w:pPr>
              <w:spacing w:line="240" w:lineRule="exact"/>
              <w:rPr>
                <w:bCs/>
              </w:rPr>
            </w:pPr>
          </w:p>
          <w:p w:rsidR="00C94901" w:rsidRDefault="00C94901" w:rsidP="003F3405">
            <w:pPr>
              <w:spacing w:line="240" w:lineRule="exact"/>
              <w:rPr>
                <w:bCs/>
              </w:rPr>
            </w:pPr>
          </w:p>
          <w:p w:rsidR="00764077" w:rsidRPr="005669D5" w:rsidRDefault="00764077" w:rsidP="003F3405">
            <w:pPr>
              <w:spacing w:line="240" w:lineRule="exact"/>
              <w:rPr>
                <w:b/>
              </w:rPr>
            </w:pPr>
            <w:r w:rsidRPr="005669D5">
              <w:rPr>
                <w:bCs/>
              </w:rPr>
              <w:t xml:space="preserve">-ясность и аргументированность изложения собственного мнения  </w:t>
            </w:r>
          </w:p>
        </w:tc>
      </w:tr>
      <w:tr w:rsidR="00764077" w:rsidRPr="005669D5" w:rsidTr="00D4353F">
        <w:tc>
          <w:tcPr>
            <w:tcW w:w="4219" w:type="dxa"/>
          </w:tcPr>
          <w:p w:rsidR="00764077" w:rsidRPr="005669D5" w:rsidRDefault="00764077" w:rsidP="003F3405">
            <w:pPr>
              <w:spacing w:line="240" w:lineRule="exact"/>
              <w:rPr>
                <w:b/>
              </w:rPr>
            </w:pPr>
            <w:r w:rsidRPr="00F21DB9">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820" w:type="dxa"/>
          </w:tcPr>
          <w:p w:rsidR="00764077" w:rsidRPr="00F21DB9" w:rsidRDefault="00764077" w:rsidP="003F3405">
            <w:pPr>
              <w:numPr>
                <w:ilvl w:val="0"/>
                <w:numId w:val="1"/>
              </w:numPr>
              <w:tabs>
                <w:tab w:val="num" w:pos="252"/>
              </w:tabs>
              <w:spacing w:line="240" w:lineRule="exact"/>
              <w:ind w:left="72" w:firstLine="0"/>
            </w:pPr>
            <w:r w:rsidRPr="00F21DB9">
              <w:t>владение механизмом целеполагания, планирования, организации, анализа, рефлексии, самооценки успешности собственной деятельности и коррекции результатов в области образовательной деятельности</w:t>
            </w:r>
          </w:p>
          <w:p w:rsidR="00764077" w:rsidRPr="00F21DB9" w:rsidRDefault="00764077" w:rsidP="003F3405">
            <w:pPr>
              <w:numPr>
                <w:ilvl w:val="0"/>
                <w:numId w:val="1"/>
              </w:numPr>
              <w:tabs>
                <w:tab w:val="num" w:pos="252"/>
              </w:tabs>
              <w:spacing w:line="240" w:lineRule="exact"/>
              <w:ind w:left="72" w:firstLine="0"/>
            </w:pPr>
            <w:r w:rsidRPr="00F21DB9">
              <w:t>владение способами физического, духовного и интеллектуального саморазвития, эмоциональной саморегуляции и самоподдержки</w:t>
            </w:r>
          </w:p>
          <w:p w:rsidR="00764077" w:rsidRPr="005669D5" w:rsidRDefault="00764077" w:rsidP="003F3405">
            <w:pPr>
              <w:spacing w:line="240" w:lineRule="exact"/>
              <w:rPr>
                <w:bCs/>
              </w:rPr>
            </w:pPr>
            <w:r w:rsidRPr="005669D5">
              <w:rPr>
                <w:bCs/>
              </w:rPr>
              <w:t>- позитивная динамика достижений в процессе освоения ВПД</w:t>
            </w:r>
          </w:p>
          <w:p w:rsidR="00764077" w:rsidRPr="005669D5" w:rsidRDefault="00764077" w:rsidP="003F3405">
            <w:pPr>
              <w:spacing w:line="240" w:lineRule="exact"/>
              <w:rPr>
                <w:b/>
              </w:rPr>
            </w:pPr>
            <w:r w:rsidRPr="005669D5">
              <w:rPr>
                <w:bCs/>
              </w:rPr>
              <w:t xml:space="preserve">- результативность самостоятельной работы  </w:t>
            </w:r>
          </w:p>
        </w:tc>
      </w:tr>
      <w:tr w:rsidR="00764077" w:rsidRPr="005669D5" w:rsidTr="00D4353F">
        <w:tc>
          <w:tcPr>
            <w:tcW w:w="4219" w:type="dxa"/>
          </w:tcPr>
          <w:p w:rsidR="00764077" w:rsidRPr="005669D5" w:rsidRDefault="00764077" w:rsidP="003F3405">
            <w:pPr>
              <w:spacing w:line="240" w:lineRule="exact"/>
              <w:rPr>
                <w:b/>
              </w:rPr>
            </w:pPr>
            <w:r w:rsidRPr="00F21DB9">
              <w:t>ОК 9. Ориентироваться в условиях частой смены технологий в профессиональной деятельности</w:t>
            </w:r>
          </w:p>
        </w:tc>
        <w:tc>
          <w:tcPr>
            <w:tcW w:w="4820" w:type="dxa"/>
          </w:tcPr>
          <w:p w:rsidR="00764077" w:rsidRPr="005669D5" w:rsidRDefault="00764077" w:rsidP="003F3405">
            <w:pPr>
              <w:tabs>
                <w:tab w:val="num" w:pos="252"/>
              </w:tabs>
              <w:snapToGrid w:val="0"/>
              <w:spacing w:line="240" w:lineRule="exact"/>
              <w:rPr>
                <w:bCs/>
              </w:rPr>
            </w:pPr>
            <w:r w:rsidRPr="005669D5">
              <w:rPr>
                <w:bCs/>
              </w:rPr>
              <w:t>- проявление интереса к инновациям в области профессиональной деятельности;</w:t>
            </w:r>
          </w:p>
          <w:p w:rsidR="00764077" w:rsidRPr="005669D5" w:rsidRDefault="00764077" w:rsidP="003F3405">
            <w:pPr>
              <w:spacing w:line="240" w:lineRule="exact"/>
              <w:rPr>
                <w:bCs/>
              </w:rPr>
            </w:pPr>
            <w:r w:rsidRPr="005669D5">
              <w:rPr>
                <w:bCs/>
              </w:rPr>
              <w:t>- объективность и обоснованность оценки возможностей новых технологий</w:t>
            </w:r>
          </w:p>
          <w:p w:rsidR="00764077" w:rsidRPr="005669D5" w:rsidRDefault="00764077" w:rsidP="003F3405">
            <w:pPr>
              <w:spacing w:line="240" w:lineRule="exact"/>
              <w:rPr>
                <w:bCs/>
              </w:rPr>
            </w:pPr>
            <w:r w:rsidRPr="005669D5">
              <w:rPr>
                <w:bCs/>
              </w:rPr>
              <w:t xml:space="preserve">- использование эффективных технологий планирования  </w:t>
            </w:r>
          </w:p>
        </w:tc>
      </w:tr>
    </w:tbl>
    <w:p w:rsidR="00764077" w:rsidRDefault="00764077" w:rsidP="00764077">
      <w:pPr>
        <w:tabs>
          <w:tab w:val="left" w:pos="1755"/>
          <w:tab w:val="left" w:pos="7920"/>
          <w:tab w:val="right" w:pos="9921"/>
        </w:tabs>
        <w:spacing w:line="360" w:lineRule="auto"/>
        <w:rPr>
          <w:sz w:val="28"/>
          <w:szCs w:val="28"/>
        </w:rPr>
      </w:pPr>
    </w:p>
    <w:p w:rsidR="00764077" w:rsidRDefault="00764077" w:rsidP="00764077">
      <w:pPr>
        <w:tabs>
          <w:tab w:val="left" w:pos="1755"/>
          <w:tab w:val="left" w:pos="7920"/>
          <w:tab w:val="right" w:pos="9921"/>
        </w:tabs>
        <w:spacing w:line="360" w:lineRule="auto"/>
        <w:jc w:val="right"/>
        <w:rPr>
          <w:sz w:val="28"/>
          <w:szCs w:val="28"/>
        </w:rPr>
      </w:pPr>
      <w:r>
        <w:rPr>
          <w:sz w:val="28"/>
          <w:szCs w:val="28"/>
        </w:rPr>
        <w:t>Таблица 4</w:t>
      </w:r>
    </w:p>
    <w:tbl>
      <w:tblPr>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65"/>
      </w:tblGrid>
      <w:tr w:rsidR="00094F3F" w:rsidRPr="00F21DB9" w:rsidTr="00D4353F">
        <w:tc>
          <w:tcPr>
            <w:tcW w:w="2348" w:type="pct"/>
          </w:tcPr>
          <w:p w:rsidR="00094F3F" w:rsidRPr="00F21DB9" w:rsidRDefault="00094F3F" w:rsidP="003F3405">
            <w:pPr>
              <w:pStyle w:val="af5"/>
              <w:spacing w:after="0" w:line="240" w:lineRule="exact"/>
              <w:ind w:left="0"/>
              <w:jc w:val="center"/>
              <w:rPr>
                <w:rFonts w:ascii="Times New Roman" w:hAnsi="Times New Roman"/>
                <w:b/>
                <w:sz w:val="24"/>
                <w:szCs w:val="24"/>
              </w:rPr>
            </w:pPr>
            <w:r w:rsidRPr="00F21DB9">
              <w:rPr>
                <w:rFonts w:ascii="Times New Roman" w:hAnsi="Times New Roman"/>
                <w:b/>
                <w:sz w:val="24"/>
                <w:szCs w:val="24"/>
              </w:rPr>
              <w:t>Профессиональные и общие компетенции, которые возможно сгруппировать</w:t>
            </w:r>
          </w:p>
          <w:p w:rsidR="00094F3F" w:rsidRPr="00F21DB9" w:rsidRDefault="00094F3F" w:rsidP="003F3405">
            <w:pPr>
              <w:pStyle w:val="af5"/>
              <w:spacing w:after="0" w:line="240" w:lineRule="exact"/>
              <w:ind w:left="0"/>
              <w:jc w:val="center"/>
              <w:rPr>
                <w:rFonts w:ascii="Times New Roman" w:hAnsi="Times New Roman"/>
                <w:b/>
                <w:sz w:val="24"/>
                <w:szCs w:val="24"/>
              </w:rPr>
            </w:pPr>
            <w:r w:rsidRPr="00F21DB9">
              <w:rPr>
                <w:rFonts w:ascii="Times New Roman" w:hAnsi="Times New Roman"/>
                <w:b/>
                <w:sz w:val="24"/>
                <w:szCs w:val="24"/>
              </w:rPr>
              <w:t xml:space="preserve"> для  проверки</w:t>
            </w:r>
          </w:p>
        </w:tc>
        <w:tc>
          <w:tcPr>
            <w:tcW w:w="2652" w:type="pct"/>
          </w:tcPr>
          <w:p w:rsidR="00094F3F" w:rsidRPr="00F21DB9" w:rsidRDefault="00094F3F" w:rsidP="003F3405">
            <w:pPr>
              <w:pStyle w:val="af5"/>
              <w:spacing w:after="0" w:line="240" w:lineRule="exact"/>
              <w:ind w:left="0"/>
              <w:jc w:val="center"/>
              <w:rPr>
                <w:rFonts w:ascii="Times New Roman" w:hAnsi="Times New Roman"/>
                <w:b/>
                <w:sz w:val="24"/>
                <w:szCs w:val="24"/>
              </w:rPr>
            </w:pPr>
            <w:r w:rsidRPr="00F21DB9">
              <w:rPr>
                <w:rFonts w:ascii="Times New Roman" w:hAnsi="Times New Roman"/>
                <w:b/>
                <w:sz w:val="24"/>
                <w:szCs w:val="24"/>
              </w:rPr>
              <w:t>Показатели оценки результата</w:t>
            </w:r>
          </w:p>
        </w:tc>
      </w:tr>
      <w:tr w:rsidR="00094F3F" w:rsidRPr="00F21DB9" w:rsidTr="00D4353F">
        <w:tc>
          <w:tcPr>
            <w:tcW w:w="2348" w:type="pct"/>
            <w:tcBorders>
              <w:bottom w:val="nil"/>
            </w:tcBorders>
          </w:tcPr>
          <w:p w:rsidR="00094F3F" w:rsidRPr="008A7E7C" w:rsidRDefault="00094F3F" w:rsidP="003F3405">
            <w:pPr>
              <w:pStyle w:val="ConsPlusNormal"/>
              <w:widowControl/>
              <w:snapToGrid w:val="0"/>
              <w:ind w:firstLine="0"/>
              <w:jc w:val="both"/>
              <w:rPr>
                <w:rFonts w:ascii="Times New Roman" w:hAnsi="Times New Roman" w:cs="Times New Roman"/>
                <w:sz w:val="22"/>
                <w:szCs w:val="22"/>
              </w:rPr>
            </w:pPr>
            <w:r w:rsidRPr="008A7E7C">
              <w:rPr>
                <w:rFonts w:ascii="Times New Roman" w:hAnsi="Times New Roman" w:cs="Times New Roman"/>
                <w:sz w:val="22"/>
                <w:szCs w:val="22"/>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2652" w:type="pct"/>
            <w:tcBorders>
              <w:bottom w:val="nil"/>
            </w:tcBorders>
          </w:tcPr>
          <w:p w:rsidR="00094F3F" w:rsidRPr="008A7E7C" w:rsidRDefault="00094F3F" w:rsidP="003F3405">
            <w:pPr>
              <w:pStyle w:val="af5"/>
              <w:snapToGrid w:val="0"/>
              <w:spacing w:line="240" w:lineRule="atLeast"/>
              <w:ind w:left="0"/>
              <w:rPr>
                <w:rFonts w:ascii="Times New Roman" w:hAnsi="Times New Roman"/>
              </w:rPr>
            </w:pPr>
            <w:r w:rsidRPr="008A7E7C">
              <w:rPr>
                <w:rFonts w:ascii="Times New Roman" w:hAnsi="Times New Roman"/>
              </w:rPr>
              <w:t>- грамотность использования нормативных документов при подготовке и проведении инвентаризации имущества и обязательств;</w:t>
            </w:r>
          </w:p>
          <w:p w:rsidR="00094F3F" w:rsidRPr="008A7E7C" w:rsidRDefault="00094F3F" w:rsidP="003F3405">
            <w:pPr>
              <w:pStyle w:val="af5"/>
              <w:spacing w:line="240" w:lineRule="atLeast"/>
              <w:ind w:left="0"/>
              <w:rPr>
                <w:rFonts w:ascii="Times New Roman" w:hAnsi="Times New Roman"/>
              </w:rPr>
            </w:pPr>
            <w:r w:rsidRPr="008A7E7C">
              <w:rPr>
                <w:rFonts w:ascii="Times New Roman" w:hAnsi="Times New Roman"/>
              </w:rPr>
              <w:t>- оптимальность выбора вида инвентаризации в зависимости от инвентаризуемого объекта, сроков проведения инвентаризации;</w:t>
            </w:r>
          </w:p>
          <w:p w:rsidR="00094F3F" w:rsidRPr="008A7E7C" w:rsidRDefault="00094F3F" w:rsidP="003F3405">
            <w:pPr>
              <w:pStyle w:val="af5"/>
              <w:spacing w:line="240" w:lineRule="atLeast"/>
              <w:ind w:left="0"/>
              <w:rPr>
                <w:rFonts w:ascii="Times New Roman" w:hAnsi="Times New Roman"/>
              </w:rPr>
            </w:pPr>
            <w:r w:rsidRPr="008A7E7C">
              <w:rPr>
                <w:rFonts w:ascii="Times New Roman" w:hAnsi="Times New Roman"/>
              </w:rPr>
              <w:t>- качество применения различных способов и приемов при проведении инвентаризации имущества и обязательств организации.</w:t>
            </w:r>
          </w:p>
        </w:tc>
      </w:tr>
      <w:tr w:rsidR="00094F3F" w:rsidRPr="00F21DB9" w:rsidTr="00D4353F">
        <w:tc>
          <w:tcPr>
            <w:tcW w:w="2348" w:type="pct"/>
            <w:tcBorders>
              <w:top w:val="nil"/>
              <w:bottom w:val="nil"/>
            </w:tcBorders>
          </w:tcPr>
          <w:p w:rsidR="00094F3F" w:rsidRPr="00F21DB9" w:rsidRDefault="00094F3F" w:rsidP="003F3405">
            <w:pPr>
              <w:spacing w:line="240" w:lineRule="exact"/>
            </w:pPr>
            <w:r w:rsidRPr="00F21DB9">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652" w:type="pct"/>
            <w:tcBorders>
              <w:top w:val="nil"/>
              <w:bottom w:val="nil"/>
            </w:tcBorders>
          </w:tcPr>
          <w:p w:rsidR="00094F3F" w:rsidRPr="00F21DB9" w:rsidRDefault="00094F3F" w:rsidP="003F3405">
            <w:pPr>
              <w:spacing w:line="240" w:lineRule="exact"/>
              <w:rPr>
                <w:bCs/>
              </w:rPr>
            </w:pPr>
            <w:r w:rsidRPr="00F21DB9">
              <w:rPr>
                <w:bCs/>
              </w:rPr>
              <w:t>-достижение поставленных  целей и задач;</w:t>
            </w:r>
          </w:p>
          <w:p w:rsidR="00094F3F" w:rsidRPr="00F21DB9" w:rsidRDefault="00094F3F" w:rsidP="003F3405">
            <w:pPr>
              <w:spacing w:line="240" w:lineRule="exact"/>
            </w:pPr>
            <w:r w:rsidRPr="00F21DB9">
              <w:t>- рациональность распределения времени на выполнение задания</w:t>
            </w:r>
          </w:p>
        </w:tc>
      </w:tr>
      <w:tr w:rsidR="00094F3F" w:rsidRPr="00F21DB9" w:rsidTr="00D4353F">
        <w:tc>
          <w:tcPr>
            <w:tcW w:w="2348" w:type="pct"/>
            <w:tcBorders>
              <w:top w:val="nil"/>
              <w:bottom w:val="nil"/>
            </w:tcBorders>
          </w:tcPr>
          <w:p w:rsidR="00094F3F" w:rsidRPr="00F21DB9" w:rsidRDefault="00094F3F" w:rsidP="003F3405">
            <w:pPr>
              <w:spacing w:line="240" w:lineRule="exact"/>
              <w:rPr>
                <w:noProof/>
              </w:rPr>
            </w:pPr>
            <w:r w:rsidRPr="00F21DB9">
              <w:t xml:space="preserve">ОК 3.  Принимать решения в стандартных и нестандартных ситуациях и нести за них ответственность </w:t>
            </w:r>
          </w:p>
        </w:tc>
        <w:tc>
          <w:tcPr>
            <w:tcW w:w="2652" w:type="pct"/>
            <w:tcBorders>
              <w:top w:val="nil"/>
              <w:bottom w:val="nil"/>
            </w:tcBorders>
          </w:tcPr>
          <w:p w:rsidR="00094F3F" w:rsidRPr="00F21DB9" w:rsidRDefault="00094F3F" w:rsidP="003F3405">
            <w:pPr>
              <w:spacing w:line="240" w:lineRule="exact"/>
              <w:rPr>
                <w:bCs/>
              </w:rPr>
            </w:pPr>
            <w:r w:rsidRPr="00F21DB9">
              <w:rPr>
                <w:bCs/>
              </w:rPr>
              <w:t>- результативность принятого решения</w:t>
            </w:r>
          </w:p>
          <w:p w:rsidR="00094F3F" w:rsidRPr="00F21DB9" w:rsidRDefault="00094F3F" w:rsidP="003F3405">
            <w:pPr>
              <w:spacing w:line="240" w:lineRule="exact"/>
              <w:jc w:val="both"/>
            </w:pPr>
          </w:p>
        </w:tc>
      </w:tr>
      <w:tr w:rsidR="00094F3F" w:rsidRPr="00F21DB9" w:rsidTr="00D4353F">
        <w:tc>
          <w:tcPr>
            <w:tcW w:w="2348" w:type="pct"/>
            <w:tcBorders>
              <w:top w:val="nil"/>
              <w:bottom w:val="nil"/>
            </w:tcBorders>
          </w:tcPr>
          <w:p w:rsidR="00094F3F" w:rsidRPr="00F21DB9" w:rsidRDefault="00094F3F" w:rsidP="003F3405">
            <w:pPr>
              <w:spacing w:line="240" w:lineRule="exact"/>
            </w:pPr>
            <w:r w:rsidRPr="00F21DB9">
              <w:t xml:space="preserve">ОК 6. Работать в коллективе и команде, эффективно общаться с коллегами, руководством, потребителями  </w:t>
            </w:r>
          </w:p>
        </w:tc>
        <w:tc>
          <w:tcPr>
            <w:tcW w:w="2652" w:type="pct"/>
            <w:tcBorders>
              <w:top w:val="nil"/>
              <w:bottom w:val="nil"/>
            </w:tcBorders>
          </w:tcPr>
          <w:p w:rsidR="00094F3F" w:rsidRPr="00F21DB9" w:rsidRDefault="00094F3F" w:rsidP="003F3405">
            <w:pPr>
              <w:spacing w:line="240" w:lineRule="exact"/>
              <w:rPr>
                <w:bCs/>
              </w:rPr>
            </w:pPr>
            <w:r w:rsidRPr="00F21DB9">
              <w:rPr>
                <w:bCs/>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tc>
      </w:tr>
      <w:tr w:rsidR="00094F3F" w:rsidRPr="00F21DB9" w:rsidTr="00D4353F">
        <w:tc>
          <w:tcPr>
            <w:tcW w:w="2348" w:type="pct"/>
            <w:tcBorders>
              <w:top w:val="nil"/>
            </w:tcBorders>
          </w:tcPr>
          <w:p w:rsidR="00C94901" w:rsidRDefault="00C94901" w:rsidP="003F3405">
            <w:pPr>
              <w:spacing w:line="240" w:lineRule="exact"/>
            </w:pPr>
          </w:p>
          <w:p w:rsidR="00C94901" w:rsidRDefault="00C94901" w:rsidP="003F3405">
            <w:pPr>
              <w:spacing w:line="240" w:lineRule="exact"/>
            </w:pPr>
          </w:p>
          <w:p w:rsidR="00C94901" w:rsidRDefault="00C94901" w:rsidP="003F3405">
            <w:pPr>
              <w:spacing w:line="240" w:lineRule="exact"/>
            </w:pPr>
          </w:p>
          <w:p w:rsidR="00C94901" w:rsidRDefault="00C94901" w:rsidP="003F3405">
            <w:pPr>
              <w:spacing w:line="240" w:lineRule="exact"/>
            </w:pPr>
          </w:p>
          <w:p w:rsidR="00094F3F" w:rsidRPr="00F21DB9" w:rsidRDefault="00094F3F" w:rsidP="003F3405">
            <w:pPr>
              <w:spacing w:line="240" w:lineRule="exact"/>
            </w:pPr>
            <w:r w:rsidRPr="00F21DB9">
              <w:t>ОК 9. Ориентироваться в условиях частой смены технологий в профессиональной деятельности</w:t>
            </w:r>
          </w:p>
        </w:tc>
        <w:tc>
          <w:tcPr>
            <w:tcW w:w="2652" w:type="pct"/>
            <w:tcBorders>
              <w:top w:val="nil"/>
            </w:tcBorders>
          </w:tcPr>
          <w:p w:rsidR="00094F3F" w:rsidRPr="00F21DB9" w:rsidRDefault="00094F3F" w:rsidP="003F3405">
            <w:pPr>
              <w:spacing w:line="240" w:lineRule="exact"/>
              <w:jc w:val="both"/>
            </w:pPr>
            <w:r w:rsidRPr="00F21DB9">
              <w:rPr>
                <w:bCs/>
              </w:rPr>
              <w:lastRenderedPageBreak/>
              <w:t xml:space="preserve">- использование эффективных технологий </w:t>
            </w:r>
            <w:r>
              <w:rPr>
                <w:bCs/>
              </w:rPr>
              <w:t>автоматизации бухгалтерского учета.</w:t>
            </w:r>
          </w:p>
        </w:tc>
      </w:tr>
      <w:tr w:rsidR="00094F3F" w:rsidRPr="00F21DB9" w:rsidTr="00D4353F">
        <w:tc>
          <w:tcPr>
            <w:tcW w:w="2348" w:type="pct"/>
            <w:tcBorders>
              <w:bottom w:val="nil"/>
            </w:tcBorders>
          </w:tcPr>
          <w:p w:rsidR="00094F3F" w:rsidRDefault="00094F3F" w:rsidP="003F3405">
            <w:pPr>
              <w:widowControl w:val="0"/>
              <w:suppressAutoHyphens/>
              <w:spacing w:line="240" w:lineRule="exact"/>
            </w:pPr>
            <w:r w:rsidRPr="008A7E7C">
              <w:lastRenderedPageBreak/>
              <w:t>ПК 2.2</w:t>
            </w:r>
            <w:r w:rsidRPr="008A7E7C">
              <w:rPr>
                <w:sz w:val="22"/>
                <w:szCs w:val="22"/>
              </w:rPr>
              <w:t>. Выполнять поручения руководства в составе комиссии по инвентаризации имущества в местах его хранения</w:t>
            </w:r>
          </w:p>
          <w:p w:rsidR="00094F3F" w:rsidRDefault="00094F3F" w:rsidP="003F3405">
            <w:pPr>
              <w:widowControl w:val="0"/>
              <w:suppressAutoHyphens/>
              <w:spacing w:line="240" w:lineRule="exact"/>
            </w:pPr>
          </w:p>
          <w:p w:rsidR="00094F3F" w:rsidRDefault="00094F3F" w:rsidP="003F3405">
            <w:pPr>
              <w:widowControl w:val="0"/>
              <w:suppressAutoHyphens/>
              <w:spacing w:line="240" w:lineRule="exact"/>
            </w:pPr>
          </w:p>
          <w:p w:rsidR="00094F3F" w:rsidRDefault="00094F3F" w:rsidP="003F3405">
            <w:pPr>
              <w:widowControl w:val="0"/>
              <w:suppressAutoHyphens/>
              <w:spacing w:line="240" w:lineRule="exact"/>
            </w:pPr>
          </w:p>
          <w:p w:rsidR="00094F3F" w:rsidRDefault="00094F3F" w:rsidP="003F3405">
            <w:pPr>
              <w:widowControl w:val="0"/>
              <w:suppressAutoHyphens/>
              <w:spacing w:line="240" w:lineRule="exact"/>
            </w:pPr>
          </w:p>
          <w:p w:rsidR="00094F3F" w:rsidRPr="00F21DB9" w:rsidRDefault="00094F3F" w:rsidP="003F3405">
            <w:pPr>
              <w:widowControl w:val="0"/>
              <w:suppressAutoHyphens/>
              <w:spacing w:line="240" w:lineRule="exact"/>
            </w:pPr>
          </w:p>
        </w:tc>
        <w:tc>
          <w:tcPr>
            <w:tcW w:w="2652" w:type="pct"/>
            <w:tcBorders>
              <w:bottom w:val="nil"/>
            </w:tcBorders>
          </w:tcPr>
          <w:p w:rsidR="00094F3F" w:rsidRPr="008A7E7C" w:rsidRDefault="00094F3F" w:rsidP="003F3405">
            <w:pPr>
              <w:pStyle w:val="af5"/>
              <w:snapToGrid w:val="0"/>
              <w:spacing w:line="240" w:lineRule="atLeast"/>
              <w:ind w:left="0"/>
              <w:rPr>
                <w:rFonts w:ascii="Times New Roman" w:hAnsi="Times New Roman"/>
              </w:rPr>
            </w:pPr>
            <w:r>
              <w:rPr>
                <w:rFonts w:ascii="Times New Roman" w:hAnsi="Times New Roman"/>
              </w:rPr>
              <w:t>-г</w:t>
            </w:r>
            <w:r w:rsidRPr="008A7E7C">
              <w:rPr>
                <w:rFonts w:ascii="Times New Roman" w:hAnsi="Times New Roman"/>
              </w:rPr>
              <w:t>рамотность использования нормативных документов при подготовке и проведении инвентаризации имущества и обязательств;</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-о</w:t>
            </w:r>
            <w:r w:rsidRPr="008A7E7C">
              <w:rPr>
                <w:rFonts w:ascii="Times New Roman" w:hAnsi="Times New Roman"/>
              </w:rPr>
              <w:t>птимальность выбора вида инвентаризации в зависимости от инвентаризуемого объекта, сроков проведения инвентаризации;</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применения различных способов и приемов при проведении инвентаризации имущества и обязательств организации.</w:t>
            </w:r>
          </w:p>
        </w:tc>
      </w:tr>
      <w:tr w:rsidR="00094F3F" w:rsidRPr="00F21DB9" w:rsidTr="00D4353F">
        <w:tc>
          <w:tcPr>
            <w:tcW w:w="2348" w:type="pct"/>
            <w:tcBorders>
              <w:top w:val="nil"/>
              <w:bottom w:val="nil"/>
            </w:tcBorders>
          </w:tcPr>
          <w:p w:rsidR="00094F3F" w:rsidRPr="00F21DB9" w:rsidRDefault="00094F3F" w:rsidP="003F3405">
            <w:pPr>
              <w:spacing w:line="240" w:lineRule="exact"/>
            </w:pPr>
            <w:r w:rsidRPr="00F21DB9">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2652" w:type="pct"/>
            <w:tcBorders>
              <w:top w:val="nil"/>
              <w:bottom w:val="nil"/>
            </w:tcBorders>
          </w:tcPr>
          <w:p w:rsidR="00094F3F" w:rsidRPr="00F21DB9" w:rsidRDefault="00094F3F" w:rsidP="003F3405">
            <w:pPr>
              <w:spacing w:line="240" w:lineRule="exact"/>
              <w:jc w:val="both"/>
            </w:pPr>
            <w:r w:rsidRPr="00F21DB9">
              <w:t>- обращение в ходе задания к информационным источникам</w:t>
            </w:r>
          </w:p>
          <w:p w:rsidR="00094F3F" w:rsidRPr="00F21DB9" w:rsidRDefault="00094F3F" w:rsidP="003F3405">
            <w:pPr>
              <w:spacing w:line="240" w:lineRule="exact"/>
              <w:rPr>
                <w:bCs/>
              </w:rPr>
            </w:pPr>
          </w:p>
        </w:tc>
      </w:tr>
      <w:tr w:rsidR="00094F3F" w:rsidRPr="00F21DB9" w:rsidTr="00D4353F">
        <w:trPr>
          <w:trHeight w:val="1200"/>
        </w:trPr>
        <w:tc>
          <w:tcPr>
            <w:tcW w:w="2348" w:type="pct"/>
            <w:tcBorders>
              <w:top w:val="nil"/>
            </w:tcBorders>
          </w:tcPr>
          <w:p w:rsidR="00094F3F" w:rsidRPr="00F21DB9" w:rsidRDefault="00094F3F" w:rsidP="003F3405">
            <w:pPr>
              <w:spacing w:line="240" w:lineRule="exact"/>
            </w:pPr>
            <w:r w:rsidRPr="00F21DB9">
              <w:t>ОК 7. Брать на себя ответственность за работу членов команды (подчиненных), результат выполнения заданий</w:t>
            </w:r>
          </w:p>
          <w:p w:rsidR="00094F3F" w:rsidRPr="00F21DB9" w:rsidRDefault="00094F3F" w:rsidP="003F3405">
            <w:pPr>
              <w:spacing w:line="240" w:lineRule="exact"/>
            </w:pPr>
            <w:r w:rsidRPr="00F21DB9">
              <w:t xml:space="preserve">ОК 9. Ориентироваться в условиях частой смены технологий в профессиональной деятельности  </w:t>
            </w:r>
          </w:p>
        </w:tc>
        <w:tc>
          <w:tcPr>
            <w:tcW w:w="2652" w:type="pct"/>
            <w:tcBorders>
              <w:top w:val="nil"/>
            </w:tcBorders>
          </w:tcPr>
          <w:p w:rsidR="00094F3F" w:rsidRPr="00F21DB9" w:rsidRDefault="00094F3F" w:rsidP="003F3405">
            <w:pPr>
              <w:spacing w:line="240" w:lineRule="exact"/>
              <w:rPr>
                <w:bCs/>
              </w:rPr>
            </w:pPr>
            <w:r w:rsidRPr="00F21DB9">
              <w:rPr>
                <w:bCs/>
              </w:rPr>
              <w:t>-ясность и аргументированность изложения собственного мнения</w:t>
            </w:r>
          </w:p>
          <w:p w:rsidR="00094F3F" w:rsidRPr="00F21DB9" w:rsidRDefault="00094F3F" w:rsidP="003F3405">
            <w:pPr>
              <w:spacing w:line="240" w:lineRule="exact"/>
              <w:jc w:val="both"/>
              <w:rPr>
                <w:bCs/>
              </w:rPr>
            </w:pPr>
            <w:r w:rsidRPr="00F21DB9">
              <w:rPr>
                <w:bCs/>
              </w:rPr>
              <w:t xml:space="preserve">- использование эффективных технологий </w:t>
            </w:r>
            <w:r>
              <w:rPr>
                <w:bCs/>
              </w:rPr>
              <w:t>автоматизации бухгалтерского учета.</w:t>
            </w:r>
          </w:p>
        </w:tc>
      </w:tr>
      <w:tr w:rsidR="00094F3F" w:rsidRPr="00F21DB9" w:rsidTr="00D4353F">
        <w:trPr>
          <w:trHeight w:val="2857"/>
        </w:trPr>
        <w:tc>
          <w:tcPr>
            <w:tcW w:w="2348" w:type="pct"/>
          </w:tcPr>
          <w:p w:rsidR="00094F3F" w:rsidRPr="008A7E7C" w:rsidRDefault="00094F3F" w:rsidP="003F3405">
            <w:pPr>
              <w:pStyle w:val="af5"/>
              <w:snapToGrid w:val="0"/>
              <w:spacing w:line="240" w:lineRule="atLeast"/>
              <w:ind w:left="0"/>
              <w:rPr>
                <w:rFonts w:ascii="Times New Roman" w:hAnsi="Times New Roman"/>
              </w:rPr>
            </w:pPr>
            <w:r w:rsidRPr="008A7E7C">
              <w:rPr>
                <w:rFonts w:ascii="Times New Roman" w:hAnsi="Times New Roman"/>
              </w:rPr>
              <w:t>ПК 2.3. Проводить подготовку к инвентаризации и проверку действительно соответствия фактических данных инвентаризации данным учета</w:t>
            </w:r>
          </w:p>
        </w:tc>
        <w:tc>
          <w:tcPr>
            <w:tcW w:w="2652" w:type="pct"/>
          </w:tcPr>
          <w:p w:rsidR="00094F3F" w:rsidRPr="008A7E7C" w:rsidRDefault="00094F3F" w:rsidP="003F3405">
            <w:pPr>
              <w:pStyle w:val="af5"/>
              <w:snapToGrid w:val="0"/>
              <w:spacing w:line="240" w:lineRule="atLeast"/>
              <w:ind w:left="0"/>
              <w:rPr>
                <w:rFonts w:ascii="Times New Roman" w:hAnsi="Times New Roman"/>
              </w:rPr>
            </w:pPr>
            <w:r>
              <w:rPr>
                <w:rFonts w:ascii="Times New Roman" w:hAnsi="Times New Roman"/>
              </w:rPr>
              <w:t>-т</w:t>
            </w:r>
            <w:r w:rsidRPr="008A7E7C">
              <w:rPr>
                <w:rFonts w:ascii="Times New Roman" w:hAnsi="Times New Roman"/>
              </w:rPr>
              <w:t>очность и грамотность оформления документов по инвентаризации с учетом инвентаризируемого объекта;</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проверки правильности проведения</w:t>
            </w:r>
            <w:r>
              <w:rPr>
                <w:rFonts w:ascii="Times New Roman" w:hAnsi="Times New Roman"/>
              </w:rPr>
              <w:t xml:space="preserve"> </w:t>
            </w:r>
            <w:r w:rsidRPr="008A7E7C">
              <w:rPr>
                <w:rFonts w:ascii="Times New Roman" w:hAnsi="Times New Roman"/>
              </w:rPr>
              <w:t xml:space="preserve"> инвентаризации;</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проверки соответствия фактического наличия имущества организации данным учета;</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-г</w:t>
            </w:r>
            <w:r w:rsidRPr="008A7E7C">
              <w:rPr>
                <w:rFonts w:ascii="Times New Roman" w:hAnsi="Times New Roman"/>
              </w:rPr>
              <w:t>рамотность отражения результатов инвентаризации в сличительных ведомостях;</w:t>
            </w:r>
          </w:p>
        </w:tc>
      </w:tr>
      <w:tr w:rsidR="00094F3F" w:rsidRPr="00F21DB9" w:rsidTr="00D4353F">
        <w:tc>
          <w:tcPr>
            <w:tcW w:w="2348" w:type="pct"/>
            <w:tcBorders>
              <w:top w:val="nil"/>
              <w:bottom w:val="nil"/>
            </w:tcBorders>
          </w:tcPr>
          <w:p w:rsidR="00094F3F" w:rsidRPr="008A7E7C" w:rsidRDefault="00094F3F" w:rsidP="003F3405">
            <w:pPr>
              <w:pStyle w:val="af5"/>
              <w:snapToGrid w:val="0"/>
              <w:spacing w:line="240" w:lineRule="atLeast"/>
              <w:ind w:left="0"/>
              <w:rPr>
                <w:rFonts w:ascii="Times New Roman" w:hAnsi="Times New Roman"/>
              </w:rPr>
            </w:pPr>
          </w:p>
        </w:tc>
        <w:tc>
          <w:tcPr>
            <w:tcW w:w="2652" w:type="pct"/>
            <w:tcBorders>
              <w:top w:val="nil"/>
              <w:bottom w:val="nil"/>
            </w:tcBorders>
          </w:tcPr>
          <w:p w:rsidR="00094F3F" w:rsidRDefault="00094F3F" w:rsidP="003F3405">
            <w:pPr>
              <w:pStyle w:val="af5"/>
              <w:spacing w:line="240" w:lineRule="atLeast"/>
              <w:ind w:left="0"/>
              <w:rPr>
                <w:rFonts w:ascii="Times New Roman" w:hAnsi="Times New Roman"/>
              </w:rPr>
            </w:pPr>
          </w:p>
        </w:tc>
      </w:tr>
      <w:tr w:rsidR="00094F3F" w:rsidRPr="00F21DB9" w:rsidTr="00D4353F">
        <w:tc>
          <w:tcPr>
            <w:tcW w:w="2348" w:type="pct"/>
            <w:tcBorders>
              <w:top w:val="nil"/>
              <w:bottom w:val="nil"/>
            </w:tcBorders>
          </w:tcPr>
          <w:p w:rsidR="00094F3F" w:rsidRDefault="00094F3F" w:rsidP="003F3405">
            <w:pPr>
              <w:spacing w:line="240" w:lineRule="exact"/>
            </w:pPr>
            <w:r w:rsidRPr="00F21DB9">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94F3F" w:rsidRPr="00F21DB9" w:rsidRDefault="00094F3F" w:rsidP="003F3405">
            <w:pPr>
              <w:spacing w:line="240" w:lineRule="exact"/>
            </w:pPr>
            <w:r w:rsidRPr="00F21DB9">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2652" w:type="pct"/>
            <w:tcBorders>
              <w:top w:val="nil"/>
              <w:bottom w:val="nil"/>
            </w:tcBorders>
          </w:tcPr>
          <w:p w:rsidR="00094F3F" w:rsidRDefault="00094F3F" w:rsidP="003F3405">
            <w:pPr>
              <w:spacing w:line="240" w:lineRule="exact"/>
            </w:pPr>
            <w:r w:rsidRPr="00F21DB9">
              <w:t xml:space="preserve">- рациональность распределения времени на выполнение задания </w:t>
            </w:r>
            <w:r>
              <w:t>.</w:t>
            </w:r>
          </w:p>
          <w:p w:rsidR="00094F3F" w:rsidRDefault="00094F3F" w:rsidP="003F3405">
            <w:pPr>
              <w:spacing w:line="240" w:lineRule="exact"/>
            </w:pPr>
          </w:p>
          <w:p w:rsidR="00094F3F" w:rsidRDefault="00094F3F" w:rsidP="003F3405">
            <w:pPr>
              <w:spacing w:line="240" w:lineRule="exact"/>
            </w:pPr>
          </w:p>
          <w:p w:rsidR="00094F3F" w:rsidRPr="00F21DB9" w:rsidRDefault="00094F3F" w:rsidP="003F3405">
            <w:pPr>
              <w:spacing w:line="240" w:lineRule="exact"/>
              <w:rPr>
                <w:bCs/>
              </w:rPr>
            </w:pPr>
            <w:r>
              <w:t>-</w:t>
            </w:r>
            <w:r w:rsidRPr="00F21DB9">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tc>
      </w:tr>
      <w:tr w:rsidR="00094F3F" w:rsidRPr="00F21DB9" w:rsidTr="00D4353F">
        <w:tc>
          <w:tcPr>
            <w:tcW w:w="2348" w:type="pct"/>
            <w:tcBorders>
              <w:top w:val="nil"/>
              <w:bottom w:val="nil"/>
            </w:tcBorders>
          </w:tcPr>
          <w:p w:rsidR="00094F3F" w:rsidRPr="00F21DB9" w:rsidRDefault="00094F3F" w:rsidP="003F3405">
            <w:pPr>
              <w:spacing w:line="240" w:lineRule="exact"/>
            </w:pPr>
          </w:p>
        </w:tc>
        <w:tc>
          <w:tcPr>
            <w:tcW w:w="2652" w:type="pct"/>
            <w:tcBorders>
              <w:top w:val="nil"/>
              <w:bottom w:val="nil"/>
            </w:tcBorders>
          </w:tcPr>
          <w:p w:rsidR="00094F3F" w:rsidRPr="00F21DB9" w:rsidRDefault="00094F3F" w:rsidP="003F3405">
            <w:pPr>
              <w:spacing w:line="240" w:lineRule="exact"/>
              <w:rPr>
                <w:bCs/>
              </w:rPr>
            </w:pPr>
          </w:p>
        </w:tc>
      </w:tr>
      <w:tr w:rsidR="00094F3F" w:rsidRPr="00F21DB9" w:rsidTr="00D4353F">
        <w:trPr>
          <w:trHeight w:val="1680"/>
        </w:trPr>
        <w:tc>
          <w:tcPr>
            <w:tcW w:w="2348" w:type="pct"/>
            <w:tcBorders>
              <w:top w:val="nil"/>
              <w:bottom w:val="nil"/>
            </w:tcBorders>
          </w:tcPr>
          <w:p w:rsidR="00094F3F" w:rsidRPr="00F21DB9" w:rsidRDefault="00094F3F" w:rsidP="003F3405">
            <w:pPr>
              <w:pStyle w:val="af5"/>
              <w:spacing w:after="0" w:line="240" w:lineRule="exact"/>
              <w:ind w:left="0"/>
              <w:jc w:val="both"/>
              <w:rPr>
                <w:rFonts w:ascii="Times New Roman" w:hAnsi="Times New Roman"/>
                <w:sz w:val="24"/>
                <w:szCs w:val="24"/>
              </w:rPr>
            </w:pPr>
            <w:r w:rsidRPr="00F21DB9">
              <w:rPr>
                <w:rFonts w:ascii="Times New Roman" w:hAnsi="Times New Roman"/>
                <w:sz w:val="24"/>
                <w:szCs w:val="24"/>
              </w:rPr>
              <w:t xml:space="preserve">ОК 7.  Брать на себя ответственность за работу членов команды (подчиненных), результат выполнения заданий </w:t>
            </w:r>
          </w:p>
          <w:p w:rsidR="00094F3F" w:rsidRPr="00F21DB9" w:rsidRDefault="00094F3F" w:rsidP="003F3405">
            <w:pPr>
              <w:spacing w:line="240" w:lineRule="exact"/>
            </w:pPr>
            <w:r w:rsidRPr="00F21DB9">
              <w:t xml:space="preserve">ОК 8. Самостоятельно определять задачи профессионального и личностного развития, заниматься </w:t>
            </w:r>
            <w:r w:rsidRPr="00F21DB9">
              <w:lastRenderedPageBreak/>
              <w:t xml:space="preserve">самообразованием, осознанно планировать повышение квалификации  </w:t>
            </w:r>
          </w:p>
        </w:tc>
        <w:tc>
          <w:tcPr>
            <w:tcW w:w="2652" w:type="pct"/>
            <w:tcBorders>
              <w:top w:val="nil"/>
              <w:bottom w:val="nil"/>
            </w:tcBorders>
          </w:tcPr>
          <w:p w:rsidR="00094F3F" w:rsidRPr="00F21DB9" w:rsidRDefault="00094F3F" w:rsidP="003F3405">
            <w:pPr>
              <w:spacing w:line="240" w:lineRule="exact"/>
              <w:rPr>
                <w:bCs/>
              </w:rPr>
            </w:pPr>
            <w:r w:rsidRPr="00F21DB9">
              <w:rPr>
                <w:bCs/>
              </w:rPr>
              <w:lastRenderedPageBreak/>
              <w:t>-ясность и аргументированность изложения собственного мнения</w:t>
            </w:r>
          </w:p>
          <w:p w:rsidR="00094F3F" w:rsidRPr="00F21DB9" w:rsidRDefault="00094F3F" w:rsidP="003F3405">
            <w:pPr>
              <w:spacing w:line="240" w:lineRule="exact"/>
              <w:rPr>
                <w:bCs/>
              </w:rPr>
            </w:pPr>
          </w:p>
          <w:p w:rsidR="00094F3F" w:rsidRPr="00F21DB9" w:rsidRDefault="00094F3F" w:rsidP="003F3405">
            <w:pPr>
              <w:spacing w:line="240" w:lineRule="exact"/>
              <w:rPr>
                <w:bCs/>
              </w:rPr>
            </w:pPr>
            <w:r w:rsidRPr="00F21DB9">
              <w:rPr>
                <w:bCs/>
              </w:rPr>
              <w:t>- позитивная динамика достижений в процессе освоения ВПД;</w:t>
            </w:r>
          </w:p>
          <w:p w:rsidR="00094F3F" w:rsidRPr="00F21DB9" w:rsidRDefault="00094F3F" w:rsidP="003F3405">
            <w:pPr>
              <w:spacing w:line="240" w:lineRule="exact"/>
              <w:rPr>
                <w:bCs/>
              </w:rPr>
            </w:pPr>
            <w:r w:rsidRPr="00F21DB9">
              <w:rPr>
                <w:bCs/>
              </w:rPr>
              <w:t>- результативность самостоятельной работы</w:t>
            </w:r>
          </w:p>
          <w:p w:rsidR="00094F3F" w:rsidRPr="00F21DB9" w:rsidRDefault="00094F3F" w:rsidP="003F3405">
            <w:pPr>
              <w:spacing w:line="240" w:lineRule="exact"/>
            </w:pPr>
          </w:p>
        </w:tc>
      </w:tr>
      <w:tr w:rsidR="00094F3F" w:rsidTr="00D4353F">
        <w:tblPrEx>
          <w:tblLook w:val="0000" w:firstRow="0" w:lastRow="0" w:firstColumn="0" w:lastColumn="0" w:noHBand="0" w:noVBand="0"/>
        </w:tblPrEx>
        <w:trPr>
          <w:trHeight w:val="349"/>
        </w:trPr>
        <w:tc>
          <w:tcPr>
            <w:tcW w:w="2348" w:type="pct"/>
          </w:tcPr>
          <w:p w:rsidR="00094F3F" w:rsidRPr="008A7E7C" w:rsidRDefault="00094F3F" w:rsidP="003F3405">
            <w:pPr>
              <w:pStyle w:val="af5"/>
              <w:snapToGrid w:val="0"/>
              <w:spacing w:line="240" w:lineRule="atLeast"/>
              <w:ind w:left="0"/>
              <w:rPr>
                <w:rFonts w:ascii="Times New Roman" w:hAnsi="Times New Roman"/>
              </w:rPr>
            </w:pPr>
            <w:r w:rsidRPr="008A7E7C">
              <w:rPr>
                <w:rFonts w:ascii="Times New Roman" w:hAnsi="Times New Roman"/>
              </w:rPr>
              <w:lastRenderedPageBreak/>
              <w:t>ПК 2.4. Отражать в бухгалтерских проводках зачет и списание недостачи ценностей (регулировать инвентаризационные разницы) по результатам инвентаризации. Проводить процедуры инвентаризации финансовых обязательств организации</w:t>
            </w:r>
          </w:p>
        </w:tc>
        <w:tc>
          <w:tcPr>
            <w:tcW w:w="2652" w:type="pct"/>
          </w:tcPr>
          <w:p w:rsidR="00094F3F" w:rsidRPr="008A7E7C" w:rsidRDefault="00094F3F" w:rsidP="003F3405">
            <w:pPr>
              <w:pStyle w:val="af5"/>
              <w:snapToGrid w:val="0"/>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применения различных способов и приемов при проведении обязательств организации;</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-т</w:t>
            </w:r>
            <w:r w:rsidRPr="008A7E7C">
              <w:rPr>
                <w:rFonts w:ascii="Times New Roman" w:hAnsi="Times New Roman"/>
              </w:rPr>
              <w:t>очность и грамотность оформления документов по инвентаризации с учетом инвентаризируемого объекта;</w:t>
            </w:r>
          </w:p>
          <w:p w:rsidR="00094F3F" w:rsidRPr="008A7E7C" w:rsidRDefault="00094F3F" w:rsidP="003F3405">
            <w:pPr>
              <w:pStyle w:val="af5"/>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проведения проверки наличия и состояния обязательств организации с целью сопоставления с данными учета;</w:t>
            </w:r>
          </w:p>
          <w:p w:rsidR="00094F3F" w:rsidRDefault="00094F3F" w:rsidP="003F3405">
            <w:pPr>
              <w:pStyle w:val="af5"/>
              <w:spacing w:line="240" w:lineRule="atLeast"/>
              <w:ind w:left="0"/>
              <w:rPr>
                <w:rFonts w:ascii="Times New Roman" w:hAnsi="Times New Roman"/>
              </w:rPr>
            </w:pPr>
            <w:r w:rsidRPr="00BB24D3">
              <w:rPr>
                <w:rFonts w:ascii="Times New Roman" w:hAnsi="Times New Roman"/>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p w:rsidR="00094F3F" w:rsidRPr="00BB24D3" w:rsidRDefault="00094F3F" w:rsidP="003F3405">
            <w:pPr>
              <w:rPr>
                <w:lang w:eastAsia="en-US"/>
              </w:rPr>
            </w:pPr>
          </w:p>
        </w:tc>
      </w:tr>
      <w:tr w:rsidR="00094F3F" w:rsidTr="00D4353F">
        <w:tblPrEx>
          <w:tblLook w:val="0000" w:firstRow="0" w:lastRow="0" w:firstColumn="0" w:lastColumn="0" w:noHBand="0" w:noVBand="0"/>
        </w:tblPrEx>
        <w:trPr>
          <w:trHeight w:val="2129"/>
        </w:trPr>
        <w:tc>
          <w:tcPr>
            <w:tcW w:w="2348" w:type="pct"/>
          </w:tcPr>
          <w:p w:rsidR="00094F3F" w:rsidRDefault="00094F3F" w:rsidP="003F3405">
            <w:pPr>
              <w:spacing w:line="240" w:lineRule="exact"/>
            </w:pPr>
            <w:r w:rsidRPr="00F21DB9">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94F3F" w:rsidRDefault="00094F3F" w:rsidP="003F3405">
            <w:pPr>
              <w:spacing w:line="240" w:lineRule="exact"/>
            </w:pPr>
            <w:r w:rsidRPr="00F21DB9">
              <w:t>ОК 5.  Владеть информационной культурой, анализировать и оценивать информацию с использованием информационно-коммуникационных технологий</w:t>
            </w:r>
          </w:p>
          <w:p w:rsidR="00094F3F" w:rsidRPr="00F21DB9" w:rsidRDefault="00094F3F" w:rsidP="003F3405">
            <w:pPr>
              <w:spacing w:line="240" w:lineRule="exact"/>
            </w:pPr>
          </w:p>
        </w:tc>
        <w:tc>
          <w:tcPr>
            <w:tcW w:w="2652" w:type="pct"/>
          </w:tcPr>
          <w:p w:rsidR="00094F3F" w:rsidRDefault="00094F3F" w:rsidP="003F3405">
            <w:pPr>
              <w:spacing w:line="240" w:lineRule="exact"/>
            </w:pPr>
            <w:r>
              <w:t>-</w:t>
            </w:r>
            <w:r w:rsidRPr="00F21DB9">
              <w:t xml:space="preserve"> рациональность распределения времени на выполнение задания </w:t>
            </w:r>
            <w:r>
              <w:t>.</w:t>
            </w:r>
          </w:p>
          <w:p w:rsidR="00094F3F" w:rsidRDefault="00094F3F" w:rsidP="003F3405">
            <w:pPr>
              <w:spacing w:line="240" w:lineRule="exact"/>
            </w:pPr>
          </w:p>
          <w:p w:rsidR="00094F3F" w:rsidRDefault="00094F3F" w:rsidP="003F3405">
            <w:pPr>
              <w:spacing w:line="240" w:lineRule="exact"/>
            </w:pPr>
          </w:p>
          <w:p w:rsidR="00094F3F" w:rsidRPr="00F21DB9" w:rsidRDefault="00094F3F" w:rsidP="003F3405">
            <w:pPr>
              <w:spacing w:line="240" w:lineRule="exact"/>
              <w:rPr>
                <w:bCs/>
              </w:rPr>
            </w:pPr>
            <w:r>
              <w:t>-</w:t>
            </w:r>
            <w:r w:rsidRPr="00F21DB9">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tc>
      </w:tr>
      <w:tr w:rsidR="00094F3F" w:rsidTr="00D4353F">
        <w:tblPrEx>
          <w:tblLook w:val="0000" w:firstRow="0" w:lastRow="0" w:firstColumn="0" w:lastColumn="0" w:noHBand="0" w:noVBand="0"/>
        </w:tblPrEx>
        <w:trPr>
          <w:trHeight w:val="2129"/>
        </w:trPr>
        <w:tc>
          <w:tcPr>
            <w:tcW w:w="2348" w:type="pct"/>
          </w:tcPr>
          <w:p w:rsidR="00094F3F" w:rsidRPr="00F21DB9" w:rsidRDefault="00094F3F" w:rsidP="003F3405">
            <w:pPr>
              <w:pStyle w:val="af5"/>
              <w:spacing w:after="0" w:line="240" w:lineRule="exact"/>
              <w:ind w:left="0"/>
              <w:jc w:val="both"/>
              <w:rPr>
                <w:rFonts w:ascii="Times New Roman" w:hAnsi="Times New Roman"/>
                <w:sz w:val="24"/>
                <w:szCs w:val="24"/>
              </w:rPr>
            </w:pPr>
            <w:r w:rsidRPr="00F21DB9">
              <w:rPr>
                <w:rFonts w:ascii="Times New Roman" w:hAnsi="Times New Roman"/>
                <w:sz w:val="24"/>
                <w:szCs w:val="24"/>
              </w:rPr>
              <w:t xml:space="preserve">ОК 7.  Брать на себя ответственность за работу членов команды (подчиненных), результат выполнения заданий </w:t>
            </w:r>
          </w:p>
          <w:p w:rsidR="00094F3F" w:rsidRPr="00F21DB9" w:rsidRDefault="00094F3F" w:rsidP="003F3405">
            <w:pPr>
              <w:spacing w:line="240" w:lineRule="exact"/>
            </w:pPr>
            <w:r w:rsidRPr="00F21DB9">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2652" w:type="pct"/>
          </w:tcPr>
          <w:p w:rsidR="00094F3F" w:rsidRPr="00F21DB9" w:rsidRDefault="00094F3F" w:rsidP="003F3405">
            <w:pPr>
              <w:spacing w:line="240" w:lineRule="exact"/>
              <w:rPr>
                <w:bCs/>
              </w:rPr>
            </w:pPr>
            <w:r w:rsidRPr="00F21DB9">
              <w:rPr>
                <w:bCs/>
              </w:rPr>
              <w:t>ясность и аргументированность изложения собственного мнения</w:t>
            </w:r>
          </w:p>
          <w:p w:rsidR="00094F3F" w:rsidRPr="00F21DB9" w:rsidRDefault="00094F3F" w:rsidP="003F3405">
            <w:pPr>
              <w:spacing w:line="240" w:lineRule="exact"/>
              <w:rPr>
                <w:bCs/>
              </w:rPr>
            </w:pPr>
          </w:p>
          <w:p w:rsidR="00094F3F" w:rsidRPr="00F21DB9" w:rsidRDefault="00094F3F" w:rsidP="003F3405">
            <w:pPr>
              <w:spacing w:line="240" w:lineRule="exact"/>
              <w:rPr>
                <w:bCs/>
              </w:rPr>
            </w:pPr>
            <w:r w:rsidRPr="00F21DB9">
              <w:rPr>
                <w:bCs/>
              </w:rPr>
              <w:t>- позитивная динамика достижений в процессе освоения ВПД;</w:t>
            </w:r>
          </w:p>
          <w:p w:rsidR="00094F3F" w:rsidRPr="00F21DB9" w:rsidRDefault="00094F3F" w:rsidP="003F3405">
            <w:pPr>
              <w:spacing w:line="240" w:lineRule="exact"/>
              <w:rPr>
                <w:bCs/>
              </w:rPr>
            </w:pPr>
            <w:r w:rsidRPr="00F21DB9">
              <w:rPr>
                <w:bCs/>
              </w:rPr>
              <w:t>- результативность самостоятельной работы</w:t>
            </w:r>
          </w:p>
          <w:p w:rsidR="00094F3F" w:rsidRPr="00F21DB9" w:rsidRDefault="00094F3F" w:rsidP="003F3405">
            <w:pPr>
              <w:spacing w:line="240" w:lineRule="exact"/>
              <w:rPr>
                <w:bCs/>
              </w:rPr>
            </w:pPr>
          </w:p>
        </w:tc>
      </w:tr>
      <w:tr w:rsidR="00094F3F" w:rsidRPr="00EB018C" w:rsidTr="00D4353F">
        <w:tblPrEx>
          <w:tblLook w:val="0000" w:firstRow="0" w:lastRow="0" w:firstColumn="0" w:lastColumn="0" w:noHBand="0" w:noVBand="0"/>
        </w:tblPrEx>
        <w:trPr>
          <w:trHeight w:val="2129"/>
        </w:trPr>
        <w:tc>
          <w:tcPr>
            <w:tcW w:w="2348" w:type="pct"/>
          </w:tcPr>
          <w:p w:rsidR="00094F3F" w:rsidRPr="00EB018C" w:rsidRDefault="00094F3F" w:rsidP="003F3405">
            <w:pPr>
              <w:pStyle w:val="af5"/>
              <w:spacing w:after="0" w:line="240" w:lineRule="exact"/>
              <w:ind w:left="0"/>
              <w:jc w:val="both"/>
              <w:rPr>
                <w:rFonts w:ascii="Times New Roman" w:hAnsi="Times New Roman"/>
                <w:sz w:val="24"/>
                <w:szCs w:val="24"/>
              </w:rPr>
            </w:pPr>
            <w:r w:rsidRPr="00EB018C">
              <w:rPr>
                <w:rFonts w:ascii="Times New Roman" w:hAnsi="Times New Roman"/>
                <w:sz w:val="24"/>
                <w:szCs w:val="24"/>
              </w:rPr>
              <w:t>ПК 2.5. Проводить процедуры инвентаризации финансовых обязательств организации</w:t>
            </w:r>
          </w:p>
        </w:tc>
        <w:tc>
          <w:tcPr>
            <w:tcW w:w="2652" w:type="pct"/>
          </w:tcPr>
          <w:p w:rsidR="00094F3F" w:rsidRPr="00EB018C" w:rsidRDefault="00094F3F" w:rsidP="003F3405">
            <w:pPr>
              <w:pStyle w:val="af5"/>
              <w:snapToGrid w:val="0"/>
              <w:spacing w:line="240" w:lineRule="atLeast"/>
              <w:ind w:left="0"/>
              <w:rPr>
                <w:rFonts w:ascii="Times New Roman" w:hAnsi="Times New Roman"/>
              </w:rPr>
            </w:pPr>
            <w:r w:rsidRPr="00EB018C">
              <w:rPr>
                <w:rFonts w:ascii="Times New Roman" w:hAnsi="Times New Roman"/>
              </w:rPr>
              <w:t>Качество применения различных способов и приемов при проведении обязательств организации;</w:t>
            </w:r>
          </w:p>
          <w:p w:rsidR="00094F3F" w:rsidRPr="00EB018C" w:rsidRDefault="00094F3F" w:rsidP="003F3405">
            <w:pPr>
              <w:pStyle w:val="af5"/>
              <w:spacing w:line="240" w:lineRule="atLeast"/>
              <w:ind w:left="0"/>
              <w:rPr>
                <w:rFonts w:ascii="Times New Roman" w:hAnsi="Times New Roman"/>
              </w:rPr>
            </w:pPr>
            <w:r w:rsidRPr="00EB018C">
              <w:rPr>
                <w:rFonts w:ascii="Times New Roman" w:hAnsi="Times New Roman"/>
              </w:rPr>
              <w:t>Точность и грамотность оформления документов по инвентаризации с учетом инвентаризируемого объекта;</w:t>
            </w:r>
          </w:p>
          <w:p w:rsidR="00094F3F" w:rsidRPr="00EB018C" w:rsidRDefault="00094F3F" w:rsidP="003F3405">
            <w:pPr>
              <w:pStyle w:val="af5"/>
              <w:spacing w:line="240" w:lineRule="atLeast"/>
              <w:ind w:left="0"/>
              <w:rPr>
                <w:rFonts w:ascii="Times New Roman" w:hAnsi="Times New Roman"/>
              </w:rPr>
            </w:pPr>
            <w:r w:rsidRPr="00EB018C">
              <w:rPr>
                <w:rFonts w:ascii="Times New Roman" w:hAnsi="Times New Roman"/>
              </w:rPr>
              <w:t>Качество проведения проверки наличия и состояния обязательств организации с целью сопоставления с данными учета;</w:t>
            </w:r>
          </w:p>
          <w:p w:rsidR="00094F3F" w:rsidRPr="00EB018C" w:rsidRDefault="00094F3F" w:rsidP="003F3405">
            <w:pPr>
              <w:spacing w:after="200" w:line="240" w:lineRule="atLeast"/>
              <w:rPr>
                <w:rStyle w:val="51"/>
                <w:b w:val="0"/>
                <w:bCs w:val="0"/>
                <w:i w:val="0"/>
                <w:iCs w:val="0"/>
                <w:sz w:val="22"/>
                <w:szCs w:val="22"/>
                <w:shd w:val="clear" w:color="auto" w:fill="auto"/>
              </w:rPr>
            </w:pPr>
            <w:r w:rsidRPr="00EB018C">
              <w:rPr>
                <w:rStyle w:val="51"/>
                <w:b w:val="0"/>
                <w:bCs w:val="0"/>
                <w:i w:val="0"/>
                <w:iCs w:val="0"/>
                <w:sz w:val="22"/>
                <w:szCs w:val="22"/>
                <w:shd w:val="clear" w:color="auto" w:fill="auto"/>
              </w:rPr>
              <w:t xml:space="preserve">Точность и грамотность выявления задолженности, нереальной для взыскания с целью принятия мер к взысканию задолженности с должников, либо к списанию с </w:t>
            </w:r>
            <w:r w:rsidRPr="00EB018C">
              <w:rPr>
                <w:rStyle w:val="51"/>
                <w:b w:val="0"/>
                <w:bCs w:val="0"/>
                <w:i w:val="0"/>
                <w:iCs w:val="0"/>
                <w:sz w:val="22"/>
                <w:szCs w:val="22"/>
                <w:shd w:val="clear" w:color="auto" w:fill="auto"/>
              </w:rPr>
              <w:lastRenderedPageBreak/>
              <w:t>учета.</w:t>
            </w:r>
          </w:p>
        </w:tc>
      </w:tr>
      <w:tr w:rsidR="00094F3F" w:rsidRPr="00EB018C" w:rsidTr="00D4353F">
        <w:tblPrEx>
          <w:tblLook w:val="0000" w:firstRow="0" w:lastRow="0" w:firstColumn="0" w:lastColumn="0" w:noHBand="0" w:noVBand="0"/>
        </w:tblPrEx>
        <w:trPr>
          <w:trHeight w:val="4270"/>
        </w:trPr>
        <w:tc>
          <w:tcPr>
            <w:tcW w:w="2348" w:type="pct"/>
          </w:tcPr>
          <w:p w:rsidR="00094F3F" w:rsidRDefault="00094F3F" w:rsidP="003F3405">
            <w:pPr>
              <w:spacing w:line="240" w:lineRule="exact"/>
            </w:pPr>
            <w:r w:rsidRPr="00F21DB9">
              <w:lastRenderedPageBreak/>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094F3F" w:rsidRPr="00F21DB9" w:rsidRDefault="00094F3F" w:rsidP="003F3405">
            <w:pPr>
              <w:spacing w:line="240" w:lineRule="exact"/>
            </w:pPr>
            <w:r w:rsidRPr="00F21DB9">
              <w:t>ОК 5.  Владеть информационной культурой, анализировать и оценивать информацию с использованием информационно-коммуникационных технологий</w:t>
            </w:r>
          </w:p>
          <w:p w:rsidR="00094F3F" w:rsidRPr="00F21DB9" w:rsidRDefault="00094F3F" w:rsidP="003F3405">
            <w:pPr>
              <w:pStyle w:val="af5"/>
              <w:spacing w:after="0" w:line="240" w:lineRule="exact"/>
              <w:ind w:left="0"/>
              <w:jc w:val="both"/>
              <w:rPr>
                <w:rFonts w:ascii="Times New Roman" w:hAnsi="Times New Roman"/>
                <w:sz w:val="24"/>
                <w:szCs w:val="24"/>
              </w:rPr>
            </w:pPr>
            <w:r w:rsidRPr="00F21DB9">
              <w:rPr>
                <w:rFonts w:ascii="Times New Roman" w:hAnsi="Times New Roman"/>
                <w:sz w:val="24"/>
                <w:szCs w:val="24"/>
              </w:rPr>
              <w:t xml:space="preserve">ОК 7.  Брать на себя ответственность за работу членов команды (подчиненных), результат выполнения заданий </w:t>
            </w:r>
          </w:p>
          <w:p w:rsidR="00094F3F" w:rsidRPr="00F21DB9" w:rsidRDefault="00094F3F" w:rsidP="003F3405">
            <w:pPr>
              <w:spacing w:line="240" w:lineRule="exact"/>
            </w:pPr>
            <w:r w:rsidRPr="00F21DB9">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2652" w:type="pct"/>
          </w:tcPr>
          <w:p w:rsidR="00094F3F" w:rsidRDefault="00094F3F" w:rsidP="003F3405">
            <w:pPr>
              <w:spacing w:line="240" w:lineRule="exact"/>
            </w:pPr>
            <w:r w:rsidRPr="00F21DB9">
              <w:t xml:space="preserve">- рациональность распределения времени на выполнение задания </w:t>
            </w:r>
            <w:r>
              <w:t>.</w:t>
            </w:r>
          </w:p>
          <w:p w:rsidR="00094F3F" w:rsidRDefault="00094F3F" w:rsidP="003F3405">
            <w:pPr>
              <w:spacing w:line="240" w:lineRule="exact"/>
            </w:pPr>
          </w:p>
          <w:p w:rsidR="00094F3F" w:rsidRDefault="00094F3F" w:rsidP="003F3405">
            <w:pPr>
              <w:spacing w:line="240" w:lineRule="exact"/>
            </w:pPr>
          </w:p>
          <w:p w:rsidR="00094F3F" w:rsidRDefault="00094F3F" w:rsidP="003F3405">
            <w:pPr>
              <w:spacing w:line="240" w:lineRule="exact"/>
            </w:pPr>
            <w:r>
              <w:t>-</w:t>
            </w:r>
            <w:r w:rsidRPr="00F21DB9">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r>
              <w:t>.</w:t>
            </w:r>
          </w:p>
          <w:p w:rsidR="00094F3F" w:rsidRPr="00F21DB9" w:rsidRDefault="00094F3F" w:rsidP="003F3405">
            <w:pPr>
              <w:spacing w:line="240" w:lineRule="exact"/>
              <w:rPr>
                <w:bCs/>
              </w:rPr>
            </w:pPr>
            <w:r>
              <w:rPr>
                <w:bCs/>
              </w:rPr>
              <w:t xml:space="preserve">- </w:t>
            </w:r>
            <w:r w:rsidRPr="00F21DB9">
              <w:rPr>
                <w:bCs/>
              </w:rPr>
              <w:t>ясность и аргументированность изложения собственного мнения</w:t>
            </w:r>
          </w:p>
          <w:p w:rsidR="00094F3F" w:rsidRPr="00F21DB9" w:rsidRDefault="00094F3F" w:rsidP="003F3405">
            <w:pPr>
              <w:spacing w:line="240" w:lineRule="exact"/>
              <w:rPr>
                <w:bCs/>
              </w:rPr>
            </w:pPr>
          </w:p>
          <w:p w:rsidR="00094F3F" w:rsidRPr="00F21DB9" w:rsidRDefault="00094F3F" w:rsidP="003F3405">
            <w:pPr>
              <w:spacing w:line="240" w:lineRule="exact"/>
              <w:rPr>
                <w:bCs/>
              </w:rPr>
            </w:pPr>
            <w:r w:rsidRPr="00F21DB9">
              <w:rPr>
                <w:bCs/>
              </w:rPr>
              <w:t>- позитивная динамика достижений в процессе освоения ВПД;</w:t>
            </w:r>
          </w:p>
          <w:p w:rsidR="00094F3F" w:rsidRPr="00F21DB9" w:rsidRDefault="00094F3F" w:rsidP="003F3405">
            <w:pPr>
              <w:spacing w:line="240" w:lineRule="exact"/>
              <w:rPr>
                <w:bCs/>
              </w:rPr>
            </w:pPr>
            <w:r w:rsidRPr="00F21DB9">
              <w:rPr>
                <w:bCs/>
              </w:rPr>
              <w:t>- результативность самостоятельной работы</w:t>
            </w:r>
          </w:p>
          <w:p w:rsidR="00094F3F" w:rsidRPr="00F21DB9" w:rsidRDefault="00094F3F" w:rsidP="003F3405">
            <w:pPr>
              <w:spacing w:line="240" w:lineRule="exact"/>
              <w:rPr>
                <w:bCs/>
              </w:rPr>
            </w:pPr>
          </w:p>
        </w:tc>
      </w:tr>
    </w:tbl>
    <w:p w:rsidR="00764077" w:rsidRDefault="00764077" w:rsidP="00764077">
      <w:pPr>
        <w:spacing w:line="360" w:lineRule="auto"/>
        <w:jc w:val="both"/>
        <w:rPr>
          <w:b/>
          <w:sz w:val="28"/>
          <w:szCs w:val="28"/>
        </w:rPr>
      </w:pPr>
    </w:p>
    <w:p w:rsidR="00764077" w:rsidRDefault="00764077" w:rsidP="00764077">
      <w:pPr>
        <w:spacing w:line="360" w:lineRule="auto"/>
        <w:jc w:val="both"/>
        <w:rPr>
          <w:b/>
          <w:sz w:val="28"/>
          <w:szCs w:val="28"/>
        </w:rPr>
      </w:pPr>
      <w:r>
        <w:rPr>
          <w:b/>
          <w:sz w:val="28"/>
          <w:szCs w:val="28"/>
        </w:rPr>
        <w:t>2.2. Общие и (или) профессиональные компетенции, проверяемые дополнительно:</w:t>
      </w:r>
      <w:r>
        <w:rPr>
          <w:rStyle w:val="af6"/>
          <w:b/>
          <w:sz w:val="28"/>
          <w:szCs w:val="28"/>
        </w:rPr>
        <w:footnoteReference w:id="4"/>
      </w:r>
    </w:p>
    <w:p w:rsidR="00764077" w:rsidRDefault="00764077" w:rsidP="00764077">
      <w:pPr>
        <w:spacing w:line="360" w:lineRule="auto"/>
        <w:ind w:firstLine="567"/>
        <w:jc w:val="both"/>
        <w:rPr>
          <w:i/>
        </w:rPr>
      </w:pPr>
      <w:r>
        <w:rPr>
          <w:i/>
        </w:rPr>
        <w:t>ОК 1</w:t>
      </w:r>
      <w:r w:rsidRPr="00E05731">
        <w:rPr>
          <w:i/>
        </w:rPr>
        <w:t xml:space="preserve">. </w:t>
      </w:r>
      <w:r>
        <w:rPr>
          <w:i/>
        </w:rPr>
        <w:t>Понимать сущность и социальную значимость  совей будущей профессии</w:t>
      </w:r>
      <w:r w:rsidRPr="00B308B2">
        <w:rPr>
          <w:i/>
        </w:rPr>
        <w:t xml:space="preserve"> </w:t>
      </w:r>
    </w:p>
    <w:p w:rsidR="00764077" w:rsidRDefault="00764077" w:rsidP="00764077">
      <w:pPr>
        <w:spacing w:line="360" w:lineRule="auto"/>
        <w:jc w:val="both"/>
        <w:rPr>
          <w:b/>
          <w:sz w:val="28"/>
          <w:szCs w:val="28"/>
        </w:rPr>
      </w:pPr>
      <w:r w:rsidRPr="00E718B9">
        <w:rPr>
          <w:b/>
          <w:sz w:val="28"/>
          <w:szCs w:val="28"/>
        </w:rPr>
        <w:t>2.3. Требования к портфолио</w:t>
      </w:r>
    </w:p>
    <w:p w:rsidR="00764077" w:rsidRPr="00867C6C" w:rsidRDefault="00764077" w:rsidP="00A70D89">
      <w:pPr>
        <w:ind w:left="2340" w:hanging="2340"/>
        <w:rPr>
          <w:b/>
          <w:bCs/>
          <w:sz w:val="20"/>
          <w:szCs w:val="20"/>
        </w:rPr>
      </w:pPr>
      <w:r w:rsidRPr="00162113">
        <w:rPr>
          <w:b/>
          <w:bCs/>
          <w:sz w:val="28"/>
          <w:szCs w:val="28"/>
        </w:rPr>
        <w:t>Тип портфолио</w:t>
      </w:r>
      <w:r w:rsidRPr="00867C6C">
        <w:rPr>
          <w:b/>
          <w:bCs/>
          <w:sz w:val="28"/>
          <w:szCs w:val="28"/>
        </w:rPr>
        <w:t>:</w:t>
      </w:r>
      <w:r>
        <w:rPr>
          <w:b/>
          <w:bCs/>
          <w:sz w:val="28"/>
          <w:szCs w:val="28"/>
        </w:rPr>
        <w:t xml:space="preserve">   </w:t>
      </w:r>
      <w:r w:rsidRPr="00A922F9">
        <w:rPr>
          <w:i/>
          <w:sz w:val="28"/>
          <w:szCs w:val="28"/>
        </w:rPr>
        <w:t xml:space="preserve">портфолио  смешанного типа  (портфолио документов и </w:t>
      </w:r>
      <w:r>
        <w:rPr>
          <w:i/>
          <w:sz w:val="28"/>
          <w:szCs w:val="28"/>
        </w:rPr>
        <w:t xml:space="preserve">     </w:t>
      </w:r>
      <w:r w:rsidRPr="00A922F9">
        <w:rPr>
          <w:i/>
          <w:sz w:val="28"/>
          <w:szCs w:val="28"/>
        </w:rPr>
        <w:t>портфолио работ)</w:t>
      </w:r>
      <w:bookmarkStart w:id="1" w:name="_Toc307286519"/>
    </w:p>
    <w:p w:rsidR="00764077" w:rsidRPr="00867C6C" w:rsidRDefault="00764077" w:rsidP="00764077">
      <w:pPr>
        <w:rPr>
          <w:b/>
          <w:bCs/>
          <w:sz w:val="28"/>
          <w:szCs w:val="28"/>
        </w:rPr>
      </w:pPr>
      <w:r w:rsidRPr="00867C6C">
        <w:rPr>
          <w:b/>
          <w:bCs/>
          <w:sz w:val="28"/>
          <w:szCs w:val="28"/>
        </w:rPr>
        <w:t>Проверяемые результаты обучения:</w:t>
      </w:r>
      <w:bookmarkEnd w:id="1"/>
      <w:r w:rsidRPr="00867C6C">
        <w:rPr>
          <w:b/>
          <w:bCs/>
          <w:sz w:val="28"/>
          <w:szCs w:val="28"/>
        </w:rPr>
        <w:t xml:space="preserve"> </w:t>
      </w:r>
    </w:p>
    <w:p w:rsidR="00764077" w:rsidRDefault="00764077" w:rsidP="00A70D89">
      <w:pPr>
        <w:spacing w:line="360" w:lineRule="auto"/>
        <w:ind w:firstLine="567"/>
        <w:jc w:val="both"/>
        <w:rPr>
          <w:i/>
          <w:iCs/>
          <w:sz w:val="20"/>
          <w:szCs w:val="20"/>
        </w:rPr>
      </w:pPr>
      <w:r>
        <w:rPr>
          <w:i/>
        </w:rPr>
        <w:t>ОК 1</w:t>
      </w:r>
      <w:r w:rsidRPr="00E05731">
        <w:rPr>
          <w:i/>
        </w:rPr>
        <w:t xml:space="preserve">. </w:t>
      </w:r>
      <w:r>
        <w:rPr>
          <w:i/>
        </w:rPr>
        <w:t>Понимать сущность и социальную значимость  совей будущей профессии</w:t>
      </w:r>
      <w:r w:rsidRPr="00B308B2">
        <w:rPr>
          <w:i/>
        </w:rPr>
        <w:t xml:space="preserve"> </w:t>
      </w:r>
    </w:p>
    <w:p w:rsidR="00764077" w:rsidRDefault="00764077" w:rsidP="00764077">
      <w:pPr>
        <w:rPr>
          <w:sz w:val="28"/>
          <w:szCs w:val="28"/>
        </w:rPr>
      </w:pPr>
      <w:bookmarkStart w:id="2" w:name="_Toc307286520"/>
      <w:r w:rsidRPr="00867C6C">
        <w:rPr>
          <w:b/>
          <w:bCs/>
          <w:sz w:val="28"/>
          <w:szCs w:val="28"/>
        </w:rPr>
        <w:t>Основные требования</w:t>
      </w:r>
      <w:bookmarkEnd w:id="2"/>
    </w:p>
    <w:p w:rsidR="00764077" w:rsidRDefault="00764077" w:rsidP="00764077">
      <w:pPr>
        <w:rPr>
          <w:b/>
          <w:color w:val="FF6600"/>
          <w:sz w:val="28"/>
          <w:szCs w:val="28"/>
        </w:rPr>
      </w:pPr>
      <w:r w:rsidRPr="00133AB1">
        <w:rPr>
          <w:b/>
          <w:sz w:val="28"/>
          <w:szCs w:val="28"/>
        </w:rPr>
        <w:t xml:space="preserve">Требования к структуре и оформлению портфолио: </w:t>
      </w:r>
      <w:r>
        <w:rPr>
          <w:b/>
          <w:sz w:val="28"/>
          <w:szCs w:val="28"/>
        </w:rPr>
        <w:t xml:space="preserve">  </w:t>
      </w:r>
    </w:p>
    <w:p w:rsidR="00764077" w:rsidRPr="00764077" w:rsidRDefault="00764077" w:rsidP="00094F3F">
      <w:pPr>
        <w:numPr>
          <w:ilvl w:val="0"/>
          <w:numId w:val="31"/>
        </w:numPr>
        <w:tabs>
          <w:tab w:val="clear" w:pos="720"/>
          <w:tab w:val="num" w:pos="0"/>
          <w:tab w:val="left" w:pos="993"/>
        </w:tabs>
        <w:ind w:left="0" w:firstLine="709"/>
        <w:rPr>
          <w:rStyle w:val="af7"/>
          <w:sz w:val="28"/>
          <w:szCs w:val="28"/>
        </w:rPr>
      </w:pPr>
      <w:r w:rsidRPr="00764077">
        <w:rPr>
          <w:rStyle w:val="af7"/>
          <w:b w:val="0"/>
          <w:sz w:val="28"/>
          <w:szCs w:val="28"/>
        </w:rPr>
        <w:t>титульный лист;</w:t>
      </w:r>
    </w:p>
    <w:p w:rsidR="00764077" w:rsidRPr="00764077" w:rsidRDefault="00764077" w:rsidP="00094F3F">
      <w:pPr>
        <w:numPr>
          <w:ilvl w:val="0"/>
          <w:numId w:val="31"/>
        </w:numPr>
        <w:tabs>
          <w:tab w:val="clear" w:pos="720"/>
          <w:tab w:val="num" w:pos="0"/>
          <w:tab w:val="left" w:pos="993"/>
        </w:tabs>
        <w:ind w:left="0" w:firstLine="709"/>
        <w:rPr>
          <w:sz w:val="28"/>
          <w:szCs w:val="28"/>
        </w:rPr>
      </w:pPr>
      <w:r w:rsidRPr="00764077">
        <w:rPr>
          <w:sz w:val="28"/>
          <w:szCs w:val="28"/>
        </w:rPr>
        <w:t>персональные  данные;</w:t>
      </w:r>
    </w:p>
    <w:p w:rsidR="00764077" w:rsidRPr="00764077" w:rsidRDefault="00764077" w:rsidP="00094F3F">
      <w:pPr>
        <w:pStyle w:val="af3"/>
        <w:numPr>
          <w:ilvl w:val="0"/>
          <w:numId w:val="31"/>
        </w:numPr>
        <w:tabs>
          <w:tab w:val="clear" w:pos="720"/>
          <w:tab w:val="num" w:pos="0"/>
          <w:tab w:val="left" w:pos="993"/>
        </w:tabs>
        <w:spacing w:after="0"/>
        <w:ind w:left="0" w:firstLine="709"/>
        <w:rPr>
          <w:rFonts w:ascii="Times New Roman" w:hAnsi="Times New Roman"/>
          <w:sz w:val="28"/>
          <w:szCs w:val="28"/>
        </w:rPr>
      </w:pPr>
      <w:r w:rsidRPr="00764077">
        <w:rPr>
          <w:rFonts w:ascii="Times New Roman" w:hAnsi="Times New Roman"/>
          <w:sz w:val="28"/>
          <w:szCs w:val="28"/>
        </w:rPr>
        <w:t>выполнение междисциплинарных работ и практических ситуаций (доклады, сообщения, рефераты, статьи, научные работы и т.д.);</w:t>
      </w:r>
    </w:p>
    <w:p w:rsidR="00764077" w:rsidRPr="00764077" w:rsidRDefault="00764077" w:rsidP="00094F3F">
      <w:pPr>
        <w:pStyle w:val="af3"/>
        <w:numPr>
          <w:ilvl w:val="0"/>
          <w:numId w:val="31"/>
        </w:numPr>
        <w:tabs>
          <w:tab w:val="clear" w:pos="720"/>
          <w:tab w:val="num" w:pos="0"/>
          <w:tab w:val="left" w:pos="993"/>
        </w:tabs>
        <w:spacing w:after="0"/>
        <w:ind w:left="0" w:right="300" w:firstLine="709"/>
        <w:rPr>
          <w:rFonts w:ascii="Times New Roman" w:hAnsi="Times New Roman"/>
          <w:sz w:val="28"/>
          <w:szCs w:val="28"/>
        </w:rPr>
      </w:pPr>
      <w:r w:rsidRPr="00764077">
        <w:rPr>
          <w:rFonts w:ascii="Times New Roman" w:hAnsi="Times New Roman"/>
          <w:sz w:val="28"/>
          <w:szCs w:val="28"/>
        </w:rPr>
        <w:t xml:space="preserve">участие и победа во внутритехникумовских, городских, краевых,  республиканских и международных конкурсах научных работ  (название </w:t>
      </w:r>
      <w:r w:rsidRPr="00764077">
        <w:rPr>
          <w:rFonts w:ascii="Times New Roman" w:hAnsi="Times New Roman"/>
          <w:sz w:val="28"/>
          <w:szCs w:val="28"/>
        </w:rPr>
        <w:lastRenderedPageBreak/>
        <w:t>работ, краткое описание; грамоты, благодарственные письма за участие или победу);</w:t>
      </w:r>
    </w:p>
    <w:p w:rsidR="00764077" w:rsidRPr="00764077" w:rsidRDefault="00764077" w:rsidP="00094F3F">
      <w:pPr>
        <w:pStyle w:val="af3"/>
        <w:numPr>
          <w:ilvl w:val="0"/>
          <w:numId w:val="31"/>
        </w:numPr>
        <w:tabs>
          <w:tab w:val="clear" w:pos="720"/>
          <w:tab w:val="num" w:pos="0"/>
          <w:tab w:val="left" w:pos="993"/>
        </w:tabs>
        <w:spacing w:after="0"/>
        <w:ind w:left="0" w:right="300" w:firstLine="709"/>
        <w:jc w:val="both"/>
        <w:rPr>
          <w:rFonts w:ascii="Times New Roman" w:hAnsi="Times New Roman"/>
          <w:sz w:val="28"/>
          <w:szCs w:val="28"/>
        </w:rPr>
      </w:pPr>
      <w:r w:rsidRPr="00764077">
        <w:rPr>
          <w:rFonts w:ascii="Times New Roman" w:hAnsi="Times New Roman"/>
          <w:sz w:val="28"/>
          <w:szCs w:val="28"/>
        </w:rPr>
        <w:t>участие и победа в  профессиональных смотрах и конкурсах, олимпиадах различного уровня (грамоты, благодарственные письма за участие или победу)</w:t>
      </w:r>
    </w:p>
    <w:p w:rsidR="00764077" w:rsidRPr="00764077" w:rsidRDefault="00764077" w:rsidP="00094F3F">
      <w:pPr>
        <w:pStyle w:val="af3"/>
        <w:numPr>
          <w:ilvl w:val="0"/>
          <w:numId w:val="31"/>
        </w:numPr>
        <w:tabs>
          <w:tab w:val="clear" w:pos="720"/>
          <w:tab w:val="num" w:pos="0"/>
          <w:tab w:val="left" w:pos="993"/>
        </w:tabs>
        <w:spacing w:after="0"/>
        <w:ind w:left="0" w:right="300" w:firstLine="709"/>
        <w:jc w:val="both"/>
        <w:rPr>
          <w:rFonts w:ascii="Times New Roman" w:hAnsi="Times New Roman"/>
          <w:sz w:val="28"/>
          <w:szCs w:val="28"/>
        </w:rPr>
      </w:pPr>
      <w:r w:rsidRPr="00764077">
        <w:rPr>
          <w:rFonts w:ascii="Times New Roman" w:hAnsi="Times New Roman"/>
          <w:sz w:val="28"/>
          <w:szCs w:val="28"/>
        </w:rPr>
        <w:t>выступления/презентация на научных/практических (студентов) конференциях и семинарах;</w:t>
      </w:r>
    </w:p>
    <w:p w:rsidR="00764077" w:rsidRPr="00764077" w:rsidRDefault="00764077" w:rsidP="00094F3F">
      <w:pPr>
        <w:pStyle w:val="af3"/>
        <w:numPr>
          <w:ilvl w:val="0"/>
          <w:numId w:val="31"/>
        </w:numPr>
        <w:tabs>
          <w:tab w:val="clear" w:pos="720"/>
          <w:tab w:val="num" w:pos="0"/>
          <w:tab w:val="left" w:pos="993"/>
        </w:tabs>
        <w:spacing w:after="0"/>
        <w:ind w:left="0" w:right="300" w:firstLine="709"/>
        <w:jc w:val="both"/>
        <w:rPr>
          <w:rFonts w:ascii="Times New Roman" w:hAnsi="Times New Roman"/>
          <w:sz w:val="28"/>
          <w:szCs w:val="28"/>
        </w:rPr>
      </w:pPr>
      <w:r w:rsidRPr="00764077">
        <w:rPr>
          <w:rFonts w:ascii="Times New Roman" w:hAnsi="Times New Roman"/>
          <w:sz w:val="28"/>
          <w:szCs w:val="28"/>
        </w:rPr>
        <w:t xml:space="preserve">участие в тренингах профессиональных, психологических и т.д. (описание, результат, сертификат и т.д.); </w:t>
      </w:r>
    </w:p>
    <w:p w:rsidR="00764077" w:rsidRPr="00764077" w:rsidRDefault="00764077" w:rsidP="00094F3F">
      <w:pPr>
        <w:pStyle w:val="af3"/>
        <w:numPr>
          <w:ilvl w:val="0"/>
          <w:numId w:val="31"/>
        </w:numPr>
        <w:tabs>
          <w:tab w:val="clear" w:pos="720"/>
          <w:tab w:val="num" w:pos="0"/>
          <w:tab w:val="left" w:pos="993"/>
        </w:tabs>
        <w:spacing w:after="0"/>
        <w:ind w:left="0" w:right="300" w:firstLine="709"/>
        <w:jc w:val="both"/>
        <w:rPr>
          <w:rFonts w:ascii="Times New Roman" w:hAnsi="Times New Roman"/>
          <w:sz w:val="28"/>
          <w:szCs w:val="28"/>
        </w:rPr>
      </w:pPr>
      <w:r w:rsidRPr="00764077">
        <w:rPr>
          <w:rFonts w:ascii="Times New Roman" w:hAnsi="Times New Roman"/>
          <w:sz w:val="28"/>
          <w:szCs w:val="28"/>
        </w:rPr>
        <w:t>выполнение графических работ: электронные блок-схемы, структурно-логические схемы, таблицы, зарисовки и т. п.;</w:t>
      </w:r>
    </w:p>
    <w:p w:rsidR="00764077" w:rsidRPr="00764077" w:rsidRDefault="00764077" w:rsidP="00094F3F">
      <w:pPr>
        <w:pStyle w:val="af3"/>
        <w:numPr>
          <w:ilvl w:val="0"/>
          <w:numId w:val="31"/>
        </w:numPr>
        <w:tabs>
          <w:tab w:val="clear" w:pos="720"/>
          <w:tab w:val="num" w:pos="0"/>
          <w:tab w:val="left" w:pos="993"/>
        </w:tabs>
        <w:spacing w:after="0"/>
        <w:ind w:left="0" w:right="300" w:firstLine="709"/>
        <w:jc w:val="both"/>
        <w:rPr>
          <w:rFonts w:ascii="Times New Roman" w:hAnsi="Times New Roman"/>
          <w:sz w:val="28"/>
          <w:szCs w:val="28"/>
        </w:rPr>
      </w:pPr>
      <w:r w:rsidRPr="00764077">
        <w:rPr>
          <w:rFonts w:ascii="Times New Roman" w:hAnsi="Times New Roman"/>
          <w:sz w:val="28"/>
          <w:szCs w:val="28"/>
        </w:rPr>
        <w:t>участие в разработке и редактировании ряда электронных учебных и учебно- методических пособий и изданий, методических материалов;</w:t>
      </w:r>
    </w:p>
    <w:p w:rsidR="00764077" w:rsidRPr="00764077" w:rsidRDefault="00764077" w:rsidP="00094F3F">
      <w:pPr>
        <w:numPr>
          <w:ilvl w:val="0"/>
          <w:numId w:val="31"/>
        </w:numPr>
        <w:tabs>
          <w:tab w:val="clear" w:pos="720"/>
          <w:tab w:val="num" w:pos="0"/>
          <w:tab w:val="left" w:pos="993"/>
        </w:tabs>
        <w:ind w:left="0" w:firstLine="709"/>
        <w:jc w:val="both"/>
        <w:rPr>
          <w:sz w:val="28"/>
          <w:szCs w:val="28"/>
        </w:rPr>
      </w:pPr>
      <w:r w:rsidRPr="00764077">
        <w:rPr>
          <w:sz w:val="28"/>
          <w:szCs w:val="28"/>
        </w:rPr>
        <w:t>благодарственные письма с места практики;</w:t>
      </w:r>
    </w:p>
    <w:p w:rsidR="00764077" w:rsidRPr="00764077" w:rsidRDefault="00764077" w:rsidP="00094F3F">
      <w:pPr>
        <w:pStyle w:val="af3"/>
        <w:numPr>
          <w:ilvl w:val="0"/>
          <w:numId w:val="31"/>
        </w:numPr>
        <w:tabs>
          <w:tab w:val="clear" w:pos="720"/>
          <w:tab w:val="num" w:pos="0"/>
          <w:tab w:val="left" w:pos="993"/>
        </w:tabs>
        <w:spacing w:after="0"/>
        <w:ind w:left="0" w:right="240" w:firstLine="709"/>
        <w:jc w:val="both"/>
        <w:rPr>
          <w:rFonts w:ascii="Times New Roman" w:hAnsi="Times New Roman"/>
          <w:sz w:val="28"/>
          <w:szCs w:val="28"/>
        </w:rPr>
      </w:pPr>
      <w:r w:rsidRPr="00764077">
        <w:rPr>
          <w:rFonts w:ascii="Times New Roman" w:hAnsi="Times New Roman"/>
          <w:sz w:val="28"/>
          <w:szCs w:val="28"/>
        </w:rPr>
        <w:t>поощрения (примером может служить поощрения по итогам конференции студентов за лучшие доклады а) рекомендацией к публикации в сборнике материалов конференции; б) премией; в) благодарностью директора,  грамоты и дипломы (почетная грамота или диплом за лучшее выступление с докладом на конференции), премии учебного заведения,  награды фондов (правительственных, общественных организаций);</w:t>
      </w:r>
    </w:p>
    <w:p w:rsidR="00764077" w:rsidRPr="00764077" w:rsidRDefault="00764077" w:rsidP="00094F3F">
      <w:pPr>
        <w:pStyle w:val="110"/>
        <w:keepNext/>
        <w:keepLines/>
        <w:numPr>
          <w:ilvl w:val="0"/>
          <w:numId w:val="31"/>
        </w:numPr>
        <w:shd w:val="clear" w:color="auto" w:fill="auto"/>
        <w:tabs>
          <w:tab w:val="clear" w:pos="720"/>
          <w:tab w:val="num" w:pos="0"/>
          <w:tab w:val="left" w:pos="993"/>
        </w:tabs>
        <w:spacing w:before="0" w:line="240" w:lineRule="auto"/>
        <w:ind w:left="0" w:firstLine="709"/>
        <w:jc w:val="both"/>
        <w:rPr>
          <w:rFonts w:ascii="Times New Roman" w:hAnsi="Times New Roman"/>
          <w:sz w:val="28"/>
          <w:szCs w:val="28"/>
        </w:rPr>
      </w:pPr>
      <w:bookmarkStart w:id="3" w:name="bookmark2"/>
      <w:r w:rsidRPr="00764077">
        <w:rPr>
          <w:rStyle w:val="12"/>
          <w:rFonts w:ascii="Times New Roman" w:hAnsi="Times New Roman"/>
          <w:sz w:val="28"/>
          <w:szCs w:val="28"/>
        </w:rPr>
        <w:t>самоанализ, самооценка</w:t>
      </w:r>
      <w:r w:rsidRPr="00764077">
        <w:rPr>
          <w:rStyle w:val="120"/>
          <w:rFonts w:ascii="Times New Roman" w:hAnsi="Times New Roman"/>
          <w:sz w:val="28"/>
          <w:szCs w:val="28"/>
        </w:rPr>
        <w:t>.</w:t>
      </w:r>
      <w:bookmarkEnd w:id="3"/>
    </w:p>
    <w:p w:rsidR="00764077" w:rsidRPr="00764077" w:rsidRDefault="00764077" w:rsidP="00094F3F">
      <w:pPr>
        <w:tabs>
          <w:tab w:val="num" w:pos="0"/>
          <w:tab w:val="left" w:pos="993"/>
        </w:tabs>
        <w:ind w:firstLine="709"/>
        <w:rPr>
          <w:sz w:val="28"/>
          <w:szCs w:val="28"/>
        </w:rPr>
      </w:pPr>
    </w:p>
    <w:p w:rsidR="00764077" w:rsidRPr="00764077" w:rsidRDefault="00764077" w:rsidP="00764077">
      <w:pPr>
        <w:rPr>
          <w:b/>
          <w:sz w:val="28"/>
          <w:szCs w:val="28"/>
        </w:rPr>
      </w:pPr>
      <w:r w:rsidRPr="00764077">
        <w:rPr>
          <w:b/>
          <w:sz w:val="28"/>
          <w:szCs w:val="28"/>
        </w:rPr>
        <w:t xml:space="preserve">Требования к  защите портфолио: </w:t>
      </w:r>
    </w:p>
    <w:p w:rsidR="00764077" w:rsidRPr="00764077" w:rsidRDefault="00764077" w:rsidP="00764077">
      <w:pPr>
        <w:numPr>
          <w:ilvl w:val="0"/>
          <w:numId w:val="7"/>
        </w:numPr>
        <w:rPr>
          <w:sz w:val="28"/>
          <w:szCs w:val="28"/>
        </w:rPr>
      </w:pPr>
      <w:r w:rsidRPr="00764077">
        <w:rPr>
          <w:sz w:val="28"/>
          <w:szCs w:val="28"/>
        </w:rPr>
        <w:t>Соблюдение структуры портфолио.</w:t>
      </w:r>
    </w:p>
    <w:p w:rsidR="00764077" w:rsidRPr="00764077" w:rsidRDefault="00764077" w:rsidP="00764077">
      <w:pPr>
        <w:ind w:left="360"/>
        <w:rPr>
          <w:b/>
          <w:bCs/>
          <w:sz w:val="20"/>
          <w:szCs w:val="20"/>
        </w:rPr>
      </w:pPr>
      <w:r w:rsidRPr="00764077">
        <w:rPr>
          <w:sz w:val="28"/>
          <w:szCs w:val="28"/>
        </w:rPr>
        <w:t>2.Четкость и обоснованность в изложении материалов портфолио. (выразительность речи и использование профессиональной терминологии, позиционирование себя в данной профессии,  ориентированность в видах делового общения).</w:t>
      </w:r>
      <w:bookmarkStart w:id="4" w:name="_Toc307286521"/>
    </w:p>
    <w:p w:rsidR="00764077" w:rsidRPr="00764077" w:rsidRDefault="00764077" w:rsidP="00764077">
      <w:pPr>
        <w:pStyle w:val="110"/>
        <w:keepNext/>
        <w:keepLines/>
        <w:shd w:val="clear" w:color="auto" w:fill="auto"/>
        <w:spacing w:before="0" w:line="230" w:lineRule="exact"/>
        <w:ind w:left="20"/>
        <w:rPr>
          <w:rFonts w:ascii="Times New Roman" w:hAnsi="Times New Roman"/>
        </w:rPr>
      </w:pPr>
      <w:r w:rsidRPr="00764077">
        <w:rPr>
          <w:rStyle w:val="12"/>
          <w:rFonts w:ascii="Times New Roman" w:hAnsi="Times New Roman"/>
          <w:sz w:val="28"/>
          <w:szCs w:val="28"/>
        </w:rPr>
        <w:t xml:space="preserve">    . Самоанализ, самооценка</w:t>
      </w:r>
      <w:r w:rsidRPr="00764077">
        <w:rPr>
          <w:rStyle w:val="120"/>
          <w:rFonts w:ascii="Times New Roman" w:hAnsi="Times New Roman"/>
          <w:sz w:val="28"/>
          <w:szCs w:val="28"/>
        </w:rPr>
        <w:t>.</w:t>
      </w:r>
    </w:p>
    <w:p w:rsidR="00764077" w:rsidRPr="00764077" w:rsidRDefault="00764077" w:rsidP="00764077">
      <w:pPr>
        <w:rPr>
          <w:b/>
          <w:bCs/>
          <w:sz w:val="28"/>
          <w:szCs w:val="28"/>
        </w:rPr>
      </w:pPr>
    </w:p>
    <w:p w:rsidR="00764077" w:rsidRDefault="00764077" w:rsidP="00764077">
      <w:pPr>
        <w:rPr>
          <w:b/>
          <w:bCs/>
          <w:sz w:val="28"/>
          <w:szCs w:val="28"/>
        </w:rPr>
      </w:pPr>
      <w:r w:rsidRPr="00867C6C">
        <w:rPr>
          <w:b/>
          <w:bCs/>
          <w:sz w:val="28"/>
          <w:szCs w:val="28"/>
        </w:rPr>
        <w:t>Показатели оценки</w:t>
      </w:r>
      <w:bookmarkEnd w:id="4"/>
      <w:r w:rsidRPr="00867C6C">
        <w:rPr>
          <w:b/>
          <w:bCs/>
          <w:sz w:val="28"/>
          <w:szCs w:val="28"/>
        </w:rPr>
        <w:t xml:space="preserve"> портфолио</w:t>
      </w:r>
      <w:r>
        <w:rPr>
          <w:b/>
          <w:bCs/>
          <w:sz w:val="28"/>
          <w:szCs w:val="28"/>
        </w:rPr>
        <w:t xml:space="preserve">  </w:t>
      </w:r>
    </w:p>
    <w:p w:rsidR="00764077" w:rsidRPr="003C118D" w:rsidRDefault="00764077" w:rsidP="00764077">
      <w:pPr>
        <w:jc w:val="right"/>
        <w:rPr>
          <w:bCs/>
          <w:sz w:val="28"/>
          <w:szCs w:val="28"/>
        </w:rPr>
      </w:pPr>
      <w:r w:rsidRPr="003C118D">
        <w:rPr>
          <w:bCs/>
          <w:sz w:val="28"/>
          <w:szCs w:val="28"/>
        </w:rPr>
        <w:t>Таблица 5</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3692"/>
        <w:gridCol w:w="1424"/>
      </w:tblGrid>
      <w:tr w:rsidR="00764077" w:rsidRPr="00B44FDC" w:rsidTr="003F3405">
        <w:trPr>
          <w:jc w:val="center"/>
        </w:trPr>
        <w:tc>
          <w:tcPr>
            <w:tcW w:w="4631" w:type="dxa"/>
          </w:tcPr>
          <w:p w:rsidR="00764077" w:rsidRPr="00B44FDC" w:rsidRDefault="00764077" w:rsidP="003F3405">
            <w:pPr>
              <w:spacing w:line="240" w:lineRule="exact"/>
              <w:jc w:val="both"/>
              <w:rPr>
                <w:b/>
                <w:bCs/>
              </w:rPr>
            </w:pPr>
            <w:r w:rsidRPr="00B44FDC">
              <w:rPr>
                <w:b/>
                <w:bCs/>
              </w:rPr>
              <w:t>Коды и наименования проверяемых компетенций или их сочетаний</w:t>
            </w:r>
          </w:p>
        </w:tc>
        <w:tc>
          <w:tcPr>
            <w:tcW w:w="3692" w:type="dxa"/>
          </w:tcPr>
          <w:p w:rsidR="00764077" w:rsidRPr="00B44FDC" w:rsidRDefault="00764077" w:rsidP="003F3405">
            <w:pPr>
              <w:spacing w:line="240" w:lineRule="exact"/>
              <w:jc w:val="both"/>
              <w:rPr>
                <w:b/>
                <w:bCs/>
              </w:rPr>
            </w:pPr>
            <w:r w:rsidRPr="00B44FDC">
              <w:rPr>
                <w:b/>
                <w:bCs/>
              </w:rPr>
              <w:t>Показатели оценки результата</w:t>
            </w:r>
          </w:p>
        </w:tc>
        <w:tc>
          <w:tcPr>
            <w:tcW w:w="1424" w:type="dxa"/>
          </w:tcPr>
          <w:p w:rsidR="00764077" w:rsidRPr="00B44FDC" w:rsidRDefault="00764077" w:rsidP="003F3405">
            <w:pPr>
              <w:spacing w:line="240" w:lineRule="exact"/>
              <w:jc w:val="both"/>
              <w:rPr>
                <w:b/>
                <w:bCs/>
              </w:rPr>
            </w:pPr>
            <w:r w:rsidRPr="00B44FDC">
              <w:rPr>
                <w:b/>
                <w:bCs/>
              </w:rPr>
              <w:t xml:space="preserve">Оценка </w:t>
            </w:r>
          </w:p>
          <w:p w:rsidR="00764077" w:rsidRPr="00B44FDC" w:rsidRDefault="00764077" w:rsidP="003F3405">
            <w:pPr>
              <w:spacing w:line="240" w:lineRule="exact"/>
              <w:jc w:val="both"/>
              <w:rPr>
                <w:b/>
                <w:bCs/>
              </w:rPr>
            </w:pPr>
            <w:r w:rsidRPr="00B44FDC">
              <w:rPr>
                <w:b/>
                <w:bCs/>
              </w:rPr>
              <w:t>(да / нет)</w:t>
            </w:r>
          </w:p>
        </w:tc>
      </w:tr>
      <w:tr w:rsidR="00764077" w:rsidRPr="00B44FDC" w:rsidTr="003F3405">
        <w:trPr>
          <w:trHeight w:val="368"/>
          <w:jc w:val="center"/>
        </w:trPr>
        <w:tc>
          <w:tcPr>
            <w:tcW w:w="4631" w:type="dxa"/>
            <w:vMerge w:val="restart"/>
          </w:tcPr>
          <w:p w:rsidR="00764077" w:rsidRPr="00133AB1" w:rsidRDefault="00764077" w:rsidP="003F3405">
            <w:pPr>
              <w:spacing w:line="240" w:lineRule="exact"/>
              <w:jc w:val="both"/>
            </w:pPr>
            <w:r w:rsidRPr="00133AB1">
              <w:t xml:space="preserve">ОК 1. Понимать сущность и социальную значимость  совей будущей профессии </w:t>
            </w:r>
          </w:p>
          <w:p w:rsidR="00764077" w:rsidRPr="00133AB1" w:rsidRDefault="00764077" w:rsidP="003F3405">
            <w:pPr>
              <w:spacing w:line="240" w:lineRule="exact"/>
              <w:jc w:val="both"/>
            </w:pPr>
          </w:p>
          <w:p w:rsidR="00764077" w:rsidRPr="00133AB1" w:rsidRDefault="00764077" w:rsidP="003F3405">
            <w:pPr>
              <w:spacing w:line="240" w:lineRule="exact"/>
              <w:jc w:val="both"/>
            </w:pPr>
          </w:p>
          <w:p w:rsidR="00764077" w:rsidRPr="00133AB1" w:rsidRDefault="00764077" w:rsidP="003F3405">
            <w:pPr>
              <w:spacing w:line="240" w:lineRule="exact"/>
              <w:jc w:val="both"/>
            </w:pPr>
          </w:p>
          <w:p w:rsidR="00764077" w:rsidRPr="00133AB1" w:rsidRDefault="00764077" w:rsidP="003F3405">
            <w:pPr>
              <w:spacing w:line="240" w:lineRule="exact"/>
              <w:jc w:val="both"/>
            </w:pPr>
          </w:p>
          <w:p w:rsidR="00764077" w:rsidRPr="00133AB1" w:rsidRDefault="00764077" w:rsidP="003F3405">
            <w:pPr>
              <w:spacing w:line="240" w:lineRule="exact"/>
              <w:jc w:val="both"/>
            </w:pPr>
          </w:p>
          <w:p w:rsidR="00764077" w:rsidRPr="00133AB1" w:rsidRDefault="00764077" w:rsidP="003F3405">
            <w:pPr>
              <w:spacing w:line="240" w:lineRule="exact"/>
              <w:jc w:val="both"/>
            </w:pPr>
          </w:p>
          <w:p w:rsidR="00764077" w:rsidRPr="00133AB1" w:rsidRDefault="00764077" w:rsidP="003F3405">
            <w:pPr>
              <w:spacing w:line="240" w:lineRule="exact"/>
              <w:jc w:val="both"/>
            </w:pPr>
          </w:p>
        </w:tc>
        <w:tc>
          <w:tcPr>
            <w:tcW w:w="3692" w:type="dxa"/>
          </w:tcPr>
          <w:p w:rsidR="00764077" w:rsidRPr="00F21DB9" w:rsidRDefault="00764077" w:rsidP="003F3405">
            <w:pPr>
              <w:numPr>
                <w:ilvl w:val="0"/>
                <w:numId w:val="4"/>
              </w:numPr>
              <w:tabs>
                <w:tab w:val="clear" w:pos="284"/>
                <w:tab w:val="num" w:pos="252"/>
              </w:tabs>
              <w:snapToGrid w:val="0"/>
              <w:spacing w:line="240" w:lineRule="exact"/>
              <w:ind w:left="0" w:firstLine="0"/>
            </w:pPr>
            <w:r w:rsidRPr="005669D5">
              <w:rPr>
                <w:bCs/>
              </w:rPr>
              <w:t xml:space="preserve">объяснение </w:t>
            </w:r>
            <w:r w:rsidRPr="00F21DB9">
              <w:t xml:space="preserve">социальной значимости профессии </w:t>
            </w:r>
            <w:r>
              <w:t>бухгалтера</w:t>
            </w:r>
          </w:p>
          <w:p w:rsidR="00764077" w:rsidRPr="005669D5" w:rsidRDefault="00764077" w:rsidP="003F3405">
            <w:pPr>
              <w:numPr>
                <w:ilvl w:val="0"/>
                <w:numId w:val="4"/>
              </w:numPr>
              <w:tabs>
                <w:tab w:val="clear" w:pos="284"/>
                <w:tab w:val="num" w:pos="252"/>
              </w:tabs>
              <w:spacing w:line="240" w:lineRule="exact"/>
              <w:ind w:left="0" w:firstLine="0"/>
              <w:rPr>
                <w:bCs/>
              </w:rPr>
            </w:pPr>
            <w:r w:rsidRPr="00F21DB9">
              <w:t>стремление к освоению профессиональных компетенций, знаний и умений (участие в предметных конкурсах, олимпиадах и др.);</w:t>
            </w:r>
          </w:p>
          <w:p w:rsidR="00764077" w:rsidRPr="005669D5" w:rsidRDefault="00764077" w:rsidP="003F3405">
            <w:pPr>
              <w:spacing w:line="240" w:lineRule="exact"/>
              <w:rPr>
                <w:b/>
              </w:rPr>
            </w:pPr>
            <w:r w:rsidRPr="00F21DB9">
              <w:t xml:space="preserve">- наличие положительных отзывов по итогам  учебной практики </w:t>
            </w:r>
          </w:p>
        </w:tc>
        <w:tc>
          <w:tcPr>
            <w:tcW w:w="1424" w:type="dxa"/>
            <w:vMerge w:val="restart"/>
          </w:tcPr>
          <w:p w:rsidR="00764077" w:rsidRPr="00B44FDC" w:rsidRDefault="00764077" w:rsidP="003F3405">
            <w:pPr>
              <w:spacing w:line="240" w:lineRule="exact"/>
              <w:jc w:val="both"/>
            </w:pPr>
          </w:p>
        </w:tc>
      </w:tr>
      <w:tr w:rsidR="00764077" w:rsidRPr="00B44FDC" w:rsidTr="003F3405">
        <w:trPr>
          <w:trHeight w:val="346"/>
          <w:jc w:val="center"/>
        </w:trPr>
        <w:tc>
          <w:tcPr>
            <w:tcW w:w="4631" w:type="dxa"/>
            <w:vMerge/>
          </w:tcPr>
          <w:p w:rsidR="00764077" w:rsidRPr="00133AB1" w:rsidRDefault="00764077" w:rsidP="003F3405">
            <w:pPr>
              <w:spacing w:line="240" w:lineRule="exact"/>
              <w:jc w:val="both"/>
            </w:pPr>
          </w:p>
        </w:tc>
        <w:tc>
          <w:tcPr>
            <w:tcW w:w="3692" w:type="dxa"/>
          </w:tcPr>
          <w:p w:rsidR="00764077" w:rsidRPr="00133AB1" w:rsidRDefault="00764077" w:rsidP="003F3405">
            <w:pPr>
              <w:spacing w:line="240" w:lineRule="exact"/>
              <w:jc w:val="both"/>
            </w:pPr>
            <w:r>
              <w:t>б</w:t>
            </w:r>
            <w:r w:rsidRPr="00133AB1">
              <w:t xml:space="preserve">лагодарственные письма с места практики, </w:t>
            </w:r>
          </w:p>
          <w:p w:rsidR="00764077" w:rsidRDefault="00764077" w:rsidP="003F3405">
            <w:pPr>
              <w:spacing w:line="240" w:lineRule="exact"/>
              <w:jc w:val="both"/>
            </w:pPr>
          </w:p>
        </w:tc>
        <w:tc>
          <w:tcPr>
            <w:tcW w:w="1424" w:type="dxa"/>
            <w:vMerge/>
          </w:tcPr>
          <w:p w:rsidR="00764077" w:rsidRPr="00B44FDC" w:rsidRDefault="00764077" w:rsidP="003F3405">
            <w:pPr>
              <w:spacing w:line="240" w:lineRule="exact"/>
              <w:jc w:val="both"/>
            </w:pPr>
          </w:p>
        </w:tc>
      </w:tr>
      <w:tr w:rsidR="00764077" w:rsidRPr="00B44FDC" w:rsidTr="003F3405">
        <w:trPr>
          <w:trHeight w:val="346"/>
          <w:jc w:val="center"/>
        </w:trPr>
        <w:tc>
          <w:tcPr>
            <w:tcW w:w="4631" w:type="dxa"/>
            <w:vMerge/>
          </w:tcPr>
          <w:p w:rsidR="00764077" w:rsidRPr="00133AB1" w:rsidRDefault="00764077" w:rsidP="003F3405">
            <w:pPr>
              <w:spacing w:line="240" w:lineRule="exact"/>
              <w:jc w:val="both"/>
            </w:pPr>
          </w:p>
        </w:tc>
        <w:tc>
          <w:tcPr>
            <w:tcW w:w="3692" w:type="dxa"/>
          </w:tcPr>
          <w:p w:rsidR="00764077" w:rsidRDefault="00764077" w:rsidP="003F3405">
            <w:pPr>
              <w:spacing w:line="240" w:lineRule="exact"/>
            </w:pPr>
            <w:r w:rsidRPr="00707CF6">
              <w:t xml:space="preserve">участие в вебинарах,  тренингах профессиональных, психологических и т.д. (Описание, результат, сертификат и т.д.); </w:t>
            </w:r>
            <w:r>
              <w:t xml:space="preserve"> </w:t>
            </w:r>
          </w:p>
        </w:tc>
        <w:tc>
          <w:tcPr>
            <w:tcW w:w="1424" w:type="dxa"/>
            <w:vMerge/>
          </w:tcPr>
          <w:p w:rsidR="00764077" w:rsidRPr="00B44FDC" w:rsidRDefault="00764077" w:rsidP="003F3405">
            <w:pPr>
              <w:spacing w:line="240" w:lineRule="exact"/>
              <w:jc w:val="both"/>
            </w:pPr>
          </w:p>
        </w:tc>
      </w:tr>
      <w:tr w:rsidR="00764077" w:rsidRPr="00B44FDC" w:rsidTr="003F3405">
        <w:trPr>
          <w:trHeight w:val="346"/>
          <w:jc w:val="center"/>
        </w:trPr>
        <w:tc>
          <w:tcPr>
            <w:tcW w:w="4631" w:type="dxa"/>
            <w:vMerge/>
          </w:tcPr>
          <w:p w:rsidR="00764077" w:rsidRPr="00133AB1" w:rsidRDefault="00764077" w:rsidP="003F3405">
            <w:pPr>
              <w:spacing w:line="240" w:lineRule="exact"/>
              <w:jc w:val="both"/>
            </w:pPr>
          </w:p>
        </w:tc>
        <w:tc>
          <w:tcPr>
            <w:tcW w:w="3692" w:type="dxa"/>
          </w:tcPr>
          <w:p w:rsidR="00764077" w:rsidRDefault="00764077" w:rsidP="003F3405">
            <w:pPr>
              <w:spacing w:line="240" w:lineRule="exact"/>
            </w:pPr>
            <w:r w:rsidRPr="00707CF6">
              <w:t>выполнение междисциплинарных работ и практических ситуаций</w:t>
            </w:r>
          </w:p>
        </w:tc>
        <w:tc>
          <w:tcPr>
            <w:tcW w:w="1424" w:type="dxa"/>
            <w:vMerge/>
          </w:tcPr>
          <w:p w:rsidR="00764077" w:rsidRPr="00B44FDC" w:rsidRDefault="00764077" w:rsidP="003F3405">
            <w:pPr>
              <w:spacing w:line="240" w:lineRule="exact"/>
              <w:jc w:val="both"/>
            </w:pPr>
          </w:p>
        </w:tc>
      </w:tr>
      <w:tr w:rsidR="00764077" w:rsidRPr="00B44FDC" w:rsidTr="003F3405">
        <w:trPr>
          <w:trHeight w:val="346"/>
          <w:jc w:val="center"/>
        </w:trPr>
        <w:tc>
          <w:tcPr>
            <w:tcW w:w="4631" w:type="dxa"/>
            <w:vMerge/>
          </w:tcPr>
          <w:p w:rsidR="00764077" w:rsidRPr="00133AB1" w:rsidRDefault="00764077" w:rsidP="003F3405">
            <w:pPr>
              <w:spacing w:line="240" w:lineRule="exact"/>
              <w:jc w:val="both"/>
            </w:pPr>
          </w:p>
        </w:tc>
        <w:tc>
          <w:tcPr>
            <w:tcW w:w="3692" w:type="dxa"/>
          </w:tcPr>
          <w:p w:rsidR="00764077" w:rsidRPr="00133AB1" w:rsidRDefault="00764077" w:rsidP="003F3405">
            <w:pPr>
              <w:spacing w:line="240" w:lineRule="exact"/>
            </w:pPr>
            <w:r>
              <w:t>т</w:t>
            </w:r>
            <w:r w:rsidRPr="00133AB1">
              <w:t>ексты:</w:t>
            </w:r>
          </w:p>
          <w:p w:rsidR="00764077" w:rsidRPr="00133AB1" w:rsidRDefault="00764077" w:rsidP="003F3405">
            <w:pPr>
              <w:spacing w:line="240" w:lineRule="exact"/>
            </w:pPr>
            <w:r w:rsidRPr="00133AB1">
              <w:t xml:space="preserve"> докладов,</w:t>
            </w:r>
          </w:p>
          <w:p w:rsidR="00764077" w:rsidRPr="00133AB1" w:rsidRDefault="00764077" w:rsidP="003F3405">
            <w:pPr>
              <w:spacing w:line="240" w:lineRule="exact"/>
            </w:pPr>
            <w:r w:rsidRPr="00133AB1">
              <w:t xml:space="preserve"> сообщений, </w:t>
            </w:r>
          </w:p>
          <w:p w:rsidR="00764077" w:rsidRPr="00133AB1" w:rsidRDefault="00764077" w:rsidP="003F3405">
            <w:pPr>
              <w:spacing w:line="240" w:lineRule="exact"/>
            </w:pPr>
            <w:r w:rsidRPr="00133AB1">
              <w:t xml:space="preserve">рефератов, </w:t>
            </w:r>
          </w:p>
          <w:p w:rsidR="00764077" w:rsidRPr="00133AB1" w:rsidRDefault="00764077" w:rsidP="003F3405">
            <w:pPr>
              <w:spacing w:line="240" w:lineRule="exact"/>
            </w:pPr>
            <w:r w:rsidRPr="00133AB1">
              <w:t xml:space="preserve">статей, </w:t>
            </w:r>
          </w:p>
          <w:p w:rsidR="00764077" w:rsidRDefault="00764077" w:rsidP="003F3405">
            <w:pPr>
              <w:spacing w:line="240" w:lineRule="exact"/>
              <w:jc w:val="both"/>
            </w:pPr>
            <w:r w:rsidRPr="00133AB1">
              <w:t>научных работ и т.д.</w:t>
            </w:r>
          </w:p>
        </w:tc>
        <w:tc>
          <w:tcPr>
            <w:tcW w:w="1424" w:type="dxa"/>
            <w:vMerge/>
          </w:tcPr>
          <w:p w:rsidR="00764077" w:rsidRPr="00B44FDC" w:rsidRDefault="00764077" w:rsidP="003F3405">
            <w:pPr>
              <w:spacing w:line="240" w:lineRule="exact"/>
              <w:jc w:val="both"/>
            </w:pPr>
          </w:p>
        </w:tc>
      </w:tr>
      <w:tr w:rsidR="00764077" w:rsidRPr="00B44FDC" w:rsidTr="003F3405">
        <w:trPr>
          <w:trHeight w:val="346"/>
          <w:jc w:val="center"/>
        </w:trPr>
        <w:tc>
          <w:tcPr>
            <w:tcW w:w="4631" w:type="dxa"/>
            <w:vMerge/>
          </w:tcPr>
          <w:p w:rsidR="00764077" w:rsidRPr="00133AB1" w:rsidRDefault="00764077" w:rsidP="003F3405">
            <w:pPr>
              <w:spacing w:line="240" w:lineRule="exact"/>
              <w:jc w:val="both"/>
            </w:pPr>
          </w:p>
        </w:tc>
        <w:tc>
          <w:tcPr>
            <w:tcW w:w="3692" w:type="dxa"/>
          </w:tcPr>
          <w:p w:rsidR="00764077" w:rsidRPr="009A5DCF" w:rsidRDefault="00764077" w:rsidP="003F3405">
            <w:pPr>
              <w:spacing w:line="240" w:lineRule="exact"/>
              <w:jc w:val="both"/>
            </w:pPr>
            <w:r w:rsidRPr="009A5DCF">
              <w:rPr>
                <w:rStyle w:val="12"/>
                <w:b w:val="0"/>
                <w:bCs w:val="0"/>
              </w:rPr>
              <w:t>самоанализ, самооценка</w:t>
            </w:r>
          </w:p>
        </w:tc>
        <w:tc>
          <w:tcPr>
            <w:tcW w:w="1424" w:type="dxa"/>
            <w:vMerge/>
          </w:tcPr>
          <w:p w:rsidR="00764077" w:rsidRPr="00B44FDC" w:rsidRDefault="00764077" w:rsidP="003F3405">
            <w:pPr>
              <w:spacing w:line="240" w:lineRule="exact"/>
              <w:jc w:val="both"/>
            </w:pPr>
          </w:p>
        </w:tc>
      </w:tr>
    </w:tbl>
    <w:p w:rsidR="00094F3F" w:rsidRDefault="00094F3F"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A70D89" w:rsidRDefault="00A70D89" w:rsidP="00764077">
      <w:pPr>
        <w:rPr>
          <w:b/>
          <w:bCs/>
          <w:sz w:val="28"/>
          <w:szCs w:val="28"/>
        </w:rPr>
      </w:pPr>
    </w:p>
    <w:p w:rsidR="00764077" w:rsidRDefault="00764077" w:rsidP="00764077">
      <w:pPr>
        <w:rPr>
          <w:b/>
          <w:bCs/>
          <w:sz w:val="28"/>
          <w:szCs w:val="28"/>
        </w:rPr>
      </w:pPr>
      <w:r>
        <w:rPr>
          <w:b/>
          <w:bCs/>
          <w:sz w:val="28"/>
          <w:szCs w:val="28"/>
        </w:rPr>
        <w:t xml:space="preserve">Показатели оценки </w:t>
      </w:r>
      <w:r w:rsidRPr="00867C6C">
        <w:rPr>
          <w:b/>
          <w:bCs/>
          <w:sz w:val="28"/>
          <w:szCs w:val="28"/>
        </w:rPr>
        <w:t xml:space="preserve"> защиты портфолио</w:t>
      </w:r>
    </w:p>
    <w:p w:rsidR="00764077" w:rsidRPr="003C118D" w:rsidRDefault="00764077" w:rsidP="00764077">
      <w:pPr>
        <w:jc w:val="right"/>
        <w:rPr>
          <w:bCs/>
          <w:sz w:val="28"/>
          <w:szCs w:val="28"/>
        </w:rPr>
      </w:pPr>
      <w:r w:rsidRPr="003C118D">
        <w:rPr>
          <w:bCs/>
          <w:sz w:val="28"/>
          <w:szCs w:val="28"/>
        </w:rPr>
        <w:t>Таблица 6</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3709"/>
        <w:gridCol w:w="1424"/>
      </w:tblGrid>
      <w:tr w:rsidR="00764077" w:rsidRPr="00133AB1" w:rsidTr="003F3405">
        <w:trPr>
          <w:jc w:val="center"/>
        </w:trPr>
        <w:tc>
          <w:tcPr>
            <w:tcW w:w="4548" w:type="dxa"/>
          </w:tcPr>
          <w:p w:rsidR="00764077" w:rsidRPr="00133AB1" w:rsidRDefault="00764077" w:rsidP="003F3405">
            <w:pPr>
              <w:spacing w:line="240" w:lineRule="exact"/>
              <w:jc w:val="both"/>
              <w:rPr>
                <w:b/>
                <w:bCs/>
              </w:rPr>
            </w:pPr>
            <w:r w:rsidRPr="00133AB1">
              <w:rPr>
                <w:b/>
                <w:bCs/>
              </w:rPr>
              <w:t>Коды и наименования проверяемых компетенций или их сочетаний</w:t>
            </w:r>
          </w:p>
        </w:tc>
        <w:tc>
          <w:tcPr>
            <w:tcW w:w="3709" w:type="dxa"/>
          </w:tcPr>
          <w:p w:rsidR="00764077" w:rsidRPr="00133AB1" w:rsidRDefault="00764077" w:rsidP="003F3405">
            <w:pPr>
              <w:spacing w:line="240" w:lineRule="exact"/>
              <w:jc w:val="both"/>
              <w:rPr>
                <w:b/>
                <w:bCs/>
              </w:rPr>
            </w:pPr>
            <w:r w:rsidRPr="00133AB1">
              <w:rPr>
                <w:b/>
                <w:bCs/>
              </w:rPr>
              <w:t>Показатели оценки результата</w:t>
            </w:r>
          </w:p>
        </w:tc>
        <w:tc>
          <w:tcPr>
            <w:tcW w:w="1424" w:type="dxa"/>
          </w:tcPr>
          <w:p w:rsidR="00764077" w:rsidRPr="00133AB1" w:rsidRDefault="00764077" w:rsidP="003F3405">
            <w:pPr>
              <w:spacing w:line="240" w:lineRule="exact"/>
              <w:jc w:val="both"/>
              <w:rPr>
                <w:b/>
                <w:bCs/>
              </w:rPr>
            </w:pPr>
            <w:r w:rsidRPr="00133AB1">
              <w:rPr>
                <w:b/>
                <w:bCs/>
              </w:rPr>
              <w:t xml:space="preserve">Оценка </w:t>
            </w:r>
          </w:p>
          <w:p w:rsidR="00764077" w:rsidRPr="00133AB1" w:rsidRDefault="00764077" w:rsidP="003F3405">
            <w:pPr>
              <w:spacing w:line="240" w:lineRule="exact"/>
              <w:jc w:val="both"/>
              <w:rPr>
                <w:b/>
                <w:bCs/>
              </w:rPr>
            </w:pPr>
            <w:r w:rsidRPr="00133AB1">
              <w:rPr>
                <w:b/>
                <w:bCs/>
              </w:rPr>
              <w:t>(да / нет)</w:t>
            </w:r>
          </w:p>
        </w:tc>
      </w:tr>
      <w:tr w:rsidR="00764077" w:rsidRPr="00133AB1" w:rsidTr="003F3405">
        <w:trPr>
          <w:trHeight w:val="450"/>
          <w:jc w:val="center"/>
        </w:trPr>
        <w:tc>
          <w:tcPr>
            <w:tcW w:w="4548" w:type="dxa"/>
            <w:vMerge w:val="restart"/>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rsidRPr="00133AB1">
              <w:t>- глубина изложения</w:t>
            </w:r>
          </w:p>
        </w:tc>
        <w:tc>
          <w:tcPr>
            <w:tcW w:w="1424" w:type="dxa"/>
            <w:vMerge w:val="restart"/>
          </w:tcPr>
          <w:p w:rsidR="00764077" w:rsidRPr="00133AB1" w:rsidRDefault="00764077" w:rsidP="003F3405">
            <w:pPr>
              <w:spacing w:line="240" w:lineRule="exact"/>
              <w:jc w:val="both"/>
            </w:pPr>
          </w:p>
        </w:tc>
      </w:tr>
      <w:tr w:rsidR="00764077" w:rsidRPr="00133AB1" w:rsidTr="003F3405">
        <w:trPr>
          <w:trHeight w:val="450"/>
          <w:jc w:val="center"/>
        </w:trPr>
        <w:tc>
          <w:tcPr>
            <w:tcW w:w="4548" w:type="dxa"/>
            <w:vMerge/>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rsidRPr="00133AB1">
              <w:t>- краткость изложения</w:t>
            </w:r>
          </w:p>
        </w:tc>
        <w:tc>
          <w:tcPr>
            <w:tcW w:w="1424" w:type="dxa"/>
            <w:vMerge/>
          </w:tcPr>
          <w:p w:rsidR="00764077" w:rsidRPr="00133AB1" w:rsidRDefault="00764077" w:rsidP="003F3405">
            <w:pPr>
              <w:spacing w:line="240" w:lineRule="exact"/>
              <w:jc w:val="both"/>
            </w:pPr>
          </w:p>
        </w:tc>
      </w:tr>
      <w:tr w:rsidR="00764077" w:rsidRPr="00133AB1" w:rsidTr="003F3405">
        <w:trPr>
          <w:trHeight w:val="450"/>
          <w:jc w:val="center"/>
        </w:trPr>
        <w:tc>
          <w:tcPr>
            <w:tcW w:w="4548" w:type="dxa"/>
            <w:vMerge/>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t>- </w:t>
            </w:r>
            <w:r w:rsidRPr="00133AB1">
              <w:t>аргументированность изложения</w:t>
            </w:r>
          </w:p>
        </w:tc>
        <w:tc>
          <w:tcPr>
            <w:tcW w:w="1424" w:type="dxa"/>
            <w:vMerge/>
          </w:tcPr>
          <w:p w:rsidR="00764077" w:rsidRPr="00133AB1" w:rsidRDefault="00764077" w:rsidP="003F3405">
            <w:pPr>
              <w:spacing w:line="240" w:lineRule="exact"/>
              <w:jc w:val="both"/>
            </w:pPr>
          </w:p>
        </w:tc>
      </w:tr>
      <w:tr w:rsidR="00764077" w:rsidRPr="00133AB1" w:rsidTr="003F3405">
        <w:trPr>
          <w:trHeight w:val="450"/>
          <w:jc w:val="center"/>
        </w:trPr>
        <w:tc>
          <w:tcPr>
            <w:tcW w:w="4548" w:type="dxa"/>
            <w:vMerge/>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rsidRPr="00133AB1">
              <w:t>- убедительность изложения</w:t>
            </w:r>
          </w:p>
        </w:tc>
        <w:tc>
          <w:tcPr>
            <w:tcW w:w="1424" w:type="dxa"/>
            <w:vMerge/>
          </w:tcPr>
          <w:p w:rsidR="00764077" w:rsidRPr="00133AB1" w:rsidRDefault="00764077" w:rsidP="003F3405">
            <w:pPr>
              <w:spacing w:line="240" w:lineRule="exact"/>
              <w:jc w:val="both"/>
            </w:pPr>
          </w:p>
        </w:tc>
      </w:tr>
      <w:tr w:rsidR="00764077" w:rsidRPr="00133AB1" w:rsidTr="003F3405">
        <w:trPr>
          <w:trHeight w:val="450"/>
          <w:jc w:val="center"/>
        </w:trPr>
        <w:tc>
          <w:tcPr>
            <w:tcW w:w="4548" w:type="dxa"/>
            <w:vMerge/>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rsidRPr="00133AB1">
              <w:t>- логическая последовательность изложения</w:t>
            </w:r>
          </w:p>
        </w:tc>
        <w:tc>
          <w:tcPr>
            <w:tcW w:w="1424" w:type="dxa"/>
            <w:vMerge/>
          </w:tcPr>
          <w:p w:rsidR="00764077" w:rsidRPr="00133AB1" w:rsidRDefault="00764077" w:rsidP="003F3405">
            <w:pPr>
              <w:spacing w:line="240" w:lineRule="exact"/>
              <w:jc w:val="both"/>
            </w:pPr>
          </w:p>
        </w:tc>
      </w:tr>
      <w:tr w:rsidR="00764077" w:rsidRPr="00133AB1" w:rsidTr="003F3405">
        <w:trPr>
          <w:trHeight w:val="450"/>
          <w:jc w:val="center"/>
        </w:trPr>
        <w:tc>
          <w:tcPr>
            <w:tcW w:w="4548" w:type="dxa"/>
            <w:vMerge/>
          </w:tcPr>
          <w:p w:rsidR="00764077" w:rsidRPr="00133AB1" w:rsidRDefault="00764077" w:rsidP="003F3405">
            <w:pPr>
              <w:spacing w:line="240" w:lineRule="exact"/>
              <w:jc w:val="both"/>
            </w:pPr>
          </w:p>
        </w:tc>
        <w:tc>
          <w:tcPr>
            <w:tcW w:w="3709" w:type="dxa"/>
          </w:tcPr>
          <w:p w:rsidR="00764077" w:rsidRDefault="00764077" w:rsidP="003F3405">
            <w:pPr>
              <w:spacing w:line="240" w:lineRule="exact"/>
            </w:pPr>
            <w:r w:rsidRPr="00133AB1">
              <w:t>-завершенность мысли</w:t>
            </w:r>
          </w:p>
        </w:tc>
        <w:tc>
          <w:tcPr>
            <w:tcW w:w="1424" w:type="dxa"/>
            <w:vMerge/>
          </w:tcPr>
          <w:p w:rsidR="00764077" w:rsidRPr="00133AB1" w:rsidRDefault="00764077" w:rsidP="003F3405">
            <w:pPr>
              <w:spacing w:line="240" w:lineRule="exact"/>
              <w:jc w:val="both"/>
            </w:pPr>
          </w:p>
        </w:tc>
      </w:tr>
    </w:tbl>
    <w:p w:rsidR="00764077" w:rsidRDefault="00764077" w:rsidP="00764077">
      <w:pPr>
        <w:spacing w:line="360" w:lineRule="auto"/>
        <w:ind w:left="360"/>
        <w:jc w:val="both"/>
        <w:rPr>
          <w:i/>
          <w:sz w:val="20"/>
          <w:szCs w:val="20"/>
        </w:rPr>
      </w:pPr>
      <w:r>
        <w:rPr>
          <w:sz w:val="28"/>
          <w:szCs w:val="28"/>
        </w:rPr>
        <w:t xml:space="preserve">Результаты оценки портфолио заполняются   в экспертном листе 2 </w:t>
      </w:r>
      <w:r w:rsidRPr="00D77EE4">
        <w:t>(</w:t>
      </w:r>
      <w:r w:rsidRPr="00D77EE4">
        <w:rPr>
          <w:i/>
        </w:rPr>
        <w:t>Форма</w:t>
      </w:r>
      <w:r w:rsidRPr="00D77EE4">
        <w:t xml:space="preserve"> </w:t>
      </w:r>
      <w:r w:rsidRPr="00D77EE4">
        <w:rPr>
          <w:i/>
        </w:rPr>
        <w:t>Ф-Б-05-35)</w:t>
      </w:r>
    </w:p>
    <w:p w:rsidR="00764077" w:rsidRDefault="00764077" w:rsidP="00764077">
      <w:pPr>
        <w:spacing w:line="360" w:lineRule="auto"/>
        <w:ind w:left="360"/>
        <w:jc w:val="both"/>
        <w:rPr>
          <w:b/>
          <w:sz w:val="28"/>
          <w:szCs w:val="28"/>
        </w:rPr>
      </w:pPr>
    </w:p>
    <w:p w:rsidR="00094F3F" w:rsidRDefault="00094F3F" w:rsidP="00F43F46">
      <w:pPr>
        <w:spacing w:line="360" w:lineRule="auto"/>
        <w:jc w:val="center"/>
        <w:rPr>
          <w:b/>
          <w:sz w:val="28"/>
          <w:szCs w:val="28"/>
        </w:rPr>
        <w:sectPr w:rsidR="00094F3F" w:rsidSect="002A041D">
          <w:pgSz w:w="11906" w:h="16838"/>
          <w:pgMar w:top="1134" w:right="902" w:bottom="567" w:left="1701" w:header="709" w:footer="709" w:gutter="0"/>
          <w:cols w:space="720"/>
        </w:sectPr>
      </w:pPr>
    </w:p>
    <w:p w:rsidR="00764077" w:rsidRDefault="00094F3F" w:rsidP="00F43F46">
      <w:pPr>
        <w:spacing w:line="360" w:lineRule="auto"/>
        <w:jc w:val="center"/>
        <w:rPr>
          <w:b/>
          <w:sz w:val="28"/>
          <w:szCs w:val="28"/>
        </w:rPr>
      </w:pPr>
      <w:r>
        <w:rPr>
          <w:b/>
          <w:sz w:val="28"/>
          <w:szCs w:val="28"/>
        </w:rPr>
        <w:lastRenderedPageBreak/>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r w:rsidR="00764077">
        <w:rPr>
          <w:rStyle w:val="af6"/>
          <w:b/>
          <w:sz w:val="28"/>
          <w:szCs w:val="28"/>
        </w:rPr>
        <w:footnoteReference w:id="5"/>
      </w:r>
    </w:p>
    <w:p w:rsidR="00764077" w:rsidRPr="004F139B" w:rsidRDefault="00764077" w:rsidP="00764077">
      <w:pPr>
        <w:spacing w:line="360" w:lineRule="auto"/>
        <w:ind w:firstLine="709"/>
        <w:jc w:val="both"/>
        <w:rPr>
          <w:b/>
          <w:sz w:val="28"/>
          <w:szCs w:val="28"/>
        </w:rPr>
      </w:pPr>
      <w:r w:rsidRPr="00F037D7">
        <w:rPr>
          <w:b/>
          <w:sz w:val="28"/>
          <w:szCs w:val="28"/>
        </w:rPr>
        <w:t>3.1.</w:t>
      </w:r>
      <w:r>
        <w:rPr>
          <w:b/>
          <w:sz w:val="28"/>
          <w:szCs w:val="28"/>
        </w:rPr>
        <w:t xml:space="preserve"> Задания для оценки освоения МДК </w:t>
      </w:r>
      <w:r w:rsidR="00A70D89">
        <w:rPr>
          <w:b/>
          <w:sz w:val="28"/>
          <w:szCs w:val="28"/>
        </w:rPr>
        <w:t>02.01</w:t>
      </w:r>
      <w:r w:rsidR="00A70D89" w:rsidRPr="004F139B">
        <w:rPr>
          <w:b/>
        </w:rPr>
        <w:t xml:space="preserve"> </w:t>
      </w:r>
      <w:r w:rsidR="00A70D89" w:rsidRPr="00D35EE1">
        <w:rPr>
          <w:b/>
        </w:rPr>
        <w:t>«</w:t>
      </w:r>
      <w:r>
        <w:rPr>
          <w:b/>
          <w:sz w:val="28"/>
          <w:szCs w:val="28"/>
        </w:rPr>
        <w:t>Практические основы бухгалтерского учета источников формирования имущества организации</w:t>
      </w:r>
      <w:r w:rsidRPr="004F139B">
        <w:rPr>
          <w:sz w:val="28"/>
          <w:szCs w:val="28"/>
        </w:rPr>
        <w:t>»</w:t>
      </w:r>
    </w:p>
    <w:p w:rsidR="00764077" w:rsidRDefault="00764077" w:rsidP="00764077">
      <w:pPr>
        <w:ind w:firstLine="708"/>
      </w:pPr>
      <w:r w:rsidRPr="00F61B45">
        <w:rPr>
          <w:sz w:val="28"/>
          <w:szCs w:val="28"/>
        </w:rPr>
        <w:t>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w:t>
      </w:r>
    </w:p>
    <w:p w:rsidR="00764077" w:rsidRDefault="00764077" w:rsidP="00764077">
      <w:pPr>
        <w:spacing w:line="240" w:lineRule="exact"/>
        <w:ind w:firstLine="709"/>
        <w:jc w:val="both"/>
        <w:rPr>
          <w:b/>
        </w:rPr>
      </w:pPr>
    </w:p>
    <w:p w:rsidR="00764077" w:rsidRPr="003710F5" w:rsidRDefault="00764077" w:rsidP="00764077">
      <w:pPr>
        <w:spacing w:line="240" w:lineRule="exact"/>
        <w:rPr>
          <w:b/>
          <w:sz w:val="28"/>
          <w:szCs w:val="28"/>
        </w:rPr>
      </w:pPr>
      <w:r w:rsidRPr="003710F5">
        <w:rPr>
          <w:b/>
          <w:sz w:val="28"/>
          <w:szCs w:val="28"/>
        </w:rPr>
        <w:t>Показатели оценки достижений:</w:t>
      </w:r>
    </w:p>
    <w:p w:rsidR="00764077" w:rsidRDefault="00764077" w:rsidP="00764077">
      <w:pPr>
        <w:spacing w:line="240" w:lineRule="exact"/>
        <w:ind w:firstLine="709"/>
        <w:jc w:val="center"/>
        <w:rPr>
          <w:sz w:val="28"/>
          <w:szCs w:val="28"/>
        </w:rPr>
      </w:pPr>
    </w:p>
    <w:p w:rsidR="00764077" w:rsidRPr="003710F5" w:rsidRDefault="00764077" w:rsidP="00764077">
      <w:pPr>
        <w:spacing w:line="240" w:lineRule="exact"/>
        <w:ind w:firstLine="709"/>
        <w:jc w:val="center"/>
        <w:rPr>
          <w:sz w:val="28"/>
          <w:szCs w:val="28"/>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764077" w:rsidRPr="00B612CC" w:rsidTr="003F3405">
        <w:trPr>
          <w:trHeight w:val="20"/>
          <w:jc w:val="center"/>
        </w:trPr>
        <w:tc>
          <w:tcPr>
            <w:tcW w:w="2700" w:type="dxa"/>
            <w:vMerge w:val="restart"/>
            <w:tcBorders>
              <w:top w:val="single" w:sz="8" w:space="0" w:color="auto"/>
            </w:tcBorders>
            <w:noWrap/>
            <w:vAlign w:val="center"/>
          </w:tcPr>
          <w:p w:rsidR="00764077" w:rsidRPr="00B612CC" w:rsidRDefault="00764077" w:rsidP="003F3405">
            <w:pPr>
              <w:spacing w:line="240" w:lineRule="exact"/>
              <w:jc w:val="center"/>
              <w:rPr>
                <w:b/>
              </w:rPr>
            </w:pPr>
            <w:r w:rsidRPr="00B612CC">
              <w:rPr>
                <w:b/>
              </w:rPr>
              <w:t>Процент результативности (правильных ответов)</w:t>
            </w:r>
          </w:p>
        </w:tc>
        <w:tc>
          <w:tcPr>
            <w:tcW w:w="5291" w:type="dxa"/>
            <w:gridSpan w:val="2"/>
            <w:tcBorders>
              <w:top w:val="single" w:sz="8" w:space="0" w:color="auto"/>
            </w:tcBorders>
            <w:vAlign w:val="center"/>
          </w:tcPr>
          <w:p w:rsidR="00764077" w:rsidRPr="00B612CC" w:rsidRDefault="00764077" w:rsidP="003F3405">
            <w:pPr>
              <w:spacing w:line="240" w:lineRule="exact"/>
              <w:jc w:val="center"/>
              <w:rPr>
                <w:b/>
              </w:rPr>
            </w:pPr>
            <w:r w:rsidRPr="00B612CC">
              <w:rPr>
                <w:b/>
              </w:rPr>
              <w:t>Качественная оценка индивидуальных образовательных достижений</w:t>
            </w:r>
          </w:p>
        </w:tc>
      </w:tr>
      <w:tr w:rsidR="00764077" w:rsidRPr="00B612CC" w:rsidTr="003F3405">
        <w:trPr>
          <w:trHeight w:val="20"/>
          <w:jc w:val="center"/>
        </w:trPr>
        <w:tc>
          <w:tcPr>
            <w:tcW w:w="2700" w:type="dxa"/>
            <w:vMerge/>
            <w:tcBorders>
              <w:bottom w:val="single" w:sz="8" w:space="0" w:color="auto"/>
            </w:tcBorders>
            <w:noWrap/>
            <w:vAlign w:val="center"/>
          </w:tcPr>
          <w:p w:rsidR="00764077" w:rsidRPr="00B612CC" w:rsidRDefault="00764077" w:rsidP="003F3405">
            <w:pPr>
              <w:spacing w:line="240" w:lineRule="exact"/>
              <w:jc w:val="center"/>
              <w:rPr>
                <w:b/>
              </w:rPr>
            </w:pPr>
          </w:p>
        </w:tc>
        <w:tc>
          <w:tcPr>
            <w:tcW w:w="2318" w:type="dxa"/>
            <w:tcBorders>
              <w:bottom w:val="single" w:sz="8" w:space="0" w:color="auto"/>
            </w:tcBorders>
            <w:vAlign w:val="center"/>
          </w:tcPr>
          <w:p w:rsidR="00764077" w:rsidRPr="00B612CC" w:rsidRDefault="00764077" w:rsidP="003F3405">
            <w:pPr>
              <w:spacing w:line="240" w:lineRule="exact"/>
              <w:jc w:val="center"/>
              <w:rPr>
                <w:b/>
              </w:rPr>
            </w:pPr>
            <w:r w:rsidRPr="00B612CC">
              <w:rPr>
                <w:b/>
              </w:rPr>
              <w:t>балл (отметка)</w:t>
            </w:r>
          </w:p>
        </w:tc>
        <w:tc>
          <w:tcPr>
            <w:tcW w:w="2973" w:type="dxa"/>
            <w:tcBorders>
              <w:bottom w:val="single" w:sz="8" w:space="0" w:color="auto"/>
            </w:tcBorders>
            <w:vAlign w:val="center"/>
          </w:tcPr>
          <w:p w:rsidR="00764077" w:rsidRPr="00B612CC" w:rsidRDefault="00764077" w:rsidP="003F3405">
            <w:pPr>
              <w:spacing w:line="240" w:lineRule="exact"/>
              <w:jc w:val="center"/>
              <w:rPr>
                <w:b/>
              </w:rPr>
            </w:pPr>
            <w:r w:rsidRPr="00B612CC">
              <w:rPr>
                <w:b/>
              </w:rPr>
              <w:t>вербальный аналог</w:t>
            </w:r>
          </w:p>
        </w:tc>
      </w:tr>
      <w:tr w:rsidR="00764077" w:rsidRPr="00B612CC" w:rsidTr="003F3405">
        <w:trPr>
          <w:trHeight w:val="20"/>
          <w:jc w:val="center"/>
        </w:trPr>
        <w:tc>
          <w:tcPr>
            <w:tcW w:w="2700" w:type="dxa"/>
            <w:tcBorders>
              <w:top w:val="single" w:sz="8" w:space="0" w:color="auto"/>
            </w:tcBorders>
            <w:noWrap/>
            <w:vAlign w:val="center"/>
          </w:tcPr>
          <w:p w:rsidR="00764077" w:rsidRPr="00B612CC" w:rsidRDefault="00764077" w:rsidP="003F3405">
            <w:pPr>
              <w:spacing w:line="240" w:lineRule="exact"/>
              <w:jc w:val="center"/>
            </w:pPr>
            <w:r w:rsidRPr="00B612CC">
              <w:t>90 ÷ 100</w:t>
            </w:r>
          </w:p>
        </w:tc>
        <w:tc>
          <w:tcPr>
            <w:tcW w:w="2318" w:type="dxa"/>
            <w:tcBorders>
              <w:top w:val="single" w:sz="8" w:space="0" w:color="auto"/>
            </w:tcBorders>
            <w:vAlign w:val="center"/>
          </w:tcPr>
          <w:p w:rsidR="00764077" w:rsidRPr="00B612CC" w:rsidRDefault="00764077" w:rsidP="003F3405">
            <w:pPr>
              <w:spacing w:line="240" w:lineRule="exact"/>
              <w:jc w:val="center"/>
            </w:pPr>
            <w:r w:rsidRPr="00B612CC">
              <w:t>5</w:t>
            </w:r>
          </w:p>
        </w:tc>
        <w:tc>
          <w:tcPr>
            <w:tcW w:w="2973" w:type="dxa"/>
            <w:tcBorders>
              <w:top w:val="single" w:sz="8" w:space="0" w:color="auto"/>
            </w:tcBorders>
          </w:tcPr>
          <w:p w:rsidR="00764077" w:rsidRPr="00B612CC" w:rsidRDefault="00764077" w:rsidP="003F3405">
            <w:pPr>
              <w:spacing w:line="240" w:lineRule="exact"/>
              <w:jc w:val="center"/>
            </w:pPr>
            <w:r w:rsidRPr="00B612CC">
              <w:t>отлично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80 ÷ 89</w:t>
            </w:r>
          </w:p>
        </w:tc>
        <w:tc>
          <w:tcPr>
            <w:tcW w:w="2318" w:type="dxa"/>
            <w:vAlign w:val="center"/>
          </w:tcPr>
          <w:p w:rsidR="00764077" w:rsidRPr="00B612CC" w:rsidRDefault="00764077" w:rsidP="003F3405">
            <w:pPr>
              <w:spacing w:line="240" w:lineRule="exact"/>
              <w:jc w:val="center"/>
            </w:pPr>
            <w:r w:rsidRPr="00B612CC">
              <w:t>4</w:t>
            </w:r>
          </w:p>
        </w:tc>
        <w:tc>
          <w:tcPr>
            <w:tcW w:w="2973" w:type="dxa"/>
          </w:tcPr>
          <w:p w:rsidR="00764077" w:rsidRPr="00B612CC" w:rsidRDefault="00764077" w:rsidP="003F3405">
            <w:pPr>
              <w:spacing w:line="240" w:lineRule="exact"/>
              <w:jc w:val="center"/>
            </w:pPr>
            <w:r w:rsidRPr="00B612CC">
              <w:t>хорошо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70 ÷ 79</w:t>
            </w:r>
          </w:p>
        </w:tc>
        <w:tc>
          <w:tcPr>
            <w:tcW w:w="2318" w:type="dxa"/>
            <w:vAlign w:val="center"/>
          </w:tcPr>
          <w:p w:rsidR="00764077" w:rsidRPr="00B612CC" w:rsidRDefault="00764077" w:rsidP="003F3405">
            <w:pPr>
              <w:spacing w:line="240" w:lineRule="exact"/>
              <w:jc w:val="center"/>
            </w:pPr>
            <w:r w:rsidRPr="00B612CC">
              <w:t>3</w:t>
            </w:r>
          </w:p>
        </w:tc>
        <w:tc>
          <w:tcPr>
            <w:tcW w:w="2973" w:type="dxa"/>
          </w:tcPr>
          <w:p w:rsidR="00764077" w:rsidRPr="00B612CC" w:rsidRDefault="00764077" w:rsidP="003F3405">
            <w:pPr>
              <w:spacing w:line="240" w:lineRule="exact"/>
              <w:jc w:val="center"/>
            </w:pPr>
            <w:r w:rsidRPr="00B612CC">
              <w:t>удовлетворительно</w:t>
            </w:r>
          </w:p>
        </w:tc>
      </w:tr>
      <w:tr w:rsidR="00764077" w:rsidRPr="00B612CC" w:rsidTr="003F3405">
        <w:trPr>
          <w:trHeight w:val="20"/>
          <w:jc w:val="center"/>
        </w:trPr>
        <w:tc>
          <w:tcPr>
            <w:tcW w:w="2700" w:type="dxa"/>
            <w:tcBorders>
              <w:bottom w:val="single" w:sz="8" w:space="0" w:color="auto"/>
            </w:tcBorders>
            <w:noWrap/>
            <w:vAlign w:val="center"/>
          </w:tcPr>
          <w:p w:rsidR="00764077" w:rsidRPr="00B612CC" w:rsidRDefault="00764077" w:rsidP="003F3405">
            <w:pPr>
              <w:spacing w:line="240" w:lineRule="exact"/>
              <w:jc w:val="center"/>
            </w:pPr>
            <w:r w:rsidRPr="00B612CC">
              <w:t>менее 70</w:t>
            </w:r>
          </w:p>
        </w:tc>
        <w:tc>
          <w:tcPr>
            <w:tcW w:w="2318" w:type="dxa"/>
            <w:tcBorders>
              <w:bottom w:val="single" w:sz="8" w:space="0" w:color="auto"/>
            </w:tcBorders>
            <w:vAlign w:val="center"/>
          </w:tcPr>
          <w:p w:rsidR="00764077" w:rsidRPr="00B612CC" w:rsidRDefault="00764077" w:rsidP="003F3405">
            <w:pPr>
              <w:spacing w:line="240" w:lineRule="exact"/>
              <w:jc w:val="center"/>
            </w:pPr>
            <w:r w:rsidRPr="00B612CC">
              <w:t>2</w:t>
            </w:r>
          </w:p>
        </w:tc>
        <w:tc>
          <w:tcPr>
            <w:tcW w:w="2973" w:type="dxa"/>
            <w:tcBorders>
              <w:bottom w:val="single" w:sz="8" w:space="0" w:color="auto"/>
            </w:tcBorders>
          </w:tcPr>
          <w:p w:rsidR="00764077" w:rsidRPr="00B612CC" w:rsidRDefault="00764077" w:rsidP="003F3405">
            <w:pPr>
              <w:spacing w:line="240" w:lineRule="exact"/>
              <w:jc w:val="center"/>
            </w:pPr>
            <w:r w:rsidRPr="00B612CC">
              <w:t>неудовлетворительно</w:t>
            </w:r>
          </w:p>
        </w:tc>
      </w:tr>
    </w:tbl>
    <w:p w:rsidR="00764077" w:rsidRPr="00B612CC" w:rsidRDefault="00764077" w:rsidP="00764077">
      <w:pPr>
        <w:tabs>
          <w:tab w:val="left" w:pos="4005"/>
        </w:tabs>
        <w:spacing w:line="240" w:lineRule="exact"/>
        <w:jc w:val="both"/>
        <w:rPr>
          <w:b/>
        </w:rPr>
      </w:pPr>
    </w:p>
    <w:p w:rsidR="00764077" w:rsidRDefault="00764077" w:rsidP="00764077">
      <w:pPr>
        <w:spacing w:line="240" w:lineRule="exact"/>
        <w:ind w:firstLine="709"/>
        <w:jc w:val="center"/>
        <w:rPr>
          <w:b/>
        </w:rPr>
      </w:pPr>
      <w:r w:rsidRPr="00B612CC">
        <w:rPr>
          <w:b/>
        </w:rPr>
        <w:t>ЗАДАНИЕ 1</w:t>
      </w:r>
    </w:p>
    <w:p w:rsidR="00764077" w:rsidRDefault="00764077" w:rsidP="00764077">
      <w:pPr>
        <w:pStyle w:val="af9"/>
        <w:spacing w:after="0"/>
        <w:ind w:left="720" w:right="-187"/>
      </w:pPr>
      <w:r>
        <w:rPr>
          <w:color w:val="000000"/>
          <w:sz w:val="27"/>
          <w:szCs w:val="27"/>
        </w:rPr>
        <w:t xml:space="preserve">1. </w:t>
      </w:r>
      <w:r>
        <w:rPr>
          <w:color w:val="000000"/>
        </w:rPr>
        <w:t>Задачи учета труда и заработной платы. Виды, формы и системы оплаты труда.</w:t>
      </w:r>
    </w:p>
    <w:p w:rsidR="00764077" w:rsidRDefault="00764077" w:rsidP="00764077">
      <w:pPr>
        <w:pStyle w:val="af9"/>
        <w:spacing w:after="0"/>
        <w:ind w:left="720" w:right="-187"/>
      </w:pPr>
      <w:r>
        <w:rPr>
          <w:color w:val="000000"/>
        </w:rPr>
        <w:t>2. Задача</w:t>
      </w:r>
    </w:p>
    <w:p w:rsidR="00764077" w:rsidRDefault="00764077" w:rsidP="00764077">
      <w:pPr>
        <w:pStyle w:val="af9"/>
        <w:spacing w:after="0"/>
        <w:ind w:left="720" w:right="-187"/>
      </w:pPr>
      <w:r>
        <w:t>Старший бухгалтер расчетного отдела Дмитриева О. П., табельный № 54, оклад 7850,00 руб. Отработала 17 дней, 5 дней – отпуск без сохранения з/пл. В текущем месяце 22 рабочих дня. Премиальный процент за месяц 30% от оклада. На иждивении имеет двух детей (12 лет и студент заочного отделения института 20 лет). Начислить заработную плату сотруднику по итогам работы за текущий месяц.</w:t>
      </w:r>
    </w:p>
    <w:p w:rsidR="00764077"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44"/>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7E72CD" w:rsidRDefault="00764077" w:rsidP="003F3405">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заработной платы; рассчитывать заработную плату и определять сумму удержаний из заработной платы; заполнение первичной документации; составление бухгалтерских проводок. </w:t>
            </w:r>
          </w:p>
        </w:tc>
        <w:tc>
          <w:tcPr>
            <w:tcW w:w="5069" w:type="dxa"/>
          </w:tcPr>
          <w:p w:rsidR="00764077" w:rsidRDefault="00764077" w:rsidP="003F3405">
            <w:pPr>
              <w:pStyle w:val="af9"/>
              <w:spacing w:after="0"/>
            </w:pPr>
            <w:r>
              <w:t xml:space="preserve">Выполнение алгоритма по учету труда и его оплаты. Правильность расчета заработной платы . Полнота и обоснованность </w:t>
            </w:r>
            <w:r>
              <w:rPr>
                <w:color w:val="000000"/>
              </w:rPr>
              <w:t>ответа.</w:t>
            </w:r>
          </w:p>
          <w:p w:rsidR="00764077" w:rsidRPr="005669D5" w:rsidRDefault="00764077" w:rsidP="003F3405">
            <w:pPr>
              <w:tabs>
                <w:tab w:val="left" w:pos="4005"/>
              </w:tabs>
              <w:spacing w:line="240" w:lineRule="exact"/>
              <w:jc w:val="both"/>
              <w:rPr>
                <w:b/>
                <w:sz w:val="20"/>
                <w:szCs w:val="20"/>
              </w:rPr>
            </w:pPr>
          </w:p>
        </w:tc>
      </w:tr>
      <w:tr w:rsidR="00764077" w:rsidRPr="005669D5" w:rsidTr="003F3405">
        <w:tc>
          <w:tcPr>
            <w:tcW w:w="5068" w:type="dxa"/>
          </w:tcPr>
          <w:p w:rsidR="00764077" w:rsidRDefault="00764077" w:rsidP="003F3405">
            <w:pPr>
              <w:spacing w:line="240" w:lineRule="exact"/>
              <w:jc w:val="both"/>
              <w:rPr>
                <w:b/>
                <w:color w:val="000000"/>
                <w:sz w:val="20"/>
                <w:szCs w:val="20"/>
              </w:rPr>
            </w:pPr>
            <w:r w:rsidRPr="005669D5">
              <w:rPr>
                <w:b/>
                <w:color w:val="000000"/>
                <w:sz w:val="20"/>
                <w:szCs w:val="20"/>
              </w:rPr>
              <w:t>Знания</w:t>
            </w:r>
          </w:p>
          <w:p w:rsidR="00764077" w:rsidRPr="007E72CD" w:rsidRDefault="00764077" w:rsidP="003F3405">
            <w:pPr>
              <w:spacing w:line="240" w:lineRule="exact"/>
              <w:jc w:val="both"/>
              <w:rPr>
                <w:b/>
                <w:color w:val="000000"/>
                <w:sz w:val="20"/>
                <w:szCs w:val="20"/>
              </w:rPr>
            </w:pPr>
            <w:r>
              <w:t>Плана счетов организации; учет труда и его оплаты; учет удержаний из заработной платы работников.</w:t>
            </w:r>
          </w:p>
          <w:p w:rsidR="00764077" w:rsidRPr="005669D5" w:rsidRDefault="00764077" w:rsidP="003F3405">
            <w:pPr>
              <w:spacing w:line="240" w:lineRule="exact"/>
              <w:jc w:val="both"/>
              <w:rPr>
                <w:b/>
                <w:color w:val="000000"/>
                <w:sz w:val="20"/>
                <w:szCs w:val="20"/>
              </w:rPr>
            </w:pPr>
          </w:p>
          <w:p w:rsidR="00764077" w:rsidRPr="005669D5" w:rsidRDefault="00764077" w:rsidP="003F3405">
            <w:pPr>
              <w:tabs>
                <w:tab w:val="left" w:pos="4005"/>
              </w:tabs>
              <w:spacing w:line="240" w:lineRule="exact"/>
              <w:jc w:val="both"/>
              <w:rPr>
                <w:b/>
                <w:color w:val="FF0000"/>
                <w:sz w:val="20"/>
                <w:szCs w:val="20"/>
              </w:rPr>
            </w:pPr>
          </w:p>
        </w:tc>
        <w:tc>
          <w:tcPr>
            <w:tcW w:w="5069" w:type="dxa"/>
          </w:tcPr>
          <w:p w:rsidR="00764077" w:rsidRPr="00655814" w:rsidRDefault="00764077" w:rsidP="003F3405">
            <w:pPr>
              <w:tabs>
                <w:tab w:val="left" w:pos="4005"/>
              </w:tabs>
              <w:spacing w:line="240" w:lineRule="exact"/>
              <w:jc w:val="both"/>
              <w:rPr>
                <w:b/>
                <w:sz w:val="20"/>
                <w:szCs w:val="20"/>
              </w:rPr>
            </w:pPr>
            <w:r w:rsidRPr="00655814">
              <w:rPr>
                <w:b/>
                <w:sz w:val="20"/>
                <w:szCs w:val="20"/>
              </w:rPr>
              <w:t>Правильность составления бухгалтерских проводок</w:t>
            </w:r>
          </w:p>
        </w:tc>
      </w:tr>
    </w:tbl>
    <w:p w:rsidR="00764077" w:rsidRDefault="00764077" w:rsidP="00764077">
      <w:pPr>
        <w:spacing w:line="240" w:lineRule="exact"/>
        <w:ind w:firstLine="709"/>
        <w:jc w:val="both"/>
        <w:rPr>
          <w:b/>
        </w:rPr>
      </w:pPr>
    </w:p>
    <w:p w:rsidR="00764077" w:rsidRPr="00764077" w:rsidRDefault="00764077" w:rsidP="00A70D89">
      <w:pPr>
        <w:spacing w:line="240" w:lineRule="exact"/>
        <w:ind w:firstLine="709"/>
        <w:jc w:val="center"/>
      </w:pPr>
      <w:r w:rsidRPr="00B612CC">
        <w:rPr>
          <w:b/>
        </w:rPr>
        <w:lastRenderedPageBreak/>
        <w:t>ЗАДАНИЕ 2</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 xml:space="preserve">1. Необходимость создания резервов для покрытия предстоящих расходов и его учет. </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2. Задача</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Фирма начислила заработную плату персоналу по ведомости:</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всего 46000,00руб., из них: за отработанное время, согласно утвержденным ставкам и окладам, 40000,00руб., единовременные выплаты из прибыли 6000,00руб.</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сумма к выплате 38800,00руб.</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НДФЛ 6000,00руб.</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удержание по исполнительным листам 1200,00руб.</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Требуется:</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1) сделать необходимые бухгалтерские проводки</w:t>
      </w:r>
    </w:p>
    <w:p w:rsidR="00764077" w:rsidRPr="00764077" w:rsidRDefault="00764077" w:rsidP="00764077">
      <w:pPr>
        <w:pStyle w:val="af5"/>
        <w:rPr>
          <w:rFonts w:ascii="Times New Roman" w:hAnsi="Times New Roman"/>
          <w:sz w:val="24"/>
          <w:szCs w:val="24"/>
        </w:rPr>
      </w:pPr>
      <w:r w:rsidRPr="00764077">
        <w:rPr>
          <w:rFonts w:ascii="Times New Roman" w:hAnsi="Times New Roman"/>
          <w:sz w:val="24"/>
          <w:szCs w:val="24"/>
        </w:rPr>
        <w:t xml:space="preserve">2) исчислить сумму </w:t>
      </w:r>
      <w:r w:rsidR="00F43F46">
        <w:rPr>
          <w:rFonts w:ascii="Times New Roman" w:hAnsi="Times New Roman"/>
          <w:sz w:val="24"/>
          <w:szCs w:val="24"/>
        </w:rPr>
        <w:t>взносов во внебюджетные фонды</w:t>
      </w: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44"/>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7E72CD"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труда и его оплаты; заполнение первичной документации; составление бухгалтерских проводок.</w:t>
            </w:r>
          </w:p>
        </w:tc>
        <w:tc>
          <w:tcPr>
            <w:tcW w:w="5069" w:type="dxa"/>
          </w:tcPr>
          <w:p w:rsidR="00764077" w:rsidRDefault="00764077" w:rsidP="003F3405">
            <w:pPr>
              <w:pStyle w:val="af9"/>
              <w:spacing w:after="0"/>
            </w:pP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764077" w:rsidRPr="005669D5" w:rsidRDefault="00764077" w:rsidP="003F3405">
            <w:pPr>
              <w:tabs>
                <w:tab w:val="left" w:pos="4005"/>
              </w:tabs>
              <w:spacing w:line="240" w:lineRule="exact"/>
              <w:jc w:val="both"/>
              <w:rPr>
                <w:b/>
                <w:sz w:val="20"/>
                <w:szCs w:val="20"/>
              </w:rPr>
            </w:pPr>
          </w:p>
        </w:tc>
      </w:tr>
      <w:tr w:rsidR="00764077" w:rsidRPr="005669D5" w:rsidTr="003F3405">
        <w:tc>
          <w:tcPr>
            <w:tcW w:w="5068" w:type="dxa"/>
          </w:tcPr>
          <w:p w:rsidR="00764077" w:rsidRDefault="00764077" w:rsidP="003F3405">
            <w:pPr>
              <w:spacing w:line="240" w:lineRule="exact"/>
              <w:jc w:val="both"/>
              <w:rPr>
                <w:b/>
                <w:color w:val="000000"/>
                <w:sz w:val="20"/>
                <w:szCs w:val="20"/>
              </w:rPr>
            </w:pPr>
            <w:r w:rsidRPr="005669D5">
              <w:rPr>
                <w:b/>
                <w:color w:val="000000"/>
                <w:sz w:val="20"/>
                <w:szCs w:val="20"/>
              </w:rPr>
              <w:t>Знания</w:t>
            </w:r>
          </w:p>
          <w:p w:rsidR="00764077" w:rsidRPr="007E72CD" w:rsidRDefault="00764077" w:rsidP="003F3405">
            <w:pPr>
              <w:spacing w:line="240" w:lineRule="exact"/>
              <w:jc w:val="both"/>
              <w:rPr>
                <w:b/>
                <w:color w:val="000000"/>
                <w:sz w:val="20"/>
                <w:szCs w:val="20"/>
              </w:rPr>
            </w:pPr>
            <w:r>
              <w:t>учета труда и его оплату; учета предстоящих расходов</w:t>
            </w:r>
          </w:p>
        </w:tc>
        <w:tc>
          <w:tcPr>
            <w:tcW w:w="5069" w:type="dxa"/>
          </w:tcPr>
          <w:p w:rsidR="00764077" w:rsidRPr="005669D5" w:rsidRDefault="00764077" w:rsidP="003F3405">
            <w:pPr>
              <w:tabs>
                <w:tab w:val="left" w:pos="4005"/>
              </w:tabs>
              <w:spacing w:line="240" w:lineRule="exact"/>
              <w:jc w:val="both"/>
              <w:rPr>
                <w:b/>
                <w:color w:val="FF0000"/>
                <w:sz w:val="20"/>
                <w:szCs w:val="20"/>
              </w:rPr>
            </w:pPr>
          </w:p>
        </w:tc>
      </w:tr>
    </w:tbl>
    <w:p w:rsidR="00764077" w:rsidRDefault="00764077" w:rsidP="00764077">
      <w:pPr>
        <w:spacing w:line="240" w:lineRule="exact"/>
        <w:ind w:firstLine="709"/>
        <w:jc w:val="center"/>
        <w:rPr>
          <w:b/>
        </w:rPr>
      </w:pPr>
    </w:p>
    <w:p w:rsidR="00764077" w:rsidRPr="00B612CC" w:rsidRDefault="00764077" w:rsidP="00764077">
      <w:pPr>
        <w:spacing w:line="240" w:lineRule="exact"/>
        <w:ind w:firstLine="709"/>
        <w:jc w:val="center"/>
        <w:rPr>
          <w:b/>
        </w:rPr>
      </w:pPr>
      <w:r w:rsidRPr="00B612CC">
        <w:rPr>
          <w:b/>
        </w:rPr>
        <w:t>ЗАДАНИЕ 3</w:t>
      </w:r>
    </w:p>
    <w:p w:rsidR="00764077" w:rsidRDefault="00764077" w:rsidP="00764077">
      <w:pPr>
        <w:pStyle w:val="af9"/>
        <w:shd w:val="clear" w:color="auto" w:fill="FFFFFF"/>
        <w:spacing w:after="0"/>
        <w:ind w:left="720"/>
      </w:pPr>
      <w:r>
        <w:rPr>
          <w:color w:val="000000"/>
        </w:rPr>
        <w:t>1. Оперативный учет численности работников предприятия и их рабочего времени.</w:t>
      </w:r>
    </w:p>
    <w:p w:rsidR="00A70D89" w:rsidRDefault="00764077" w:rsidP="00764077">
      <w:pPr>
        <w:pStyle w:val="af9"/>
        <w:shd w:val="clear" w:color="auto" w:fill="FFFFFF"/>
        <w:spacing w:after="0"/>
        <w:ind w:left="720"/>
        <w:rPr>
          <w:color w:val="000000"/>
        </w:rPr>
      </w:pPr>
      <w:r>
        <w:rPr>
          <w:color w:val="000000"/>
        </w:rPr>
        <w:t xml:space="preserve">2.Задача </w:t>
      </w:r>
    </w:p>
    <w:p w:rsidR="00764077" w:rsidRDefault="00764077" w:rsidP="00764077">
      <w:pPr>
        <w:pStyle w:val="af9"/>
        <w:shd w:val="clear" w:color="auto" w:fill="FFFFFF"/>
        <w:spacing w:after="0"/>
        <w:ind w:left="720"/>
      </w:pPr>
      <w:r>
        <w:rPr>
          <w:color w:val="000000"/>
        </w:rPr>
        <w:t>Согласно ведомости начислена заработная плата сотрудникам торгового предприятия 41000,00руб. Сумма к выплате составила 35600,00руб. Заработная плата выдана в сумме 32200,00руб.; остальная сумма депонирована и сдана в банк на расчетный счет.</w:t>
      </w:r>
    </w:p>
    <w:p w:rsidR="00764077" w:rsidRDefault="00764077" w:rsidP="00764077">
      <w:pPr>
        <w:pStyle w:val="af9"/>
        <w:numPr>
          <w:ilvl w:val="0"/>
          <w:numId w:val="17"/>
        </w:numPr>
        <w:shd w:val="clear" w:color="auto" w:fill="FFFFFF"/>
        <w:spacing w:after="0"/>
      </w:pPr>
      <w:r>
        <w:rPr>
          <w:color w:val="000000"/>
        </w:rPr>
        <w:t xml:space="preserve">Составить бухгалтерские проводки в соответствии с хозяйственными операциями. </w:t>
      </w:r>
    </w:p>
    <w:p w:rsidR="00764077" w:rsidRDefault="00764077" w:rsidP="000213C1">
      <w:pPr>
        <w:pStyle w:val="af9"/>
        <w:numPr>
          <w:ilvl w:val="0"/>
          <w:numId w:val="17"/>
        </w:numPr>
        <w:shd w:val="clear" w:color="auto" w:fill="FFFFFF"/>
        <w:spacing w:after="0"/>
        <w:jc w:val="both"/>
      </w:pPr>
      <w:r>
        <w:rPr>
          <w:color w:val="000000"/>
        </w:rPr>
        <w:t>Рассчитать отчисления в гос</w:t>
      </w:r>
      <w:r w:rsidR="000213C1">
        <w:rPr>
          <w:color w:val="000000"/>
        </w:rPr>
        <w:t>ударственные внебюджетные фонды</w:t>
      </w:r>
      <w:r>
        <w:rPr>
          <w:color w:val="000000"/>
        </w:rPr>
        <w:t>, сделать соответствующие бухгалтерские проводки.</w:t>
      </w: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44"/>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Pr="000213C1" w:rsidRDefault="00764077" w:rsidP="003F3405">
            <w:pPr>
              <w:tabs>
                <w:tab w:val="left" w:pos="4005"/>
              </w:tabs>
              <w:spacing w:line="240" w:lineRule="exact"/>
              <w:jc w:val="both"/>
              <w:rPr>
                <w:b/>
              </w:rPr>
            </w:pPr>
            <w:r w:rsidRPr="000213C1">
              <w:rPr>
                <w:b/>
              </w:rPr>
              <w:t>Умения</w:t>
            </w:r>
          </w:p>
          <w:p w:rsidR="00764077" w:rsidRPr="000213C1" w:rsidRDefault="00764077" w:rsidP="003F3405">
            <w:pPr>
              <w:tabs>
                <w:tab w:val="left" w:pos="4005"/>
              </w:tabs>
              <w:spacing w:line="240" w:lineRule="exact"/>
              <w:jc w:val="both"/>
            </w:pPr>
            <w:r w:rsidRPr="000213C1">
              <w:t xml:space="preserve">Использовать технические средства и </w:t>
            </w:r>
            <w:r w:rsidRPr="000213C1">
              <w:rPr>
                <w:color w:val="000000"/>
              </w:rPr>
              <w:t xml:space="preserve">профессиональные программы по учет труда и его оплаты; заполнение первичной документации; составление бухгалтерских проводок. </w:t>
            </w:r>
          </w:p>
        </w:tc>
        <w:tc>
          <w:tcPr>
            <w:tcW w:w="5069" w:type="dxa"/>
          </w:tcPr>
          <w:p w:rsidR="00764077" w:rsidRPr="000213C1" w:rsidRDefault="00764077" w:rsidP="003F3405">
            <w:pPr>
              <w:pStyle w:val="af9"/>
              <w:spacing w:after="0"/>
            </w:pPr>
            <w:r w:rsidRPr="000213C1">
              <w:t>Выполнение алгоритма по учету</w:t>
            </w:r>
            <w:r w:rsidRPr="000213C1">
              <w:rPr>
                <w:b/>
                <w:bCs/>
              </w:rPr>
              <w:t xml:space="preserve"> </w:t>
            </w:r>
            <w:r w:rsidRPr="000213C1">
              <w:t>труда и его оплаты; Правильность расчета заработ</w:t>
            </w:r>
            <w:r w:rsidRPr="000213C1">
              <w:rPr>
                <w:color w:val="000000"/>
              </w:rPr>
              <w:t>ной платы. Полнота и обоснованность ответа.</w:t>
            </w:r>
          </w:p>
          <w:p w:rsidR="00764077" w:rsidRPr="000213C1" w:rsidRDefault="00764077" w:rsidP="003F3405">
            <w:pPr>
              <w:spacing w:line="240" w:lineRule="exact"/>
            </w:pPr>
          </w:p>
        </w:tc>
      </w:tr>
      <w:tr w:rsidR="00764077" w:rsidRPr="005669D5" w:rsidTr="003F3405">
        <w:tc>
          <w:tcPr>
            <w:tcW w:w="5068" w:type="dxa"/>
          </w:tcPr>
          <w:p w:rsidR="00764077" w:rsidRPr="000213C1" w:rsidRDefault="00764077" w:rsidP="003F3405">
            <w:pPr>
              <w:spacing w:line="240" w:lineRule="exact"/>
              <w:jc w:val="both"/>
              <w:rPr>
                <w:b/>
                <w:color w:val="000000"/>
              </w:rPr>
            </w:pPr>
            <w:r w:rsidRPr="000213C1">
              <w:rPr>
                <w:b/>
                <w:color w:val="000000"/>
              </w:rPr>
              <w:t>Знания</w:t>
            </w:r>
          </w:p>
          <w:p w:rsidR="00764077" w:rsidRPr="000213C1" w:rsidRDefault="00764077" w:rsidP="003F3405">
            <w:pPr>
              <w:spacing w:line="240" w:lineRule="exact"/>
              <w:jc w:val="both"/>
              <w:rPr>
                <w:b/>
                <w:color w:val="000000"/>
              </w:rPr>
            </w:pPr>
            <w:r w:rsidRPr="000213C1">
              <w:t>документального оформления и учета труда и его оплаты.</w:t>
            </w:r>
          </w:p>
        </w:tc>
        <w:tc>
          <w:tcPr>
            <w:tcW w:w="5069" w:type="dxa"/>
          </w:tcPr>
          <w:p w:rsidR="00764077" w:rsidRPr="000213C1" w:rsidRDefault="00764077" w:rsidP="003F3405">
            <w:pPr>
              <w:tabs>
                <w:tab w:val="left" w:pos="4005"/>
              </w:tabs>
              <w:spacing w:line="240" w:lineRule="exact"/>
              <w:jc w:val="both"/>
            </w:pPr>
          </w:p>
        </w:tc>
      </w:tr>
    </w:tbl>
    <w:p w:rsidR="00764077" w:rsidRDefault="00764077" w:rsidP="00764077">
      <w:pPr>
        <w:spacing w:line="240" w:lineRule="exact"/>
        <w:ind w:firstLine="709"/>
        <w:jc w:val="both"/>
        <w:rPr>
          <w:b/>
        </w:rPr>
      </w:pPr>
    </w:p>
    <w:p w:rsidR="00764077" w:rsidRDefault="00764077" w:rsidP="00764077">
      <w:pPr>
        <w:spacing w:line="240" w:lineRule="exact"/>
        <w:ind w:firstLine="709"/>
        <w:jc w:val="center"/>
        <w:rPr>
          <w:b/>
        </w:rPr>
      </w:pPr>
      <w:r w:rsidRPr="00E8091D">
        <w:rPr>
          <w:b/>
        </w:rPr>
        <w:lastRenderedPageBreak/>
        <w:t>ЗАДАНИЕ 4</w:t>
      </w:r>
    </w:p>
    <w:p w:rsidR="00764077" w:rsidRDefault="00764077" w:rsidP="00764077">
      <w:pPr>
        <w:pStyle w:val="af9"/>
        <w:shd w:val="clear" w:color="auto" w:fill="FFFFFF"/>
        <w:spacing w:after="0"/>
        <w:ind w:left="720"/>
      </w:pPr>
      <w:r>
        <w:rPr>
          <w:color w:val="000000"/>
          <w:sz w:val="27"/>
          <w:szCs w:val="27"/>
        </w:rPr>
        <w:t xml:space="preserve">1. </w:t>
      </w:r>
      <w:r>
        <w:rPr>
          <w:color w:val="000000"/>
        </w:rPr>
        <w:t>Начисление заработной платы работникам при повременной оплате труда.</w:t>
      </w:r>
    </w:p>
    <w:p w:rsidR="00764077" w:rsidRDefault="00764077" w:rsidP="00764077">
      <w:pPr>
        <w:pStyle w:val="af9"/>
        <w:spacing w:after="0"/>
        <w:ind w:right="-187"/>
      </w:pPr>
      <w:r>
        <w:t>2. Задача.</w:t>
      </w:r>
    </w:p>
    <w:p w:rsidR="00764077" w:rsidRDefault="00764077" w:rsidP="00764077">
      <w:pPr>
        <w:pStyle w:val="af9"/>
        <w:shd w:val="clear" w:color="auto" w:fill="FFFFFF"/>
        <w:spacing w:after="0"/>
        <w:ind w:firstLine="709"/>
      </w:pPr>
      <w:r>
        <w:t>На основании исходных данных отразить бухгалтерскими проводками операции, связанные с формированием финансовых результатов.</w:t>
      </w:r>
    </w:p>
    <w:p w:rsidR="00764077" w:rsidRDefault="00764077" w:rsidP="00764077">
      <w:pPr>
        <w:pStyle w:val="af9"/>
        <w:shd w:val="clear" w:color="auto" w:fill="FFFFFF"/>
        <w:spacing w:after="0"/>
        <w:ind w:firstLine="709"/>
      </w:pPr>
      <w:r>
        <w:rPr>
          <w:i/>
          <w:iCs/>
        </w:rPr>
        <w:t>Исходные данные</w:t>
      </w:r>
    </w:p>
    <w:p w:rsidR="00764077" w:rsidRDefault="00764077" w:rsidP="00764077">
      <w:pPr>
        <w:pStyle w:val="af9"/>
        <w:shd w:val="clear" w:color="auto" w:fill="FFFFFF"/>
        <w:spacing w:after="0"/>
        <w:ind w:firstLine="709"/>
      </w:pPr>
      <w:r>
        <w:t>Для отражения в учете ООО «Дон» за март 200_ г. бухгалтеру были предоставлены следующие справки:</w:t>
      </w:r>
    </w:p>
    <w:p w:rsidR="00764077" w:rsidRDefault="00764077" w:rsidP="00764077">
      <w:pPr>
        <w:pStyle w:val="af9"/>
        <w:numPr>
          <w:ilvl w:val="0"/>
          <w:numId w:val="18"/>
        </w:numPr>
        <w:shd w:val="clear" w:color="auto" w:fill="FFFFFF"/>
        <w:spacing w:after="0"/>
        <w:ind w:right="17"/>
      </w:pPr>
      <w:r>
        <w:t>Поступили на расчетный счет штрафные санкции в сумме 4500 руб. от ООО «Дар», предъявленные за невыполнение договорных обязательств по поставке тары.</w:t>
      </w:r>
    </w:p>
    <w:p w:rsidR="00764077" w:rsidRDefault="00764077" w:rsidP="00764077">
      <w:pPr>
        <w:pStyle w:val="af9"/>
        <w:numPr>
          <w:ilvl w:val="0"/>
          <w:numId w:val="18"/>
        </w:numPr>
        <w:shd w:val="clear" w:color="auto" w:fill="FFFFFF"/>
        <w:spacing w:after="0"/>
        <w:ind w:right="17"/>
      </w:pPr>
      <w:r>
        <w:t xml:space="preserve">Уплачен с расчетного счета штраф в сумме 2500 руб. за недопоставку в </w:t>
      </w:r>
      <w:r>
        <w:rPr>
          <w:lang w:val="en-US"/>
        </w:rPr>
        <w:t>I</w:t>
      </w:r>
      <w:r>
        <w:t xml:space="preserve"> квартале 200_ г. продукции магазину.</w:t>
      </w:r>
    </w:p>
    <w:p w:rsidR="00764077" w:rsidRDefault="00764077" w:rsidP="00764077">
      <w:pPr>
        <w:pStyle w:val="af9"/>
        <w:numPr>
          <w:ilvl w:val="0"/>
          <w:numId w:val="18"/>
        </w:numPr>
        <w:shd w:val="clear" w:color="auto" w:fill="FFFFFF"/>
        <w:spacing w:after="0"/>
        <w:ind w:right="6"/>
      </w:pPr>
      <w:r>
        <w:t>ИМНС по Советскому району в безакцептном порядке снят по инкассовому поручению штраф за несвоевременную уплату налога на добавленную стоимость в сумме 5700 руб.</w:t>
      </w:r>
    </w:p>
    <w:p w:rsidR="00764077" w:rsidRDefault="00764077" w:rsidP="00764077">
      <w:pPr>
        <w:pStyle w:val="af9"/>
        <w:numPr>
          <w:ilvl w:val="0"/>
          <w:numId w:val="18"/>
        </w:numPr>
        <w:shd w:val="clear" w:color="auto" w:fill="FFFFFF"/>
        <w:spacing w:after="0"/>
        <w:ind w:right="11"/>
      </w:pPr>
      <w:r>
        <w:t xml:space="preserve">Начислен налог на прибыль в сумме 30500 руб. за </w:t>
      </w:r>
      <w:r>
        <w:rPr>
          <w:lang w:val="en-US"/>
        </w:rPr>
        <w:t>I</w:t>
      </w:r>
      <w:r>
        <w:t xml:space="preserve"> квартал 200_г.</w:t>
      </w:r>
    </w:p>
    <w:p w:rsidR="00764077" w:rsidRDefault="00764077" w:rsidP="00764077">
      <w:pPr>
        <w:pStyle w:val="af9"/>
        <w:shd w:val="clear" w:color="auto" w:fill="FFFFFF"/>
        <w:spacing w:after="0"/>
        <w:ind w:left="720" w:right="11"/>
      </w:pPr>
      <w:r>
        <w:rPr>
          <w:color w:val="000000"/>
        </w:rPr>
        <w:t xml:space="preserve">Поступила от магазина арендная плата за помещение в сумме 1600 руб. за </w:t>
      </w:r>
      <w:r>
        <w:rPr>
          <w:color w:val="000000"/>
          <w:lang w:val="en-US"/>
        </w:rPr>
        <w:t>I</w:t>
      </w:r>
      <w:r>
        <w:rPr>
          <w:color w:val="000000"/>
        </w:rPr>
        <w:t xml:space="preserve"> квартал 200_ г.</w:t>
      </w:r>
    </w:p>
    <w:p w:rsidR="00764077" w:rsidRDefault="00764077" w:rsidP="00764077">
      <w:pPr>
        <w:tabs>
          <w:tab w:val="left" w:pos="4005"/>
        </w:tabs>
        <w:spacing w:line="240" w:lineRule="exact"/>
        <w:jc w:val="both"/>
        <w:rPr>
          <w:b/>
        </w:rPr>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44"/>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7E72CD" w:rsidRDefault="00764077" w:rsidP="003F3405">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5069" w:type="dxa"/>
          </w:tcPr>
          <w:p w:rsidR="00764077" w:rsidRPr="00D558A1" w:rsidRDefault="00764077" w:rsidP="003F3405">
            <w:pPr>
              <w:pStyle w:val="af9"/>
              <w:spacing w:after="0"/>
            </w:pPr>
            <w:r>
              <w:t>Выполнение алгоритма по</w:t>
            </w:r>
            <w:r>
              <w:rPr>
                <w:b/>
                <w:bCs/>
              </w:rPr>
              <w:t xml:space="preserve"> </w:t>
            </w:r>
            <w:r>
              <w:t xml:space="preserve">начислению заработной платы Правильность отражения финансовых результатов. </w:t>
            </w:r>
            <w:r>
              <w:rPr>
                <w:color w:val="000000"/>
              </w:rPr>
              <w:t>Полнота и обоснованность ответа.</w:t>
            </w:r>
          </w:p>
        </w:tc>
      </w:tr>
      <w:tr w:rsidR="00764077" w:rsidRPr="005669D5" w:rsidTr="003F3405">
        <w:tc>
          <w:tcPr>
            <w:tcW w:w="5068"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Pr="00D558A1" w:rsidRDefault="00764077" w:rsidP="003F3405">
            <w:pPr>
              <w:spacing w:line="240" w:lineRule="exact"/>
              <w:jc w:val="both"/>
              <w:rPr>
                <w:b/>
                <w:color w:val="000000"/>
                <w:sz w:val="20"/>
                <w:szCs w:val="20"/>
              </w:rPr>
            </w:pPr>
            <w:r>
              <w:t>Начисления заработной платы, учета финансовых результатов.</w:t>
            </w:r>
          </w:p>
        </w:tc>
        <w:tc>
          <w:tcPr>
            <w:tcW w:w="5069" w:type="dxa"/>
          </w:tcPr>
          <w:p w:rsidR="00764077" w:rsidRPr="005669D5" w:rsidRDefault="00764077" w:rsidP="003F3405">
            <w:pPr>
              <w:tabs>
                <w:tab w:val="left" w:pos="4005"/>
              </w:tabs>
              <w:spacing w:line="240" w:lineRule="exact"/>
              <w:jc w:val="both"/>
              <w:rPr>
                <w:b/>
                <w:color w:val="FF0000"/>
                <w:sz w:val="20"/>
                <w:szCs w:val="20"/>
              </w:rPr>
            </w:pPr>
          </w:p>
        </w:tc>
      </w:tr>
    </w:tbl>
    <w:p w:rsidR="00764077" w:rsidRDefault="00764077" w:rsidP="00764077">
      <w:pPr>
        <w:spacing w:line="240" w:lineRule="exact"/>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Default="00764077" w:rsidP="00764077">
      <w:pPr>
        <w:spacing w:line="240" w:lineRule="exact"/>
        <w:ind w:firstLine="709"/>
        <w:jc w:val="center"/>
        <w:rPr>
          <w:b/>
        </w:rPr>
      </w:pPr>
      <w:r w:rsidRPr="00E8091D">
        <w:rPr>
          <w:b/>
        </w:rPr>
        <w:lastRenderedPageBreak/>
        <w:t>ЗАДАНИЕ 5</w:t>
      </w:r>
    </w:p>
    <w:p w:rsidR="00764077" w:rsidRDefault="00764077" w:rsidP="00764077">
      <w:pPr>
        <w:pStyle w:val="af9"/>
        <w:spacing w:after="0"/>
        <w:ind w:left="720" w:right="-187"/>
      </w:pPr>
      <w:r>
        <w:rPr>
          <w:color w:val="000000"/>
          <w:sz w:val="27"/>
          <w:szCs w:val="27"/>
        </w:rPr>
        <w:t>1. Начисление заработной платы работникам при сдельной оплате труда.</w:t>
      </w:r>
    </w:p>
    <w:p w:rsidR="00764077" w:rsidRDefault="00764077" w:rsidP="00764077">
      <w:pPr>
        <w:pStyle w:val="af9"/>
        <w:spacing w:after="0"/>
        <w:ind w:left="720" w:right="-187"/>
      </w:pPr>
      <w:r>
        <w:rPr>
          <w:color w:val="000000"/>
          <w:sz w:val="27"/>
          <w:szCs w:val="27"/>
        </w:rPr>
        <w:t>2.Задача</w:t>
      </w:r>
    </w:p>
    <w:p w:rsidR="00764077" w:rsidRDefault="00764077" w:rsidP="00764077">
      <w:pPr>
        <w:pStyle w:val="af9"/>
        <w:shd w:val="clear" w:color="auto" w:fill="FFFFFF"/>
        <w:spacing w:after="0"/>
        <w:ind w:left="720" w:right="-187"/>
      </w:pPr>
      <w:r>
        <w:rPr>
          <w:color w:val="000000"/>
          <w:sz w:val="27"/>
          <w:szCs w:val="27"/>
        </w:rPr>
        <w:t>Определите финансовый результат от реализации товаров за месяц , если сдана выручка магазина в сумме 15000000 руб., стоимость реализованных товаров по покупным ценам 9870000 руб., сумма торговой наценки составила 1800000 руб.,сумма расходов на продажу составила 279500 руб., начислено НДС 18200руб.</w:t>
      </w:r>
    </w:p>
    <w:p w:rsidR="00764077" w:rsidRDefault="00764077" w:rsidP="00764077">
      <w:pPr>
        <w:pStyle w:val="af9"/>
        <w:spacing w:after="0"/>
      </w:pPr>
    </w:p>
    <w:p w:rsidR="00764077" w:rsidRPr="00B612CC" w:rsidRDefault="00764077" w:rsidP="00764077">
      <w:pPr>
        <w:spacing w:line="240" w:lineRule="exact"/>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4745"/>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Pr="005669D5" w:rsidRDefault="00764077" w:rsidP="003F3405">
            <w:pPr>
              <w:tabs>
                <w:tab w:val="left" w:pos="4005"/>
              </w:tabs>
              <w:spacing w:line="240" w:lineRule="exact"/>
              <w:jc w:val="both"/>
              <w:rPr>
                <w:b/>
                <w:sz w:val="20"/>
                <w:szCs w:val="20"/>
              </w:rPr>
            </w:pPr>
            <w:r w:rsidRPr="005669D5">
              <w:rPr>
                <w:b/>
                <w:sz w:val="20"/>
                <w:szCs w:val="20"/>
              </w:rPr>
              <w:t>Умения</w:t>
            </w:r>
          </w:p>
          <w:p w:rsidR="00764077" w:rsidRPr="005669D5"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5069" w:type="dxa"/>
          </w:tcPr>
          <w:p w:rsidR="00764077" w:rsidRDefault="00764077" w:rsidP="003F3405">
            <w:pPr>
              <w:pStyle w:val="af9"/>
              <w:spacing w:after="0"/>
            </w:pPr>
            <w:r>
              <w:t xml:space="preserve">Выполнение алгоритма по начислению заработной платы .Правильность отражения финансовых результатов. </w:t>
            </w:r>
            <w:r>
              <w:rPr>
                <w:color w:val="000000"/>
              </w:rPr>
              <w:t>Полнота и обоснованности  ответа.</w:t>
            </w:r>
          </w:p>
          <w:p w:rsidR="00764077" w:rsidRPr="005669D5" w:rsidRDefault="00764077" w:rsidP="003F3405">
            <w:pPr>
              <w:tabs>
                <w:tab w:val="left" w:pos="4005"/>
              </w:tabs>
              <w:spacing w:line="240" w:lineRule="exact"/>
              <w:jc w:val="both"/>
              <w:rPr>
                <w:b/>
                <w:sz w:val="20"/>
                <w:szCs w:val="20"/>
              </w:rPr>
            </w:pPr>
          </w:p>
        </w:tc>
      </w:tr>
      <w:tr w:rsidR="00764077" w:rsidRPr="005669D5" w:rsidTr="003F3405">
        <w:tc>
          <w:tcPr>
            <w:tcW w:w="5068"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Pr="00D558A1" w:rsidRDefault="00764077" w:rsidP="003F3405">
            <w:pPr>
              <w:spacing w:line="240" w:lineRule="exact"/>
              <w:jc w:val="both"/>
              <w:rPr>
                <w:b/>
                <w:color w:val="000000"/>
                <w:sz w:val="20"/>
                <w:szCs w:val="20"/>
              </w:rPr>
            </w:pPr>
            <w:r>
              <w:t>начисления заработной платы, учета финансовых результатов по обычным видам деятельности.</w:t>
            </w:r>
          </w:p>
        </w:tc>
        <w:tc>
          <w:tcPr>
            <w:tcW w:w="5069" w:type="dxa"/>
          </w:tcPr>
          <w:p w:rsidR="00764077" w:rsidRPr="005669D5" w:rsidRDefault="00764077" w:rsidP="003F3405">
            <w:pPr>
              <w:tabs>
                <w:tab w:val="left" w:pos="4005"/>
              </w:tabs>
              <w:spacing w:line="240" w:lineRule="exact"/>
              <w:jc w:val="both"/>
              <w:rPr>
                <w:b/>
                <w:color w:val="FF0000"/>
                <w:sz w:val="20"/>
                <w:szCs w:val="20"/>
              </w:rPr>
            </w:pPr>
          </w:p>
        </w:tc>
      </w:tr>
    </w:tbl>
    <w:p w:rsidR="00764077" w:rsidRDefault="00764077"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8091D" w:rsidRDefault="00764077" w:rsidP="00764077">
      <w:pPr>
        <w:spacing w:line="240" w:lineRule="exact"/>
        <w:ind w:firstLine="709"/>
        <w:jc w:val="center"/>
        <w:rPr>
          <w:b/>
        </w:rPr>
      </w:pPr>
      <w:r w:rsidRPr="00E8091D">
        <w:rPr>
          <w:b/>
        </w:rPr>
        <w:lastRenderedPageBreak/>
        <w:t>ЗАДАНИЕ 6</w:t>
      </w:r>
    </w:p>
    <w:p w:rsidR="00764077" w:rsidRDefault="00764077" w:rsidP="00764077">
      <w:pPr>
        <w:pStyle w:val="af9"/>
        <w:shd w:val="clear" w:color="auto" w:fill="FFFFFF"/>
        <w:spacing w:after="0"/>
        <w:ind w:left="720"/>
      </w:pPr>
      <w:r>
        <w:rPr>
          <w:color w:val="000000"/>
          <w:sz w:val="27"/>
          <w:szCs w:val="27"/>
        </w:rPr>
        <w:t xml:space="preserve">1. </w:t>
      </w:r>
      <w:r>
        <w:rPr>
          <w:color w:val="000000"/>
        </w:rPr>
        <w:t>Синтетический учет расчетов по кредитам и займам</w:t>
      </w:r>
    </w:p>
    <w:p w:rsidR="00764077" w:rsidRDefault="00764077" w:rsidP="00764077">
      <w:pPr>
        <w:pStyle w:val="af9"/>
        <w:shd w:val="clear" w:color="auto" w:fill="FFFFFF"/>
        <w:spacing w:after="0"/>
        <w:ind w:left="720"/>
      </w:pPr>
      <w:r>
        <w:rPr>
          <w:color w:val="000000"/>
        </w:rPr>
        <w:t>2. Задача В программе «1С Бухгалтерия» сформировать приказ о приеме на работу сотрудников предприятия:</w:t>
      </w:r>
    </w:p>
    <w:p w:rsidR="00764077" w:rsidRDefault="00764077" w:rsidP="00A9678F">
      <w:pPr>
        <w:pStyle w:val="af9"/>
        <w:shd w:val="clear" w:color="auto" w:fill="FFFFFF"/>
        <w:spacing w:after="0"/>
        <w:ind w:firstLine="709"/>
        <w:jc w:val="both"/>
      </w:pPr>
      <w:r>
        <w:rPr>
          <w:color w:val="000000"/>
          <w:sz w:val="22"/>
          <w:szCs w:val="22"/>
        </w:rPr>
        <w:t>1) Принять на работу с 11.05.200_г.: Бурукин Анатолий Степанович, 15.05.1957г.р.; ИНН 263001157758; № ПФР 026-420-304 04; должность – охранник; подразделение – магазин № 1; оклад 8300,00руб.; счет отнесения затрат по начислению заработной платы - издержки, не облагаемые ЕНВД; детей нет; паспорт 07 01 №</w:t>
      </w:r>
      <w:r>
        <w:rPr>
          <w:sz w:val="22"/>
          <w:szCs w:val="22"/>
        </w:rPr>
        <w:t xml:space="preserve"> </w:t>
      </w:r>
      <w:r>
        <w:rPr>
          <w:color w:val="000000"/>
          <w:sz w:val="22"/>
          <w:szCs w:val="22"/>
        </w:rPr>
        <w:t>503047, выдан УВД г.Минеральные Воды 01.10.2001; адрес проживания: Ставрополький край, г.Минеральные Воды, ул. Чапаева, 21, корп.В, кв. 15.</w:t>
      </w:r>
    </w:p>
    <w:p w:rsidR="00764077" w:rsidRDefault="00764077" w:rsidP="00A9678F">
      <w:pPr>
        <w:pStyle w:val="af9"/>
        <w:shd w:val="clear" w:color="auto" w:fill="FFFFFF"/>
        <w:spacing w:after="0"/>
        <w:ind w:firstLine="709"/>
        <w:jc w:val="both"/>
      </w:pPr>
      <w:r>
        <w:rPr>
          <w:color w:val="000000"/>
          <w:sz w:val="22"/>
          <w:szCs w:val="22"/>
        </w:rPr>
        <w:t>2) Принять на работу с 13.05.200_г.: Дегтярев Юрий Евгеньевич, 12.03.1977г.р.; ИНН 263003425459; № ПФР 025-270-544 24; должность – охранник; подразделение – магазин № 1; оклад 8300,00руб.; счет отнесения затрат по начислению заработной платы - издержки, не облагаемые ЕНВД; детей - 2; паспорт 07 01 №</w:t>
      </w:r>
      <w:r>
        <w:rPr>
          <w:sz w:val="22"/>
          <w:szCs w:val="22"/>
        </w:rPr>
        <w:t xml:space="preserve"> 587708</w:t>
      </w:r>
      <w:r>
        <w:rPr>
          <w:color w:val="000000"/>
          <w:sz w:val="22"/>
          <w:szCs w:val="22"/>
        </w:rPr>
        <w:t>, выдан УВД Минераловодского района Ставропольского края 05.11.2002; адрес проживания: Ставрополький край, Минераловодский район, с.Гражданское, ул.Юбилейная, 17, кв. 1.</w:t>
      </w:r>
    </w:p>
    <w:p w:rsidR="00764077" w:rsidRPr="00A9678F" w:rsidRDefault="00764077" w:rsidP="00A9678F">
      <w:pPr>
        <w:pStyle w:val="af9"/>
        <w:numPr>
          <w:ilvl w:val="0"/>
          <w:numId w:val="19"/>
        </w:numPr>
        <w:shd w:val="clear" w:color="auto" w:fill="FFFFFF"/>
        <w:spacing w:after="0"/>
        <w:ind w:left="0" w:firstLine="709"/>
        <w:jc w:val="both"/>
      </w:pPr>
      <w:r>
        <w:rPr>
          <w:color w:val="000000"/>
          <w:sz w:val="22"/>
          <w:szCs w:val="22"/>
        </w:rPr>
        <w:t>Принять на работу с 20.05.200_г.: Маташнева Елана Петровна, 30.04.1961г.р.; ИНН 262903425468; № ПФР 078-063-423 72 ; должность – уборщица; подразделение – магазин № 1; оклад 5500,00руб.; счет отнесения затрат по начислению заработной платы - издержки, не облагаемые ЕНВД; детей - 1; паспорт 07 01 №</w:t>
      </w:r>
      <w:r>
        <w:rPr>
          <w:sz w:val="22"/>
          <w:szCs w:val="22"/>
        </w:rPr>
        <w:t xml:space="preserve"> 264578</w:t>
      </w:r>
      <w:r>
        <w:rPr>
          <w:color w:val="000000"/>
          <w:sz w:val="22"/>
          <w:szCs w:val="22"/>
        </w:rPr>
        <w:t>, выдан ОВД г.Лермонтова 10.07.2001; адрес проживания: Ставрополький край, г.Лермонтов, ул.Зеленая, д. 13.</w:t>
      </w:r>
    </w:p>
    <w:p w:rsidR="00A9678F" w:rsidRDefault="00A9678F" w:rsidP="00A9678F">
      <w:pPr>
        <w:pStyle w:val="af9"/>
        <w:shd w:val="clear" w:color="auto" w:fill="FFFFFF"/>
        <w:spacing w:after="0"/>
        <w:ind w:left="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44"/>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Pr="005669D5" w:rsidRDefault="00764077" w:rsidP="003F3405">
            <w:pPr>
              <w:tabs>
                <w:tab w:val="left" w:pos="4005"/>
              </w:tabs>
              <w:spacing w:line="240" w:lineRule="exact"/>
              <w:jc w:val="both"/>
              <w:rPr>
                <w:b/>
                <w:sz w:val="20"/>
                <w:szCs w:val="20"/>
              </w:rPr>
            </w:pPr>
            <w:r w:rsidRPr="005669D5">
              <w:rPr>
                <w:b/>
                <w:sz w:val="20"/>
                <w:szCs w:val="20"/>
              </w:rPr>
              <w:t>Умения</w:t>
            </w:r>
          </w:p>
          <w:p w:rsidR="00764077" w:rsidRPr="005669D5" w:rsidRDefault="00764077" w:rsidP="003F3405">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5069" w:type="dxa"/>
          </w:tcPr>
          <w:p w:rsidR="00764077" w:rsidRDefault="00764077" w:rsidP="003F3405">
            <w:pPr>
              <w:pStyle w:val="af9"/>
              <w:spacing w:after="0"/>
            </w:pPr>
            <w:r>
              <w:t xml:space="preserve">Выполнение алгоритма по начислению заработной платы. Описание учета кредитов и займов. </w:t>
            </w:r>
            <w:r>
              <w:rPr>
                <w:color w:val="000000"/>
              </w:rPr>
              <w:t>Полнота и обоснованность ответа.</w:t>
            </w:r>
          </w:p>
          <w:p w:rsidR="00764077" w:rsidRPr="005669D5" w:rsidRDefault="00764077" w:rsidP="003F3405">
            <w:pPr>
              <w:spacing w:line="240" w:lineRule="exact"/>
              <w:rPr>
                <w:sz w:val="20"/>
                <w:szCs w:val="20"/>
              </w:rPr>
            </w:pPr>
          </w:p>
        </w:tc>
      </w:tr>
      <w:tr w:rsidR="00764077" w:rsidRPr="005669D5" w:rsidTr="003F3405">
        <w:tc>
          <w:tcPr>
            <w:tcW w:w="5068" w:type="dxa"/>
          </w:tcPr>
          <w:p w:rsidR="00764077" w:rsidRDefault="00764077" w:rsidP="003F3405">
            <w:pPr>
              <w:spacing w:line="240" w:lineRule="exact"/>
              <w:jc w:val="both"/>
              <w:rPr>
                <w:b/>
                <w:color w:val="000000"/>
                <w:sz w:val="20"/>
                <w:szCs w:val="20"/>
              </w:rPr>
            </w:pPr>
            <w:r w:rsidRPr="005669D5">
              <w:rPr>
                <w:b/>
                <w:color w:val="000000"/>
                <w:sz w:val="20"/>
                <w:szCs w:val="20"/>
              </w:rPr>
              <w:t>Знания</w:t>
            </w:r>
          </w:p>
          <w:p w:rsidR="00764077" w:rsidRPr="00D558A1" w:rsidRDefault="00764077" w:rsidP="003F3405">
            <w:pPr>
              <w:spacing w:line="240" w:lineRule="exact"/>
              <w:jc w:val="both"/>
              <w:rPr>
                <w:b/>
                <w:color w:val="000000"/>
                <w:sz w:val="20"/>
                <w:szCs w:val="20"/>
              </w:rPr>
            </w:pPr>
            <w:r>
              <w:t>начисления заработной платы, учета кредитов и займов.</w:t>
            </w:r>
          </w:p>
        </w:tc>
        <w:tc>
          <w:tcPr>
            <w:tcW w:w="5069" w:type="dxa"/>
          </w:tcPr>
          <w:p w:rsidR="00764077" w:rsidRPr="005669D5" w:rsidRDefault="00764077" w:rsidP="003F3405">
            <w:pPr>
              <w:tabs>
                <w:tab w:val="left" w:pos="4005"/>
              </w:tabs>
              <w:spacing w:line="240" w:lineRule="exact"/>
              <w:jc w:val="both"/>
              <w:rPr>
                <w:b/>
                <w:color w:val="FF0000"/>
                <w:sz w:val="20"/>
                <w:szCs w:val="20"/>
              </w:rPr>
            </w:pPr>
          </w:p>
        </w:tc>
      </w:tr>
    </w:tbl>
    <w:p w:rsidR="00764077" w:rsidRDefault="00764077"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Default="00764077" w:rsidP="00764077">
      <w:pPr>
        <w:spacing w:line="240" w:lineRule="exact"/>
        <w:ind w:firstLine="709"/>
        <w:jc w:val="center"/>
        <w:rPr>
          <w:b/>
        </w:rPr>
      </w:pPr>
      <w:r w:rsidRPr="00E123E3">
        <w:rPr>
          <w:b/>
        </w:rPr>
        <w:lastRenderedPageBreak/>
        <w:t>ЗАДАНИЕ 7</w:t>
      </w:r>
    </w:p>
    <w:p w:rsidR="00764077" w:rsidRPr="00D558A1" w:rsidRDefault="00764077" w:rsidP="00764077">
      <w:pPr>
        <w:spacing w:line="240" w:lineRule="exact"/>
        <w:ind w:firstLine="709"/>
        <w:rPr>
          <w:b/>
        </w:rPr>
      </w:pPr>
      <w:r>
        <w:rPr>
          <w:color w:val="000000"/>
        </w:rPr>
        <w:t>1</w:t>
      </w:r>
      <w:r>
        <w:rPr>
          <w:color w:val="000000"/>
          <w:sz w:val="27"/>
          <w:szCs w:val="27"/>
        </w:rPr>
        <w:t xml:space="preserve"> Оплата ночных часов, выходных и праздничных дней.</w:t>
      </w:r>
    </w:p>
    <w:p w:rsidR="00764077" w:rsidRDefault="00764077" w:rsidP="00764077">
      <w:pPr>
        <w:pStyle w:val="af9"/>
        <w:spacing w:after="0"/>
        <w:ind w:left="720" w:right="-187"/>
      </w:pPr>
      <w:r>
        <w:rPr>
          <w:color w:val="000000"/>
          <w:sz w:val="27"/>
          <w:szCs w:val="27"/>
        </w:rPr>
        <w:t xml:space="preserve">2. Задача </w:t>
      </w:r>
    </w:p>
    <w:p w:rsidR="00764077" w:rsidRDefault="00764077" w:rsidP="00764077">
      <w:pPr>
        <w:pStyle w:val="af9"/>
        <w:shd w:val="clear" w:color="auto" w:fill="FFFFFF"/>
        <w:spacing w:after="0" w:line="198" w:lineRule="atLeast"/>
      </w:pPr>
      <w:r>
        <w:rPr>
          <w:color w:val="000000"/>
          <w:sz w:val="27"/>
          <w:szCs w:val="27"/>
        </w:rPr>
        <w:t>Получены штрафы, пени, неустойки в сумме 15700 руб. Уплачены штрафы в сумме 9250 руб. Определите результат от внереализационных доходов и расходов.</w:t>
      </w:r>
    </w:p>
    <w:p w:rsidR="00764077" w:rsidRDefault="00764077" w:rsidP="00764077">
      <w:pPr>
        <w:tabs>
          <w:tab w:val="left" w:pos="4005"/>
        </w:tabs>
        <w:spacing w:line="240" w:lineRule="exact"/>
        <w:jc w:val="both"/>
        <w:rPr>
          <w:b/>
        </w:rPr>
      </w:pPr>
    </w:p>
    <w:p w:rsidR="00764077" w:rsidRDefault="00764077" w:rsidP="00764077">
      <w:pPr>
        <w:tabs>
          <w:tab w:val="left" w:pos="4005"/>
        </w:tabs>
        <w:spacing w:line="240" w:lineRule="exact"/>
        <w:jc w:val="both"/>
        <w:rPr>
          <w:b/>
        </w:rPr>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732"/>
      </w:tblGrid>
      <w:tr w:rsidR="00764077" w:rsidRPr="005669D5" w:rsidTr="003F3405">
        <w:tc>
          <w:tcPr>
            <w:tcW w:w="5068" w:type="dxa"/>
          </w:tcPr>
          <w:p w:rsidR="00764077" w:rsidRPr="005669D5" w:rsidRDefault="00764077" w:rsidP="003F3405">
            <w:pPr>
              <w:spacing w:line="240" w:lineRule="exact"/>
              <w:jc w:val="both"/>
              <w:rPr>
                <w:b/>
                <w:sz w:val="20"/>
                <w:szCs w:val="20"/>
              </w:rPr>
            </w:pPr>
            <w:r w:rsidRPr="005669D5">
              <w:rPr>
                <w:b/>
                <w:sz w:val="20"/>
                <w:szCs w:val="20"/>
              </w:rPr>
              <w:t>Проверяемые умения и знания</w:t>
            </w:r>
          </w:p>
        </w:tc>
        <w:tc>
          <w:tcPr>
            <w:tcW w:w="5069" w:type="dxa"/>
          </w:tcPr>
          <w:p w:rsidR="00764077" w:rsidRPr="005669D5" w:rsidRDefault="00764077" w:rsidP="003F3405">
            <w:pPr>
              <w:spacing w:line="240" w:lineRule="exact"/>
              <w:jc w:val="both"/>
              <w:rPr>
                <w:b/>
                <w:color w:val="FF0000"/>
                <w:sz w:val="20"/>
                <w:szCs w:val="20"/>
              </w:rPr>
            </w:pPr>
            <w:r w:rsidRPr="005669D5">
              <w:rPr>
                <w:b/>
                <w:sz w:val="20"/>
                <w:szCs w:val="20"/>
              </w:rPr>
              <w:t>Критерии оценки</w:t>
            </w:r>
          </w:p>
        </w:tc>
      </w:tr>
      <w:tr w:rsidR="00764077" w:rsidRPr="005669D5" w:rsidTr="003F3405">
        <w:tc>
          <w:tcPr>
            <w:tcW w:w="5068" w:type="dxa"/>
          </w:tcPr>
          <w:p w:rsidR="00764077" w:rsidRPr="005669D5" w:rsidRDefault="00764077" w:rsidP="003F3405">
            <w:pPr>
              <w:tabs>
                <w:tab w:val="left" w:pos="4005"/>
              </w:tabs>
              <w:spacing w:line="240" w:lineRule="exact"/>
              <w:jc w:val="both"/>
              <w:rPr>
                <w:b/>
                <w:sz w:val="20"/>
                <w:szCs w:val="20"/>
              </w:rPr>
            </w:pPr>
            <w:r w:rsidRPr="005669D5">
              <w:rPr>
                <w:b/>
                <w:sz w:val="20"/>
                <w:szCs w:val="20"/>
              </w:rPr>
              <w:t>Умения</w:t>
            </w:r>
          </w:p>
          <w:p w:rsidR="00764077" w:rsidRPr="005669D5"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5069" w:type="dxa"/>
          </w:tcPr>
          <w:p w:rsidR="00764077" w:rsidRDefault="00764077" w:rsidP="003F3405">
            <w:pPr>
              <w:pStyle w:val="af9"/>
              <w:spacing w:after="0"/>
            </w:pPr>
            <w:r>
              <w:t>Выполнение алгоритма по</w:t>
            </w:r>
            <w:r>
              <w:rPr>
                <w:b/>
                <w:bCs/>
              </w:rPr>
              <w:t xml:space="preserve"> </w:t>
            </w:r>
            <w:r>
              <w:t xml:space="preserve">начислению заработной платы. Описание учета кредитов и займов. </w:t>
            </w:r>
            <w:r>
              <w:rPr>
                <w:color w:val="000000"/>
              </w:rPr>
              <w:t>Полнота и обоснованность ответа.</w:t>
            </w:r>
          </w:p>
          <w:p w:rsidR="00764077" w:rsidRPr="005669D5" w:rsidRDefault="00764077" w:rsidP="003F3405">
            <w:pPr>
              <w:tabs>
                <w:tab w:val="left" w:pos="4005"/>
              </w:tabs>
              <w:spacing w:line="240" w:lineRule="exact"/>
              <w:jc w:val="both"/>
              <w:rPr>
                <w:sz w:val="20"/>
                <w:szCs w:val="20"/>
              </w:rPr>
            </w:pPr>
          </w:p>
        </w:tc>
      </w:tr>
      <w:tr w:rsidR="00764077" w:rsidRPr="005669D5" w:rsidTr="003F3405">
        <w:tc>
          <w:tcPr>
            <w:tcW w:w="5068" w:type="dxa"/>
          </w:tcPr>
          <w:p w:rsidR="00764077" w:rsidRPr="005669D5" w:rsidRDefault="00764077" w:rsidP="003F3405">
            <w:pPr>
              <w:spacing w:line="240" w:lineRule="exact"/>
              <w:jc w:val="both"/>
              <w:rPr>
                <w:b/>
                <w:color w:val="000000"/>
                <w:sz w:val="20"/>
                <w:szCs w:val="20"/>
              </w:rPr>
            </w:pPr>
            <w:r w:rsidRPr="005669D5">
              <w:rPr>
                <w:b/>
                <w:color w:val="000000"/>
                <w:sz w:val="20"/>
                <w:szCs w:val="20"/>
              </w:rPr>
              <w:t>Знания</w:t>
            </w:r>
          </w:p>
          <w:p w:rsidR="00764077" w:rsidRPr="00D558A1" w:rsidRDefault="00764077" w:rsidP="003F3405">
            <w:pPr>
              <w:pStyle w:val="af9"/>
              <w:spacing w:after="198"/>
              <w:ind w:left="130"/>
            </w:pPr>
            <w:r>
              <w:t>начисления заработной платы, учета финансовых результатов от внереализационных доходов и расходов.</w:t>
            </w:r>
          </w:p>
        </w:tc>
        <w:tc>
          <w:tcPr>
            <w:tcW w:w="506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240" w:lineRule="exact"/>
        <w:ind w:firstLine="709"/>
        <w:jc w:val="both"/>
      </w:pPr>
    </w:p>
    <w:p w:rsidR="00764077" w:rsidRPr="00E123E3" w:rsidRDefault="00764077" w:rsidP="00764077">
      <w:pPr>
        <w:spacing w:line="240" w:lineRule="exact"/>
        <w:ind w:firstLine="709"/>
        <w:jc w:val="center"/>
        <w:rPr>
          <w:b/>
        </w:rPr>
      </w:pPr>
      <w:r w:rsidRPr="00E123E3">
        <w:rPr>
          <w:b/>
        </w:rPr>
        <w:t>ЗАДАНИЕ 8</w:t>
      </w:r>
    </w:p>
    <w:p w:rsidR="00764077" w:rsidRDefault="00764077" w:rsidP="00A9678F">
      <w:pPr>
        <w:pStyle w:val="af9"/>
        <w:spacing w:before="0" w:beforeAutospacing="0" w:after="0"/>
        <w:ind w:left="720" w:right="-187"/>
      </w:pPr>
      <w:r>
        <w:rPr>
          <w:color w:val="000000"/>
          <w:sz w:val="27"/>
          <w:szCs w:val="27"/>
        </w:rPr>
        <w:t>1. Оплата по среднему. Оплата сверхурочных работ.</w:t>
      </w:r>
    </w:p>
    <w:p w:rsidR="00764077" w:rsidRDefault="00764077" w:rsidP="00A9678F">
      <w:pPr>
        <w:pStyle w:val="af9"/>
        <w:spacing w:before="0" w:beforeAutospacing="0" w:after="0"/>
        <w:ind w:left="720" w:right="-187"/>
      </w:pPr>
      <w:r>
        <w:rPr>
          <w:color w:val="000000"/>
          <w:sz w:val="27"/>
          <w:szCs w:val="27"/>
        </w:rPr>
        <w:t xml:space="preserve">2. Задача </w:t>
      </w:r>
    </w:p>
    <w:p w:rsidR="00764077" w:rsidRPr="00B612CC" w:rsidRDefault="00764077" w:rsidP="00A9678F">
      <w:pPr>
        <w:pStyle w:val="af9"/>
        <w:spacing w:before="0" w:beforeAutospacing="0" w:after="0"/>
        <w:ind w:left="720" w:right="-187"/>
      </w:pPr>
      <w:r>
        <w:rPr>
          <w:color w:val="000000"/>
          <w:sz w:val="27"/>
          <w:szCs w:val="27"/>
        </w:rPr>
        <w:t>Определите финансовый результат от реализации НМА, если первоначальная стоимость объекта 180000 руб., начислена амортизация 61500 руб., договорная стоимость объекта 150000 руб.</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Pr="003F1712" w:rsidRDefault="00764077" w:rsidP="003F3405">
            <w:pPr>
              <w:spacing w:line="240" w:lineRule="exact"/>
            </w:pPr>
            <w:r w:rsidRPr="005669D5">
              <w:t xml:space="preserve">  </w:t>
            </w:r>
            <w:r>
              <w:t>Выполнение алгоритма по начислению</w:t>
            </w:r>
            <w:r>
              <w:rPr>
                <w:b/>
                <w:bCs/>
              </w:rPr>
              <w:t xml:space="preserve"> </w:t>
            </w:r>
            <w:r>
              <w:t xml:space="preserve">заработной платы. Правильность отражения финансовых результатов. </w:t>
            </w:r>
            <w:r>
              <w:rPr>
                <w:color w:val="000000"/>
              </w:rPr>
              <w:t>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Pr="00D558A1" w:rsidRDefault="00764077" w:rsidP="003F3405">
            <w:pPr>
              <w:spacing w:line="240" w:lineRule="exact"/>
              <w:jc w:val="both"/>
              <w:rPr>
                <w:b/>
                <w:color w:val="000000"/>
                <w:sz w:val="20"/>
                <w:szCs w:val="20"/>
              </w:rPr>
            </w:pPr>
            <w:r>
              <w:t xml:space="preserve">начисления заработной платы, учета </w:t>
            </w:r>
            <w:r>
              <w:rPr>
                <w:color w:val="000000"/>
              </w:rPr>
              <w:t>финансовых результатов по прочим видам</w:t>
            </w:r>
            <w:r>
              <w:t xml:space="preserve"> </w:t>
            </w:r>
            <w:r>
              <w:rPr>
                <w:color w:val="000000"/>
              </w:rPr>
              <w:t>деятельности .</w:t>
            </w: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Pr>
          <w:b/>
        </w:rPr>
        <w:lastRenderedPageBreak/>
        <w:t>ЗАДАНИЕ 9</w:t>
      </w:r>
    </w:p>
    <w:p w:rsidR="00764077" w:rsidRDefault="00764077" w:rsidP="00764077">
      <w:r>
        <w:t xml:space="preserve">1. Необходимость создания резервов для покрытия предстоящих расходов и его учет. </w:t>
      </w:r>
    </w:p>
    <w:p w:rsidR="00764077" w:rsidRDefault="00764077" w:rsidP="00764077">
      <w:r>
        <w:t>Задача ООО «Мир» зарегистрировало предприятие согласно законодательству. Уставный капитал предприятия 300000 руб. Учредителями являются:</w:t>
      </w:r>
    </w:p>
    <w:p w:rsidR="00764077" w:rsidRDefault="00764077" w:rsidP="00764077">
      <w:r>
        <w:t>1. Кукарекин И. Я 100 000 руб., внесено 580000 руб в кассу, 12000 руб. - материалами;</w:t>
      </w:r>
    </w:p>
    <w:p w:rsidR="00764077" w:rsidRDefault="00764077" w:rsidP="00764077">
      <w:r>
        <w:t>2. Семенов А.К. 200000 руб., внесено на расчетный счет 75000 руб., 80000 руб. - НМА.</w:t>
      </w:r>
    </w:p>
    <w:p w:rsidR="00764077" w:rsidRPr="003F1712" w:rsidRDefault="00764077" w:rsidP="00764077">
      <w:r>
        <w:t>Произвести записи на счетах синтетического и аналитического учета.</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4789" w:type="dxa"/>
          </w:tcPr>
          <w:p w:rsidR="00764077" w:rsidRPr="003F1712" w:rsidRDefault="00764077" w:rsidP="003F3405">
            <w:pPr>
              <w:pStyle w:val="af9"/>
              <w:spacing w:after="0"/>
            </w:pPr>
            <w:r>
              <w:t>Выполнение алгоритма по учету</w:t>
            </w:r>
            <w:r>
              <w:rPr>
                <w:b/>
                <w:bCs/>
              </w:rPr>
              <w:t xml:space="preserve"> </w:t>
            </w:r>
            <w:r>
              <w:t>уставного капитала. Правильность отражения в учете хозяйственных операций, связанных с предстоящими расходами. Полнота и обоснованность ответа.</w:t>
            </w: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Pr="003F1712" w:rsidRDefault="00764077" w:rsidP="003F3405">
            <w:pPr>
              <w:spacing w:line="240" w:lineRule="exact"/>
              <w:jc w:val="both"/>
              <w:rPr>
                <w:b/>
                <w:color w:val="000000"/>
                <w:sz w:val="20"/>
                <w:szCs w:val="20"/>
              </w:rPr>
            </w:pPr>
            <w:r>
              <w:t>учета резервов предстоящих расходов. учета уставного капитала.</w:t>
            </w:r>
            <w:r>
              <w:rPr>
                <w:color w:val="000000"/>
              </w:rPr>
              <w:t>.</w:t>
            </w: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t xml:space="preserve">ЗАДАНИЕ </w:t>
      </w:r>
      <w:r>
        <w:rPr>
          <w:b/>
        </w:rPr>
        <w:t>10</w:t>
      </w:r>
    </w:p>
    <w:p w:rsidR="00764077" w:rsidRPr="007A48D7" w:rsidRDefault="00764077" w:rsidP="00764077">
      <w:pPr>
        <w:tabs>
          <w:tab w:val="left" w:pos="4005"/>
        </w:tabs>
        <w:spacing w:line="240" w:lineRule="exact"/>
        <w:jc w:val="both"/>
        <w:rPr>
          <w:b/>
          <w:sz w:val="20"/>
          <w:szCs w:val="20"/>
        </w:rPr>
      </w:pPr>
    </w:p>
    <w:p w:rsidR="00764077" w:rsidRDefault="00764077" w:rsidP="00764077">
      <w:r>
        <w:t>1. Оплата очередных отпусков. Оплата пособий по временной нетрудоспособности.</w:t>
      </w:r>
    </w:p>
    <w:p w:rsidR="00764077" w:rsidRDefault="00764077" w:rsidP="00764077">
      <w:r>
        <w:t>Задача</w:t>
      </w:r>
    </w:p>
    <w:p w:rsidR="00764077" w:rsidRDefault="00764077" w:rsidP="00764077">
      <w:r>
        <w:t>По итогам года учредителям начислены дивиденды от нераспределенной прибыли:</w:t>
      </w:r>
    </w:p>
    <w:p w:rsidR="00764077" w:rsidRDefault="00764077" w:rsidP="00764077">
      <w:r>
        <w:t>1. Камалян А.А. 25000 руб.</w:t>
      </w:r>
    </w:p>
    <w:p w:rsidR="00764077" w:rsidRDefault="00764077" w:rsidP="00764077">
      <w:r>
        <w:t>2. Тановой Е. М. 20000 руб.</w:t>
      </w:r>
    </w:p>
    <w:p w:rsidR="00764077" w:rsidRDefault="00764077" w:rsidP="00764077">
      <w:r>
        <w:t>3. Скворцовой А.И. 30000 руб.</w:t>
      </w:r>
    </w:p>
    <w:p w:rsidR="00764077" w:rsidRDefault="00764077" w:rsidP="00764077">
      <w:r>
        <w:t>Дивиденды выплачены через кассу предприятия. Произвести расчеты с учредителями и отразить в бухгалтерском учете.</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4760"/>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Pr="003F1712" w:rsidRDefault="00764077" w:rsidP="003F3405">
            <w:pPr>
              <w:spacing w:line="240" w:lineRule="exact"/>
            </w:pPr>
            <w:r w:rsidRPr="005669D5">
              <w:t xml:space="preserve">  </w:t>
            </w:r>
            <w:r>
              <w:t>Выполнение алгоритма по начислению</w:t>
            </w:r>
            <w:r>
              <w:rPr>
                <w:b/>
                <w:bCs/>
              </w:rPr>
              <w:t xml:space="preserve"> </w:t>
            </w:r>
            <w:r>
              <w:t xml:space="preserve">заработной платы. Правильность отражения финансовых результатов. </w:t>
            </w:r>
            <w:r>
              <w:rPr>
                <w:color w:val="000000"/>
              </w:rPr>
              <w:t>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начисления отпускных и пособий по </w:t>
            </w:r>
          </w:p>
          <w:p w:rsidR="00764077" w:rsidRDefault="00764077" w:rsidP="003F3405">
            <w:r>
              <w:t xml:space="preserve">временной нетрудоспособности, </w:t>
            </w:r>
          </w:p>
          <w:p w:rsidR="00764077" w:rsidRDefault="00764077" w:rsidP="003F3405">
            <w:r>
              <w:t>учета нераспределенной прибыли</w:t>
            </w:r>
          </w:p>
          <w:p w:rsidR="00764077" w:rsidRPr="003F1712" w:rsidRDefault="00764077" w:rsidP="003F3405">
            <w:r>
              <w:t>и расчетов с учредителями.</w:t>
            </w: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11</w:t>
      </w:r>
    </w:p>
    <w:p w:rsidR="00764077" w:rsidRPr="007A48D7" w:rsidRDefault="00764077" w:rsidP="00764077">
      <w:pPr>
        <w:tabs>
          <w:tab w:val="left" w:pos="4005"/>
        </w:tabs>
        <w:spacing w:line="240" w:lineRule="exact"/>
        <w:jc w:val="both"/>
        <w:rPr>
          <w:b/>
          <w:sz w:val="20"/>
          <w:szCs w:val="20"/>
        </w:rPr>
      </w:pPr>
    </w:p>
    <w:p w:rsidR="00764077" w:rsidRDefault="00764077" w:rsidP="00764077">
      <w:r>
        <w:t>1.Синтетический и аналитический учет расчетов с персоналом по оплате труда.</w:t>
      </w:r>
    </w:p>
    <w:p w:rsidR="00764077" w:rsidRDefault="00764077" w:rsidP="00764077">
      <w:r>
        <w:t>2. Задача</w:t>
      </w:r>
    </w:p>
    <w:p w:rsidR="00764077" w:rsidRDefault="00764077" w:rsidP="00764077">
      <w:r>
        <w:t>Задача ООО «Рассвет» зарегистрировало предприятие согласно законодательству. Уставный капитал предприятия 400000 руб. Учредителями являются:</w:t>
      </w:r>
    </w:p>
    <w:p w:rsidR="00764077" w:rsidRDefault="00764077" w:rsidP="00764077">
      <w:r>
        <w:t>1. Кукарекин И. Я 150 000 руб., внесено 800000 руб в кассу, 42000 руб. - товарами;</w:t>
      </w:r>
    </w:p>
    <w:p w:rsidR="00764077" w:rsidRDefault="00764077" w:rsidP="00764077">
      <w:r>
        <w:t>2. Семенов А.К. 250000 руб., внесено на расчетный счет 75000 руб., 120000 руб. - основными средствами.</w:t>
      </w:r>
    </w:p>
    <w:p w:rsidR="00764077" w:rsidRDefault="00764077" w:rsidP="00764077">
      <w:r>
        <w:t>Произвести записи на счетах синтетического и аналитического учета.</w:t>
      </w:r>
    </w:p>
    <w:p w:rsidR="00764077" w:rsidRPr="00B612CC" w:rsidRDefault="00764077" w:rsidP="00764077">
      <w:pPr>
        <w:rPr>
          <w:b/>
        </w:rPr>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Default="00764077" w:rsidP="003F3405">
            <w:pPr>
              <w:pStyle w:val="af9"/>
              <w:spacing w:after="0"/>
            </w:pPr>
            <w:r w:rsidRPr="005669D5">
              <w:t xml:space="preserve">  </w:t>
            </w:r>
            <w:r>
              <w:t>Выполнение алгоритма по учету</w:t>
            </w:r>
            <w:r>
              <w:rPr>
                <w:b/>
                <w:bCs/>
              </w:rPr>
              <w:t xml:space="preserve"> </w:t>
            </w:r>
            <w:r>
              <w:t>труда и уставного капитала. 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учета труда и заработной платы, </w:t>
            </w:r>
          </w:p>
          <w:p w:rsidR="00764077" w:rsidRDefault="00764077" w:rsidP="003F3405">
            <w:r>
              <w:t xml:space="preserve">учета уставного капитала </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t xml:space="preserve">ЗАДАНИЕ </w:t>
      </w:r>
      <w:r>
        <w:rPr>
          <w:b/>
        </w:rPr>
        <w:t>12</w:t>
      </w:r>
    </w:p>
    <w:p w:rsidR="00764077" w:rsidRPr="007A48D7" w:rsidRDefault="00764077" w:rsidP="00764077">
      <w:pPr>
        <w:tabs>
          <w:tab w:val="left" w:pos="4005"/>
        </w:tabs>
        <w:spacing w:line="240" w:lineRule="exact"/>
        <w:jc w:val="both"/>
        <w:rPr>
          <w:b/>
          <w:sz w:val="20"/>
          <w:szCs w:val="20"/>
        </w:rPr>
      </w:pPr>
    </w:p>
    <w:p w:rsidR="00764077" w:rsidRDefault="00764077" w:rsidP="00764077">
      <w:r>
        <w:t>1.Учет уставного капитала.</w:t>
      </w:r>
    </w:p>
    <w:p w:rsidR="00764077" w:rsidRDefault="00764077" w:rsidP="00764077">
      <w:r>
        <w:t xml:space="preserve">2. Задача </w:t>
      </w:r>
    </w:p>
    <w:p w:rsidR="00764077" w:rsidRDefault="00764077" w:rsidP="00764077">
      <w:r>
        <w:t>Работнику за апрель начислена заработная плата 15000 руб., на иждивении 2 ребенка, которым выплачивает алименты. Рассчитайте сумму заработка, причитающуюся работнику и отразите хозяйственные операции в бухгалтерском учете.</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Pr="003F1712" w:rsidRDefault="00764077" w:rsidP="003F3405">
            <w:pPr>
              <w:pStyle w:val="af9"/>
              <w:spacing w:after="0"/>
            </w:pPr>
            <w:r>
              <w:t>Выполнение алгоритма по учету</w:t>
            </w:r>
            <w:r>
              <w:rPr>
                <w:b/>
                <w:bCs/>
              </w:rPr>
              <w:t xml:space="preserve"> </w:t>
            </w:r>
            <w:r>
              <w:t>труда и уставного капитала. Полнота и обоснованность ответа.</w:t>
            </w: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учета труда и заработной платы, </w:t>
            </w:r>
          </w:p>
          <w:p w:rsidR="00764077" w:rsidRPr="003F1712" w:rsidRDefault="00764077" w:rsidP="003F3405">
            <w:r>
              <w:t>учета уставного капитала .</w:t>
            </w:r>
          </w:p>
        </w:tc>
        <w:tc>
          <w:tcPr>
            <w:tcW w:w="4789" w:type="dxa"/>
          </w:tcPr>
          <w:p w:rsidR="00764077" w:rsidRPr="005669D5" w:rsidRDefault="00764077" w:rsidP="003F3405">
            <w:pPr>
              <w:tabs>
                <w:tab w:val="left" w:pos="4005"/>
              </w:tabs>
              <w:spacing w:line="240" w:lineRule="exact"/>
              <w:jc w:val="both"/>
              <w:rPr>
                <w:sz w:val="20"/>
                <w:szCs w:val="20"/>
              </w:rPr>
            </w:pPr>
          </w:p>
        </w:tc>
      </w:tr>
    </w:tbl>
    <w:p w:rsidR="00F43F46" w:rsidRDefault="00F43F46"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13</w:t>
      </w:r>
    </w:p>
    <w:p w:rsidR="00764077" w:rsidRDefault="00764077" w:rsidP="00764077">
      <w:r>
        <w:rPr>
          <w:sz w:val="27"/>
          <w:szCs w:val="27"/>
        </w:rPr>
        <w:t>1</w:t>
      </w:r>
      <w:r>
        <w:rPr>
          <w:color w:val="000000"/>
          <w:sz w:val="27"/>
          <w:szCs w:val="27"/>
        </w:rPr>
        <w:t>Удержания из заработной платы.</w:t>
      </w:r>
    </w:p>
    <w:p w:rsidR="00764077" w:rsidRDefault="00764077" w:rsidP="00764077">
      <w:r>
        <w:rPr>
          <w:color w:val="000000"/>
          <w:sz w:val="27"/>
          <w:szCs w:val="27"/>
        </w:rPr>
        <w:t xml:space="preserve">2. Задача </w:t>
      </w:r>
    </w:p>
    <w:p w:rsidR="00764077" w:rsidRDefault="00764077" w:rsidP="00764077">
      <w:r>
        <w:rPr>
          <w:color w:val="000000"/>
          <w:sz w:val="27"/>
          <w:szCs w:val="27"/>
        </w:rPr>
        <w:t>Определите финансовый результат от реализации НМА, если первоначальная стоимость объекта 180000 руб., начислена амортизация 61500 руб., договорная стоимость объекта 150000 руб.</w:t>
      </w:r>
    </w:p>
    <w:p w:rsidR="00764077" w:rsidRDefault="00764077" w:rsidP="00764077">
      <w:pPr>
        <w:spacing w:line="240" w:lineRule="exact"/>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Pr="003F1712" w:rsidRDefault="00764077" w:rsidP="003F3405">
            <w:pPr>
              <w:spacing w:line="240" w:lineRule="exact"/>
            </w:pPr>
            <w:r w:rsidRPr="005669D5">
              <w:t xml:space="preserve">  </w:t>
            </w:r>
            <w:r>
              <w:t>Выполнение алгоритма по начислению</w:t>
            </w:r>
            <w:r>
              <w:rPr>
                <w:b/>
                <w:bCs/>
              </w:rPr>
              <w:t xml:space="preserve"> </w:t>
            </w:r>
            <w:r>
              <w:t xml:space="preserve">заработной платы. Правильность отражения финансовых результатов. </w:t>
            </w:r>
            <w:r>
              <w:rPr>
                <w:color w:val="000000"/>
              </w:rPr>
              <w:t>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по удержаниям из заработной платы, учета</w:t>
            </w:r>
          </w:p>
          <w:p w:rsidR="00764077" w:rsidRDefault="00764077" w:rsidP="003F3405">
            <w:r>
              <w:rPr>
                <w:color w:val="000000"/>
              </w:rPr>
              <w:t>финансовых результатов по прочим видам деятельности .</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764077" w:rsidRPr="00E123E3" w:rsidRDefault="00764077" w:rsidP="00764077">
      <w:pPr>
        <w:spacing w:line="240" w:lineRule="exact"/>
        <w:ind w:firstLine="709"/>
        <w:jc w:val="center"/>
        <w:rPr>
          <w:b/>
        </w:rPr>
      </w:pPr>
      <w:r w:rsidRPr="00E123E3">
        <w:rPr>
          <w:b/>
        </w:rPr>
        <w:t xml:space="preserve">ЗАДАНИЕ </w:t>
      </w:r>
      <w:r>
        <w:rPr>
          <w:b/>
        </w:rPr>
        <w:t>14</w:t>
      </w:r>
    </w:p>
    <w:p w:rsidR="00764077" w:rsidRPr="007A48D7" w:rsidRDefault="00764077" w:rsidP="00764077">
      <w:pPr>
        <w:tabs>
          <w:tab w:val="left" w:pos="4005"/>
        </w:tabs>
        <w:spacing w:line="240" w:lineRule="exact"/>
        <w:jc w:val="both"/>
        <w:rPr>
          <w:b/>
          <w:sz w:val="20"/>
          <w:szCs w:val="20"/>
        </w:rPr>
      </w:pPr>
    </w:p>
    <w:p w:rsidR="00764077" w:rsidRDefault="00764077" w:rsidP="00764077">
      <w:r>
        <w:t>1Учет расчетов с персоналом по прочим операциям.</w:t>
      </w:r>
    </w:p>
    <w:p w:rsidR="00764077" w:rsidRDefault="00764077" w:rsidP="00764077">
      <w:r>
        <w:t>2. Задача</w:t>
      </w:r>
    </w:p>
    <w:p w:rsidR="00764077" w:rsidRPr="00B612CC" w:rsidRDefault="00764077" w:rsidP="00764077">
      <w:r>
        <w:t>Рассчитайте сумму отпускных работнику, если его доход за 12 месяцев составил 235840 руб. Продолжительность отпуска 24 дня. Работник имеет 3 детей. Произведите удержания НДФЛ и выведите сумму к получению. Составьте бухгалтерские проводки.</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Default="00764077" w:rsidP="003F3405">
            <w:pPr>
              <w:pStyle w:val="af9"/>
              <w:spacing w:after="0"/>
            </w:pPr>
            <w:r>
              <w:t xml:space="preserve">Выполнение алгоритма по учету труда и заработной платы Полнота и обоснованность </w:t>
            </w:r>
            <w:r>
              <w:rPr>
                <w:color w:val="000000"/>
              </w:rPr>
              <w:t>ответа.</w:t>
            </w: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начисления отпускных , </w:t>
            </w:r>
          </w:p>
          <w:p w:rsidR="00764077" w:rsidRDefault="00764077" w:rsidP="003F3405">
            <w:r>
              <w:t>учета расчетов с персоналом по прочим операциям.</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F43F46" w:rsidRDefault="00F43F46"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15</w:t>
      </w:r>
    </w:p>
    <w:p w:rsidR="00764077" w:rsidRDefault="00764077" w:rsidP="00764077">
      <w:r>
        <w:t>1. Банковский кредит.</w:t>
      </w:r>
    </w:p>
    <w:p w:rsidR="00764077" w:rsidRDefault="00764077" w:rsidP="00764077">
      <w:r>
        <w:t>2. Задача</w:t>
      </w:r>
    </w:p>
    <w:p w:rsidR="00764077" w:rsidRDefault="00764077" w:rsidP="00764077">
      <w:r>
        <w:t>Рассчитайте пособие по временной нетрудоспособности, если доход за 2 года составил 423100 руб. Болел 17 дней. Остальные 5 дней проработал. Оклад за месяц 15000 руб. Работник имеет 1 ребенка. Работник выплачивает кредит в сумме 2500 руб. Определите сумму к выдаче и отразите бухгалтерскими проводками.</w:t>
      </w:r>
    </w:p>
    <w:p w:rsidR="00764077" w:rsidRPr="00B612CC" w:rsidRDefault="00764077" w:rsidP="00764077"/>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64"/>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Pr="00441D23" w:rsidRDefault="00764077" w:rsidP="003F3405">
            <w:pPr>
              <w:pStyle w:val="af9"/>
              <w:spacing w:after="0"/>
            </w:pPr>
            <w:r w:rsidRPr="005669D5">
              <w:t xml:space="preserve">  </w:t>
            </w:r>
            <w:r>
              <w:t>Выполнение алгоритма по учету</w:t>
            </w:r>
            <w:r>
              <w:rPr>
                <w:b/>
                <w:bCs/>
              </w:rPr>
              <w:t xml:space="preserve"> </w:t>
            </w:r>
            <w:r>
              <w:t xml:space="preserve">расчетов по банковскому кредиту и расчетов пособий по временной. нетрудоспособности. Полнота и обоснованность </w:t>
            </w:r>
            <w:r>
              <w:rPr>
                <w:color w:val="000000"/>
              </w:rPr>
              <w:t>ответа.</w:t>
            </w:r>
          </w:p>
        </w:tc>
      </w:tr>
      <w:tr w:rsidR="00764077" w:rsidRPr="005669D5" w:rsidTr="003F3405">
        <w:tc>
          <w:tcPr>
            <w:tcW w:w="4782" w:type="dxa"/>
          </w:tcPr>
          <w:p w:rsidR="00764077" w:rsidRPr="00441D23" w:rsidRDefault="00764077" w:rsidP="003F3405">
            <w:pPr>
              <w:rPr>
                <w:b/>
              </w:rPr>
            </w:pPr>
            <w:r w:rsidRPr="00441D23">
              <w:rPr>
                <w:b/>
              </w:rPr>
              <w:t xml:space="preserve">Знания </w:t>
            </w:r>
          </w:p>
          <w:p w:rsidR="00764077" w:rsidRDefault="00764077" w:rsidP="003F3405">
            <w:r>
              <w:t xml:space="preserve">Плана счетов организации; </w:t>
            </w:r>
          </w:p>
          <w:p w:rsidR="00764077" w:rsidRDefault="00764077" w:rsidP="003F3405">
            <w:r>
              <w:t xml:space="preserve">организацию учета банковского кредита; </w:t>
            </w:r>
          </w:p>
          <w:p w:rsidR="00764077" w:rsidRPr="00441D23" w:rsidRDefault="00764077" w:rsidP="003F3405">
            <w:r>
              <w:t>учет расчетов с работниками по оплате труда.</w:t>
            </w: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16</w:t>
      </w:r>
    </w:p>
    <w:p w:rsidR="00764077" w:rsidRDefault="00764077" w:rsidP="00094F3F">
      <w:pPr>
        <w:ind w:firstLine="709"/>
        <w:jc w:val="both"/>
      </w:pPr>
      <w:r>
        <w:rPr>
          <w:color w:val="000000"/>
        </w:rPr>
        <w:t>1. Коммерческий кредит.</w:t>
      </w:r>
    </w:p>
    <w:p w:rsidR="00764077" w:rsidRDefault="00764077" w:rsidP="00094F3F">
      <w:pPr>
        <w:ind w:firstLine="709"/>
        <w:jc w:val="both"/>
      </w:pPr>
      <w:r>
        <w:rPr>
          <w:color w:val="000000"/>
        </w:rPr>
        <w:t>2. Задача</w:t>
      </w:r>
    </w:p>
    <w:p w:rsidR="00764077" w:rsidRDefault="00764077" w:rsidP="00094F3F">
      <w:pPr>
        <w:ind w:firstLine="709"/>
        <w:jc w:val="both"/>
      </w:pPr>
      <w:r>
        <w:rPr>
          <w:color w:val="000000"/>
        </w:rPr>
        <w:t>В программе «1С Бухгалтерия» сформировать справочник сотрудников предприятия и оформить приказ о приеме на работу:</w:t>
      </w:r>
    </w:p>
    <w:p w:rsidR="00764077" w:rsidRDefault="00764077" w:rsidP="00094F3F">
      <w:pPr>
        <w:ind w:firstLine="709"/>
        <w:jc w:val="both"/>
      </w:pPr>
      <w:r>
        <w:rPr>
          <w:color w:val="000000"/>
        </w:rPr>
        <w:t>1) Принять на работу с 11.05.200_г.: Буркина Анатолия Степановича, 15.05.1957г.р.; ИНН 263001157758; № ПФР 026-420-304 04; должность – охранник; подразделение – магазин № 1; оклад 8300,00руб.; счет отнесения затрат по начислению заработной платы - издержки, не облагаемые ЕНВД; детей нет; паспорт 07 01 №</w:t>
      </w:r>
      <w:r>
        <w:t xml:space="preserve"> </w:t>
      </w:r>
      <w:r>
        <w:rPr>
          <w:color w:val="000000"/>
        </w:rPr>
        <w:t>503047, выдан УВД г.Минеральные Воды 01.10.2001; адрес проживания:г.Минеральные Воды, ул. Чапаева, 21, корп.В, кв. 15.</w:t>
      </w:r>
    </w:p>
    <w:p w:rsidR="00764077" w:rsidRDefault="00764077" w:rsidP="00094F3F">
      <w:pPr>
        <w:ind w:firstLine="709"/>
        <w:jc w:val="both"/>
      </w:pPr>
      <w:r>
        <w:rPr>
          <w:color w:val="000000"/>
        </w:rPr>
        <w:t>2) Принять на работу с 13.05.200_г.: Долгова Юрия Евгеньевича, 12.03.1977г.р.; ИНН 263003425459; № ПФР 025-270-544 24; должность – охранник; подразделение – магазин № 1; оклад 8300,00руб.; счет отнесения затрат по начислению заработной платы - издержки, не облагаемые ЕНВД; детей - 2; паспорт 07 01 №</w:t>
      </w:r>
      <w:r>
        <w:t xml:space="preserve"> 587708</w:t>
      </w:r>
      <w:r>
        <w:rPr>
          <w:color w:val="000000"/>
        </w:rPr>
        <w:t>, выдан УВД Минераловодского района 05.11.2002; адрес проживания: г. Мин-Воды, ул.Юбилейная, 17, кв. 1.</w:t>
      </w:r>
    </w:p>
    <w:p w:rsidR="00764077" w:rsidRDefault="00764077" w:rsidP="00094F3F">
      <w:pPr>
        <w:ind w:firstLine="709"/>
        <w:jc w:val="both"/>
      </w:pPr>
      <w:r>
        <w:rPr>
          <w:color w:val="000000"/>
        </w:rPr>
        <w:t>3) Принять на работу с 20.05.200_г.: Мотиенко Елану Петровну, 30.04.1961г.р.; ИНН 262903425468; № ПФР 078-063-423 72 ; должность – уборщица; подразделение – магазин № 1; оклад 5500,00руб.; счет отнесения затрат по начислению заработной платы - издержки, не облагаемые ЕНВД;детей - 1; паспорт 07 01 № 264578, выдан ОВД г.Лермонтова 10.07.2001; адрес проживания: г.Лермонтов, ул.Зеленая, д. 13.</w:t>
      </w:r>
    </w:p>
    <w:p w:rsidR="00764077" w:rsidRPr="00B612CC" w:rsidRDefault="00764077" w:rsidP="00094F3F">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коммерческого кредита, по учету труда и заработной платы ;заполнение справочника «Сотрудники»; составление бухгалтерских проводок по учету коммерческого кредита.</w:t>
            </w:r>
          </w:p>
          <w:p w:rsidR="00764077" w:rsidRPr="003F1712" w:rsidRDefault="00764077" w:rsidP="003F3405">
            <w:pPr>
              <w:tabs>
                <w:tab w:val="left" w:pos="4005"/>
              </w:tabs>
              <w:spacing w:line="240" w:lineRule="exact"/>
              <w:jc w:val="both"/>
              <w:rPr>
                <w:b/>
                <w:sz w:val="20"/>
                <w:szCs w:val="20"/>
              </w:rPr>
            </w:pPr>
          </w:p>
        </w:tc>
        <w:tc>
          <w:tcPr>
            <w:tcW w:w="4789" w:type="dxa"/>
          </w:tcPr>
          <w:p w:rsidR="00764077" w:rsidRPr="00441D23" w:rsidRDefault="00764077" w:rsidP="003F3405">
            <w:pPr>
              <w:pStyle w:val="af9"/>
              <w:spacing w:after="0"/>
            </w:pPr>
            <w:r w:rsidRPr="005669D5">
              <w:t xml:space="preserve">  </w:t>
            </w:r>
            <w:r>
              <w:t>Выполнение алгоритма по учету</w:t>
            </w:r>
            <w:r>
              <w:rPr>
                <w:b/>
                <w:bCs/>
              </w:rPr>
              <w:t xml:space="preserve"> </w:t>
            </w:r>
            <w:r>
              <w:t>коммерческого кредита и формирование справочника «Сотрудники "</w:t>
            </w:r>
            <w:r>
              <w:rPr>
                <w:color w:val="000000"/>
              </w:rPr>
              <w:t xml:space="preserve"> Полнота и обоснованность ответа.</w:t>
            </w: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учета коммерческого кредита, алгоритма по </w:t>
            </w:r>
          </w:p>
          <w:p w:rsidR="00764077" w:rsidRDefault="00764077" w:rsidP="003F3405">
            <w:r>
              <w:t xml:space="preserve">формированию приказа о приеме на работу. </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A70D89" w:rsidRDefault="00A70D8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17</w:t>
      </w:r>
    </w:p>
    <w:p w:rsidR="00764077" w:rsidRDefault="00764077" w:rsidP="00764077">
      <w:r>
        <w:t>1. Порядок формирования и учет добавочного капитала.</w:t>
      </w:r>
    </w:p>
    <w:p w:rsidR="00764077" w:rsidRDefault="00764077" w:rsidP="00764077">
      <w:r>
        <w:t>2. Задача</w:t>
      </w:r>
    </w:p>
    <w:p w:rsidR="00764077" w:rsidRDefault="00764077" w:rsidP="00764077">
      <w:r>
        <w:t>Рассчитайте пособие по временной нетрудоспособности, если доход за 2 года составил 423100 руб. Работник имеет 1 ребенка. Работник выплачивает кредит в сумме 2500 руб. Определите сумму к выдаче и отразите бухгалтерскими проводками.</w:t>
      </w:r>
    </w:p>
    <w:p w:rsidR="00764077" w:rsidRPr="00B612CC" w:rsidRDefault="00764077" w:rsidP="00764077">
      <w:pPr>
        <w:tabs>
          <w:tab w:val="left" w:pos="4005"/>
        </w:tabs>
        <w:spacing w:line="240" w:lineRule="exact"/>
        <w:jc w:val="both"/>
        <w:rPr>
          <w:b/>
        </w:rPr>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763"/>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добавочного капитала; заполнение листка по временной</w:t>
            </w:r>
          </w:p>
          <w:p w:rsidR="00764077" w:rsidRDefault="00764077" w:rsidP="003F3405">
            <w:r>
              <w:t xml:space="preserve">нетрудоспособности; </w:t>
            </w:r>
          </w:p>
          <w:p w:rsidR="00764077" w:rsidRDefault="00764077" w:rsidP="003F3405">
            <w:r>
              <w:t xml:space="preserve">составление бухгалтерских проводок. </w:t>
            </w:r>
          </w:p>
          <w:p w:rsidR="00764077" w:rsidRPr="003F1712" w:rsidRDefault="00764077" w:rsidP="003F3405">
            <w:pPr>
              <w:tabs>
                <w:tab w:val="left" w:pos="4005"/>
              </w:tabs>
              <w:spacing w:line="240" w:lineRule="exact"/>
              <w:jc w:val="both"/>
              <w:rPr>
                <w:b/>
                <w:sz w:val="20"/>
                <w:szCs w:val="20"/>
              </w:rPr>
            </w:pPr>
          </w:p>
        </w:tc>
        <w:tc>
          <w:tcPr>
            <w:tcW w:w="4789" w:type="dxa"/>
          </w:tcPr>
          <w:p w:rsidR="00764077" w:rsidRPr="00441D23" w:rsidRDefault="00764077" w:rsidP="003F3405">
            <w:pPr>
              <w:pStyle w:val="af9"/>
              <w:spacing w:after="0"/>
            </w:pPr>
            <w:r>
              <w:t>Выполнение алгоритма по учету добавочного капитала.</w:t>
            </w:r>
            <w:r>
              <w:rPr>
                <w:b/>
                <w:bCs/>
              </w:rPr>
              <w:t xml:space="preserve"> </w:t>
            </w:r>
            <w:r>
              <w:t xml:space="preserve">Правильность расчета пособия по временной нетрудоспособности. Полнота и обоснованность </w:t>
            </w:r>
            <w:r>
              <w:rPr>
                <w:color w:val="000000"/>
              </w:rPr>
              <w:t>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Плана счетов организации; формирования и учета</w:t>
            </w:r>
          </w:p>
          <w:p w:rsidR="00764077" w:rsidRDefault="00764077" w:rsidP="003F3405">
            <w:r>
              <w:t xml:space="preserve">добавочного капитала; расчета пособия по </w:t>
            </w:r>
          </w:p>
          <w:p w:rsidR="00764077" w:rsidRDefault="00764077" w:rsidP="003F3405">
            <w:r>
              <w:t>временной нетрудоспособности и удержаний</w:t>
            </w:r>
          </w:p>
          <w:p w:rsidR="00764077" w:rsidRDefault="00764077" w:rsidP="003F3405">
            <w:r>
              <w:t>из заработной платы.</w:t>
            </w:r>
          </w:p>
          <w:p w:rsidR="00764077" w:rsidRPr="00D558A1" w:rsidRDefault="00764077" w:rsidP="003F3405">
            <w:pPr>
              <w:spacing w:line="240" w:lineRule="exact"/>
              <w:jc w:val="both"/>
              <w:rPr>
                <w:b/>
                <w:color w:val="000000"/>
                <w:sz w:val="20"/>
                <w:szCs w:val="20"/>
              </w:rPr>
            </w:pPr>
            <w:r>
              <w:rPr>
                <w:color w:val="000000"/>
              </w:rPr>
              <w:t>.</w:t>
            </w: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764077" w:rsidRPr="00E123E3" w:rsidRDefault="00764077" w:rsidP="00764077">
      <w:pPr>
        <w:spacing w:line="240" w:lineRule="exact"/>
        <w:ind w:firstLine="709"/>
        <w:jc w:val="center"/>
        <w:rPr>
          <w:b/>
        </w:rPr>
      </w:pPr>
      <w:r w:rsidRPr="00E123E3">
        <w:rPr>
          <w:b/>
        </w:rPr>
        <w:t xml:space="preserve">ЗАДАНИЕ </w:t>
      </w:r>
      <w:r>
        <w:rPr>
          <w:b/>
        </w:rPr>
        <w:t>1</w:t>
      </w:r>
      <w:r w:rsidRPr="00E123E3">
        <w:rPr>
          <w:b/>
        </w:rPr>
        <w:t>8</w:t>
      </w:r>
    </w:p>
    <w:p w:rsidR="00764077" w:rsidRDefault="00764077" w:rsidP="00764077">
      <w:r>
        <w:t>1. Порядок определения финансового результата от обычных видов деятельности.</w:t>
      </w:r>
    </w:p>
    <w:p w:rsidR="00764077" w:rsidRDefault="00764077" w:rsidP="00764077">
      <w:r>
        <w:t>2. Задача</w:t>
      </w:r>
    </w:p>
    <w:p w:rsidR="00764077" w:rsidRDefault="00764077" w:rsidP="00764077">
      <w:r>
        <w:t>Рассчитайте сумму отпускных работнику, если его доход за 12 месяцев составил 235840 руб. Работник имеет 3 детей. Произведите удержания НДФЛ и выведите сумму к получению. Составьте бухгалтерские проводки.</w:t>
      </w:r>
    </w:p>
    <w:p w:rsidR="00764077" w:rsidRPr="00B612CC" w:rsidRDefault="00764077" w:rsidP="00764077">
      <w:pPr>
        <w:tabs>
          <w:tab w:val="left" w:pos="4005"/>
        </w:tabs>
        <w:spacing w:line="240" w:lineRule="exact"/>
        <w:jc w:val="both"/>
        <w:rPr>
          <w:b/>
        </w:rPr>
      </w:pP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финансового результата;</w:t>
            </w:r>
          </w:p>
          <w:p w:rsidR="00764077" w:rsidRDefault="00764077" w:rsidP="003F3405">
            <w:r>
              <w:t>рассчитать сумму отпускных и произвести удержания из заработной платы;</w:t>
            </w:r>
          </w:p>
          <w:p w:rsidR="00764077" w:rsidRDefault="00764077" w:rsidP="003F3405">
            <w:r>
              <w:t>составление бухгалтерских проводок</w:t>
            </w:r>
          </w:p>
          <w:p w:rsidR="00764077" w:rsidRPr="003F1712" w:rsidRDefault="00764077" w:rsidP="003F3405">
            <w:pPr>
              <w:rPr>
                <w:b/>
                <w:sz w:val="20"/>
                <w:szCs w:val="20"/>
              </w:rPr>
            </w:pPr>
          </w:p>
        </w:tc>
        <w:tc>
          <w:tcPr>
            <w:tcW w:w="4789" w:type="dxa"/>
          </w:tcPr>
          <w:p w:rsidR="00764077" w:rsidRDefault="00764077" w:rsidP="003F3405">
            <w:r w:rsidRPr="005669D5">
              <w:t xml:space="preserve">  </w:t>
            </w:r>
            <w:r>
              <w:t xml:space="preserve">Выполнение алгоритма по учету финансовых результатов и учету </w:t>
            </w:r>
            <w:r>
              <w:rPr>
                <w:color w:val="000000"/>
              </w:rPr>
              <w:t>труда. Полнота и обоснованность ответа.</w:t>
            </w:r>
          </w:p>
          <w:p w:rsidR="00764077" w:rsidRPr="003F1712" w:rsidRDefault="00764077" w:rsidP="003F3405">
            <w:pPr>
              <w:spacing w:line="240" w:lineRule="exact"/>
            </w:pP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порядка определения финансового результата от обычных видов деятельности; определения суммы отпускных и учета удержаний из заработной платы работников</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764077" w:rsidRDefault="00764077"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t xml:space="preserve">ЗАДАНИЕ </w:t>
      </w:r>
      <w:r>
        <w:rPr>
          <w:b/>
        </w:rPr>
        <w:t>19</w:t>
      </w:r>
    </w:p>
    <w:p w:rsidR="00764077" w:rsidRDefault="00764077" w:rsidP="00094F3F">
      <w:pPr>
        <w:ind w:firstLine="709"/>
        <w:jc w:val="both"/>
      </w:pPr>
      <w:r>
        <w:t>1. Учет нераспределенной прибыли.</w:t>
      </w:r>
    </w:p>
    <w:p w:rsidR="00764077" w:rsidRDefault="00764077" w:rsidP="00094F3F">
      <w:pPr>
        <w:ind w:firstLine="709"/>
        <w:jc w:val="both"/>
      </w:pPr>
      <w:r>
        <w:t xml:space="preserve">2. Задача </w:t>
      </w:r>
    </w:p>
    <w:p w:rsidR="00764077" w:rsidRDefault="00764077" w:rsidP="00094F3F">
      <w:pPr>
        <w:ind w:firstLine="709"/>
        <w:jc w:val="both"/>
      </w:pPr>
      <w:r>
        <w:t>Работнику за апрель начислена заработная плата 15000 руб., на иждивении 2 ребенка, которым выплачивает алименты. Рассчитайте сумму заработка, причитающуюся работнику, и отразите хозяйственные операции в бухгалтерском учете.</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4763"/>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удержаний из заработной платы;</w:t>
            </w:r>
          </w:p>
          <w:p w:rsidR="00764077" w:rsidRDefault="00764077" w:rsidP="003F3405">
            <w:r>
              <w:t>заполнение первичной документации; составление бухгалтерских проводок по учету нераспределенной прибыли.</w:t>
            </w:r>
          </w:p>
          <w:p w:rsidR="00764077" w:rsidRPr="003F1712" w:rsidRDefault="00764077" w:rsidP="003F3405">
            <w:pPr>
              <w:tabs>
                <w:tab w:val="left" w:pos="4005"/>
              </w:tabs>
              <w:spacing w:line="240" w:lineRule="exact"/>
              <w:jc w:val="both"/>
              <w:rPr>
                <w:b/>
                <w:sz w:val="20"/>
                <w:szCs w:val="20"/>
              </w:rPr>
            </w:pPr>
          </w:p>
        </w:tc>
        <w:tc>
          <w:tcPr>
            <w:tcW w:w="4789" w:type="dxa"/>
          </w:tcPr>
          <w:p w:rsidR="00764077" w:rsidRDefault="00764077" w:rsidP="003F3405">
            <w:pPr>
              <w:pStyle w:val="af9"/>
              <w:spacing w:after="0"/>
            </w:pPr>
            <w:r w:rsidRPr="005669D5">
              <w:t xml:space="preserve">  </w:t>
            </w:r>
            <w:r>
              <w:t>Выполнение алгоритма по учету заработной платы. Правильность отражения в учете нераспределенной прибыли. Полнота и обоснованность ответа.</w:t>
            </w: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Плана счетов организации;</w:t>
            </w:r>
          </w:p>
          <w:p w:rsidR="00764077" w:rsidRDefault="00764077" w:rsidP="003F3405">
            <w:r>
              <w:t>организации учета нераспределенной прибыли;</w:t>
            </w:r>
          </w:p>
          <w:p w:rsidR="00764077" w:rsidRDefault="00764077" w:rsidP="003F3405">
            <w:r>
              <w:t>удержаний из заработной платы.</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764077" w:rsidRPr="00E123E3" w:rsidRDefault="00764077" w:rsidP="00764077">
      <w:pPr>
        <w:spacing w:line="240" w:lineRule="exact"/>
        <w:ind w:firstLine="709"/>
        <w:jc w:val="center"/>
        <w:rPr>
          <w:b/>
        </w:rPr>
      </w:pPr>
      <w:r w:rsidRPr="00E123E3">
        <w:rPr>
          <w:b/>
        </w:rPr>
        <w:t xml:space="preserve">ЗАДАНИЕ </w:t>
      </w:r>
      <w:r>
        <w:rPr>
          <w:b/>
        </w:rPr>
        <w:t>20</w:t>
      </w:r>
    </w:p>
    <w:p w:rsidR="00764077" w:rsidRDefault="00764077" w:rsidP="00094F3F">
      <w:pPr>
        <w:ind w:firstLine="709"/>
      </w:pPr>
      <w:r>
        <w:t>1. Понятие уставного капитала, его виды и назначения.</w:t>
      </w:r>
    </w:p>
    <w:p w:rsidR="00764077" w:rsidRDefault="00764077" w:rsidP="00094F3F">
      <w:pPr>
        <w:ind w:firstLine="709"/>
      </w:pPr>
      <w:r>
        <w:t>2. Задача</w:t>
      </w:r>
    </w:p>
    <w:p w:rsidR="00764077" w:rsidRDefault="00764077" w:rsidP="00094F3F">
      <w:pPr>
        <w:ind w:firstLine="709"/>
      </w:pPr>
      <w:r>
        <w:t>Определите финансовый результат от реализации готовой продукции, если производственная себестоимость ее составила 750000 руб., коммерческие расходы на ее реализацию составили 8600руб, договорная стоимость 980000 руб. За момент реализации считать момент ее отгрузки. Составьте бухгалтерские проводки.</w:t>
      </w:r>
    </w:p>
    <w:p w:rsidR="00764077" w:rsidRPr="00B612CC" w:rsidRDefault="00764077" w:rsidP="00764077">
      <w:pPr>
        <w:tabs>
          <w:tab w:val="left" w:pos="4005"/>
        </w:tabs>
        <w:spacing w:line="240" w:lineRule="exact"/>
        <w:jc w:val="both"/>
        <w:rPr>
          <w:b/>
        </w:rPr>
      </w:pP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уставного капитала;</w:t>
            </w:r>
          </w:p>
          <w:p w:rsidR="00764077" w:rsidRDefault="00764077" w:rsidP="003F3405">
            <w:r>
              <w:t>заполнение расчетов на определение финансового результата;</w:t>
            </w:r>
          </w:p>
          <w:p w:rsidR="00764077" w:rsidRDefault="00764077" w:rsidP="003F3405">
            <w:r>
              <w:t>составление бухгалтерских проводок.</w:t>
            </w:r>
          </w:p>
          <w:p w:rsidR="00764077" w:rsidRPr="003F1712" w:rsidRDefault="00764077" w:rsidP="003F3405">
            <w:pPr>
              <w:tabs>
                <w:tab w:val="left" w:pos="4005"/>
              </w:tabs>
              <w:spacing w:line="240" w:lineRule="exact"/>
              <w:jc w:val="both"/>
              <w:rPr>
                <w:b/>
                <w:sz w:val="20"/>
                <w:szCs w:val="20"/>
              </w:rPr>
            </w:pPr>
          </w:p>
        </w:tc>
        <w:tc>
          <w:tcPr>
            <w:tcW w:w="4789" w:type="dxa"/>
          </w:tcPr>
          <w:p w:rsidR="00764077" w:rsidRDefault="00764077" w:rsidP="003F3405">
            <w:r>
              <w:t>Выполнение алгоритма по учету уставного капитала; Правильность заполнение расчетов на определение финансового результата;</w:t>
            </w:r>
          </w:p>
          <w:p w:rsidR="00764077" w:rsidRDefault="00764077" w:rsidP="003F3405">
            <w:r>
              <w:t>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Плана счетов организации; </w:t>
            </w:r>
          </w:p>
          <w:p w:rsidR="00764077" w:rsidRDefault="00764077" w:rsidP="003F3405">
            <w:r>
              <w:t xml:space="preserve">организации учета уставного капитала, его </w:t>
            </w:r>
          </w:p>
          <w:p w:rsidR="00764077" w:rsidRDefault="00764077" w:rsidP="003F3405">
            <w:r>
              <w:t>видов и назначения, учет финансовых результатов от основного вида деятельности.</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631267" w:rsidRDefault="00631267"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lastRenderedPageBreak/>
        <w:t xml:space="preserve">ЗАДАНИЕ </w:t>
      </w:r>
      <w:r>
        <w:rPr>
          <w:b/>
        </w:rPr>
        <w:t>21</w:t>
      </w:r>
    </w:p>
    <w:p w:rsidR="00764077" w:rsidRDefault="00764077" w:rsidP="00764077">
      <w:r>
        <w:t>1. Понятие уставного капитала, его виды и назначения.</w:t>
      </w:r>
    </w:p>
    <w:p w:rsidR="00764077" w:rsidRDefault="00764077" w:rsidP="00764077">
      <w:r>
        <w:t>2. Задача</w:t>
      </w:r>
    </w:p>
    <w:p w:rsidR="00764077" w:rsidRDefault="00764077" w:rsidP="00764077">
      <w:r>
        <w:t>Определите финансовый результат от реализации готовой продукции, если производственная себестоимость ее составила 750000 руб., коммерческие расходы на ее реализацию составили 8600руб, договорная стоимость 980000 руб. За момент реализации считать момент ее отгрузки. Составьте бухгалтерские проводки.</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уставного капитала;</w:t>
            </w:r>
          </w:p>
          <w:p w:rsidR="00764077" w:rsidRDefault="00764077" w:rsidP="003F3405">
            <w:r>
              <w:t>заполнение расчетов на определение финансового результата;</w:t>
            </w:r>
          </w:p>
          <w:p w:rsidR="00764077" w:rsidRDefault="00764077" w:rsidP="003F3405">
            <w:r>
              <w:t>составление бухгалтерских проводок.</w:t>
            </w:r>
          </w:p>
          <w:p w:rsidR="00764077" w:rsidRPr="003F1712" w:rsidRDefault="00764077" w:rsidP="003F3405">
            <w:pPr>
              <w:tabs>
                <w:tab w:val="left" w:pos="4005"/>
              </w:tabs>
              <w:spacing w:line="240" w:lineRule="exact"/>
              <w:jc w:val="both"/>
              <w:rPr>
                <w:b/>
                <w:sz w:val="20"/>
                <w:szCs w:val="20"/>
              </w:rPr>
            </w:pPr>
          </w:p>
        </w:tc>
        <w:tc>
          <w:tcPr>
            <w:tcW w:w="4789" w:type="dxa"/>
          </w:tcPr>
          <w:p w:rsidR="00764077" w:rsidRDefault="00764077" w:rsidP="003F3405">
            <w:r w:rsidRPr="005669D5">
              <w:t xml:space="preserve">  </w:t>
            </w:r>
            <w:r>
              <w:t>Выполнение алгоритма по учету уставного капитала;</w:t>
            </w:r>
          </w:p>
          <w:p w:rsidR="00764077" w:rsidRDefault="00764077" w:rsidP="003F3405">
            <w:r>
              <w:t>Правильность заполнение расчетов на определение финансового результата;</w:t>
            </w:r>
          </w:p>
          <w:p w:rsidR="00764077" w:rsidRDefault="00764077" w:rsidP="003F3405">
            <w:r>
              <w:t>Полнота и обоснованность ответа.</w:t>
            </w: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Плана счетов организации; </w:t>
            </w:r>
          </w:p>
          <w:p w:rsidR="00764077" w:rsidRDefault="00764077" w:rsidP="003F3405">
            <w:r>
              <w:t xml:space="preserve">организации учета уставного капитала, его </w:t>
            </w:r>
          </w:p>
          <w:p w:rsidR="00764077" w:rsidRDefault="00764077" w:rsidP="003F3405">
            <w:r>
              <w:t>видов и назначения, учет финансовых результатов от основного вида деятельности.</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Default="00764077" w:rsidP="00764077">
      <w:pPr>
        <w:spacing w:line="360" w:lineRule="auto"/>
        <w:ind w:firstLine="709"/>
        <w:jc w:val="both"/>
        <w:rPr>
          <w:b/>
          <w:sz w:val="28"/>
          <w:szCs w:val="28"/>
        </w:rPr>
      </w:pPr>
    </w:p>
    <w:p w:rsidR="00764077" w:rsidRPr="00E123E3" w:rsidRDefault="00764077" w:rsidP="00764077">
      <w:pPr>
        <w:spacing w:line="240" w:lineRule="exact"/>
        <w:ind w:firstLine="709"/>
        <w:jc w:val="center"/>
        <w:rPr>
          <w:b/>
        </w:rPr>
      </w:pPr>
      <w:r w:rsidRPr="00E123E3">
        <w:rPr>
          <w:b/>
        </w:rPr>
        <w:t xml:space="preserve">ЗАДАНИЕ </w:t>
      </w:r>
      <w:r>
        <w:rPr>
          <w:b/>
        </w:rPr>
        <w:t>22</w:t>
      </w:r>
    </w:p>
    <w:p w:rsidR="00764077" w:rsidRDefault="00764077" w:rsidP="00094F3F">
      <w:pPr>
        <w:ind w:firstLine="709"/>
      </w:pPr>
      <w:r>
        <w:t>1. Учет резервного капитала и целевого финансирования.</w:t>
      </w:r>
    </w:p>
    <w:p w:rsidR="00764077" w:rsidRDefault="00764077" w:rsidP="00094F3F">
      <w:pPr>
        <w:ind w:firstLine="709"/>
      </w:pPr>
      <w:r>
        <w:t xml:space="preserve">2.Задача </w:t>
      </w:r>
    </w:p>
    <w:p w:rsidR="00764077" w:rsidRDefault="00764077" w:rsidP="00094F3F">
      <w:pPr>
        <w:ind w:firstLine="709"/>
      </w:pPr>
      <w:r>
        <w:t>По итогам года учредителям начислены дивиденды от нераспределенной прибыли:</w:t>
      </w:r>
    </w:p>
    <w:p w:rsidR="00764077" w:rsidRDefault="00764077" w:rsidP="00094F3F">
      <w:pPr>
        <w:ind w:firstLine="709"/>
      </w:pPr>
      <w:r>
        <w:t>1. Алоян А.А. 25000 руб.</w:t>
      </w:r>
    </w:p>
    <w:p w:rsidR="00764077" w:rsidRDefault="00764077" w:rsidP="00094F3F">
      <w:pPr>
        <w:ind w:firstLine="709"/>
      </w:pPr>
      <w:r>
        <w:t>2. Микеловой Е. М. 20000 руб.</w:t>
      </w:r>
    </w:p>
    <w:p w:rsidR="00764077" w:rsidRDefault="00764077" w:rsidP="00094F3F">
      <w:pPr>
        <w:ind w:firstLine="709"/>
      </w:pPr>
      <w:r>
        <w:t>3. Андрющенко А.И. 30000 руб.</w:t>
      </w:r>
    </w:p>
    <w:p w:rsidR="00764077" w:rsidRPr="00B612CC" w:rsidRDefault="00764077" w:rsidP="00631267">
      <w:pPr>
        <w:ind w:firstLine="709"/>
        <w:rPr>
          <w:b/>
        </w:rPr>
      </w:pPr>
      <w:r>
        <w:t>Дивиденды выплачены через кассу предприятия. Произвести расчеты с учредителями и отразить в бухгалтерском учете.</w:t>
      </w:r>
    </w:p>
    <w:p w:rsidR="00764077" w:rsidRPr="00B612CC" w:rsidRDefault="00764077" w:rsidP="00764077">
      <w:pPr>
        <w:spacing w:line="240" w:lineRule="exact"/>
        <w:ind w:firstLine="709"/>
        <w:jc w:val="both"/>
      </w:pP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резервного капитала</w:t>
            </w:r>
            <w:r w:rsidRPr="00CD0168">
              <w:t>;</w:t>
            </w:r>
          </w:p>
          <w:p w:rsidR="00764077" w:rsidRDefault="00764077" w:rsidP="003F3405">
            <w:r>
              <w:t>заполнение расчетов на выплату дивидендов;</w:t>
            </w:r>
          </w:p>
          <w:p w:rsidR="00764077" w:rsidRDefault="00764077" w:rsidP="003F3405">
            <w:r>
              <w:t>составление бухгалтерских проводок.</w:t>
            </w:r>
          </w:p>
          <w:p w:rsidR="00764077" w:rsidRPr="003F1712" w:rsidRDefault="00764077" w:rsidP="003F3405">
            <w:pPr>
              <w:tabs>
                <w:tab w:val="left" w:pos="4005"/>
              </w:tabs>
              <w:spacing w:line="240" w:lineRule="exact"/>
              <w:jc w:val="both"/>
              <w:rPr>
                <w:b/>
                <w:sz w:val="20"/>
                <w:szCs w:val="20"/>
              </w:rPr>
            </w:pPr>
          </w:p>
        </w:tc>
        <w:tc>
          <w:tcPr>
            <w:tcW w:w="4789" w:type="dxa"/>
          </w:tcPr>
          <w:p w:rsidR="00764077" w:rsidRDefault="00764077" w:rsidP="003F3405">
            <w:r>
              <w:t>Выполнение алгоритма по учету резервного капитала;</w:t>
            </w:r>
          </w:p>
          <w:p w:rsidR="00764077" w:rsidRDefault="00764077" w:rsidP="003F3405">
            <w:r>
              <w:t>Правильность заполнение расчетов на выплату дивидендов;</w:t>
            </w:r>
          </w:p>
          <w:p w:rsidR="00764077" w:rsidRDefault="00764077" w:rsidP="003F3405">
            <w:r>
              <w:t>Полнота и обоснованность ответа.</w:t>
            </w: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 xml:space="preserve">Плана счетов организации; </w:t>
            </w:r>
          </w:p>
          <w:p w:rsidR="00764077" w:rsidRDefault="00764077" w:rsidP="003F3405">
            <w:r>
              <w:t>организации учета резервного капитала и целевого</w:t>
            </w:r>
          </w:p>
          <w:p w:rsidR="00764077" w:rsidRDefault="00764077" w:rsidP="003F3405">
            <w:r>
              <w:t>финансирования учет расчетов с учредителями.</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Pr="00E123E3" w:rsidRDefault="00764077" w:rsidP="00764077">
      <w:pPr>
        <w:spacing w:line="240" w:lineRule="exact"/>
        <w:ind w:firstLine="709"/>
        <w:jc w:val="center"/>
        <w:rPr>
          <w:b/>
        </w:rPr>
      </w:pPr>
      <w:r w:rsidRPr="00E123E3">
        <w:rPr>
          <w:b/>
        </w:rPr>
        <w:lastRenderedPageBreak/>
        <w:t xml:space="preserve">ЗАДАНИЕ </w:t>
      </w:r>
      <w:r>
        <w:rPr>
          <w:b/>
        </w:rPr>
        <w:t>23</w:t>
      </w:r>
    </w:p>
    <w:p w:rsidR="00764077" w:rsidRDefault="00764077" w:rsidP="00764077">
      <w:r>
        <w:rPr>
          <w:sz w:val="27"/>
          <w:szCs w:val="27"/>
        </w:rPr>
        <w:t xml:space="preserve">1. </w:t>
      </w:r>
      <w:r>
        <w:t>Задачи учета труда и заработной платы. Виды, формы и системы оплаты труда.</w:t>
      </w:r>
    </w:p>
    <w:p w:rsidR="00764077" w:rsidRDefault="00764077" w:rsidP="00764077">
      <w:r>
        <w:t>2. Задача</w:t>
      </w:r>
    </w:p>
    <w:p w:rsidR="00764077" w:rsidRDefault="00764077" w:rsidP="00764077">
      <w:r>
        <w:t>Старший бухгалтер расчетного отдела Дмитриева О. П., табельный № 54, оклад 7850,00 руб. Отработала 17 дней, 5 дней – отпуск без сохранения з/пл. В текущем месяце 22 рабочих дня. Премиальный процент за месяц 30% от оклада. На иждивении имеет двух детей (12 лет и студент заочного отделения института 20 лет). Начислить заработную плату сотруднику по итогам работы за текущий месяц.</w:t>
      </w: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Default="00764077" w:rsidP="003F3405">
            <w:r>
              <w:t>Использовать технические средства и профессиональные программы для учета заработной платы; рассчитывать заработную плату и определять сумму удержаний из заработной платы;</w:t>
            </w:r>
          </w:p>
          <w:p w:rsidR="00764077" w:rsidRDefault="00764077" w:rsidP="003F3405">
            <w:r>
              <w:t>заполнение первичной документации;</w:t>
            </w:r>
          </w:p>
          <w:p w:rsidR="00764077" w:rsidRDefault="00764077" w:rsidP="003F3405">
            <w:r>
              <w:t>составление бухгалтерских проводок.</w:t>
            </w:r>
          </w:p>
          <w:p w:rsidR="00764077" w:rsidRPr="003F1712" w:rsidRDefault="00764077" w:rsidP="003F3405">
            <w:pPr>
              <w:tabs>
                <w:tab w:val="left" w:pos="4005"/>
              </w:tabs>
              <w:spacing w:line="240" w:lineRule="exact"/>
              <w:jc w:val="both"/>
              <w:rPr>
                <w:b/>
                <w:sz w:val="20"/>
                <w:szCs w:val="20"/>
              </w:rPr>
            </w:pPr>
          </w:p>
        </w:tc>
        <w:tc>
          <w:tcPr>
            <w:tcW w:w="4789" w:type="dxa"/>
          </w:tcPr>
          <w:p w:rsidR="00764077" w:rsidRDefault="00764077" w:rsidP="003F3405">
            <w:pPr>
              <w:pStyle w:val="af9"/>
              <w:spacing w:after="0"/>
            </w:pPr>
            <w:r w:rsidRPr="005669D5">
              <w:t xml:space="preserve">  </w:t>
            </w:r>
            <w:r>
              <w:t xml:space="preserve">Выполнение алгоритма по учету труда и его оплаты. Правильность расчета заработной платы. Полнота и обоснованность </w:t>
            </w:r>
            <w:r>
              <w:rPr>
                <w:color w:val="000000"/>
              </w:rPr>
              <w:t>ответа.</w:t>
            </w:r>
          </w:p>
          <w:p w:rsidR="00764077" w:rsidRPr="003F1712" w:rsidRDefault="00764077" w:rsidP="003F3405">
            <w:pPr>
              <w:spacing w:line="240" w:lineRule="exact"/>
            </w:pP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Плана счетов организации; учета труда и его оплаты;</w:t>
            </w:r>
          </w:p>
          <w:p w:rsidR="00764077" w:rsidRDefault="00764077" w:rsidP="003F3405">
            <w:r>
              <w:t>учет удержаний из заработной платы работников.</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3C30F9" w:rsidRDefault="003C30F9" w:rsidP="00764077">
      <w:pPr>
        <w:spacing w:line="240" w:lineRule="exact"/>
        <w:ind w:firstLine="709"/>
        <w:jc w:val="center"/>
        <w:rPr>
          <w:b/>
        </w:rPr>
      </w:pPr>
    </w:p>
    <w:p w:rsidR="00764077" w:rsidRPr="00E123E3" w:rsidRDefault="00764077" w:rsidP="00764077">
      <w:pPr>
        <w:spacing w:line="240" w:lineRule="exact"/>
        <w:ind w:firstLine="709"/>
        <w:jc w:val="center"/>
        <w:rPr>
          <w:b/>
        </w:rPr>
      </w:pPr>
      <w:r w:rsidRPr="00E123E3">
        <w:rPr>
          <w:b/>
        </w:rPr>
        <w:t>ЗАДАНИЕ</w:t>
      </w:r>
      <w:r>
        <w:rPr>
          <w:b/>
        </w:rPr>
        <w:t xml:space="preserve"> 24</w:t>
      </w:r>
    </w:p>
    <w:p w:rsidR="00764077" w:rsidRDefault="00764077" w:rsidP="00094F3F">
      <w:pPr>
        <w:ind w:firstLine="709"/>
      </w:pPr>
      <w:r>
        <w:t xml:space="preserve">1. Необходимость создания резервов для покрытия предстоящих расходов и его учет. </w:t>
      </w:r>
    </w:p>
    <w:p w:rsidR="00764077" w:rsidRDefault="00764077" w:rsidP="00094F3F">
      <w:pPr>
        <w:ind w:firstLine="709"/>
      </w:pPr>
      <w:r>
        <w:t>2. Задача</w:t>
      </w:r>
    </w:p>
    <w:p w:rsidR="00764077" w:rsidRDefault="00764077" w:rsidP="00094F3F">
      <w:pPr>
        <w:ind w:firstLine="709"/>
      </w:pPr>
      <w:r>
        <w:t>Фирма начислила заработную плату персоналу по ведомости:</w:t>
      </w:r>
    </w:p>
    <w:p w:rsidR="00764077" w:rsidRDefault="00764077" w:rsidP="00094F3F">
      <w:pPr>
        <w:ind w:firstLine="709"/>
      </w:pPr>
      <w:r>
        <w:t>всего 46000,00руб., из них: за отработанное время, согласно утвержденным ставкам и окладам, 40000,00руб., единовременные выплаты из прибыли 6000,00руб.</w:t>
      </w:r>
    </w:p>
    <w:p w:rsidR="00764077" w:rsidRDefault="00764077" w:rsidP="00094F3F">
      <w:pPr>
        <w:ind w:firstLine="709"/>
      </w:pPr>
      <w:r>
        <w:t>сумма к выплате 38800,00руб.</w:t>
      </w:r>
    </w:p>
    <w:p w:rsidR="00764077" w:rsidRDefault="00764077" w:rsidP="00094F3F">
      <w:pPr>
        <w:ind w:firstLine="709"/>
      </w:pPr>
      <w:r>
        <w:t>НДФЛ 6000,00руб.</w:t>
      </w:r>
    </w:p>
    <w:p w:rsidR="00764077" w:rsidRDefault="00764077" w:rsidP="00094F3F">
      <w:pPr>
        <w:ind w:firstLine="709"/>
      </w:pPr>
      <w:r>
        <w:t>удержание по исполнительным листам 1200,00руб.</w:t>
      </w:r>
    </w:p>
    <w:p w:rsidR="00764077" w:rsidRDefault="00764077" w:rsidP="00094F3F">
      <w:pPr>
        <w:ind w:firstLine="709"/>
      </w:pPr>
      <w:r>
        <w:t>Требуется:</w:t>
      </w:r>
    </w:p>
    <w:p w:rsidR="00764077" w:rsidRDefault="00764077" w:rsidP="00094F3F">
      <w:pPr>
        <w:ind w:firstLine="709"/>
      </w:pPr>
      <w:r>
        <w:t>1) сделать необходимые бухгалтерские проводки</w:t>
      </w:r>
    </w:p>
    <w:p w:rsidR="00764077" w:rsidRPr="00B612CC" w:rsidRDefault="00764077" w:rsidP="00631267">
      <w:pPr>
        <w:ind w:firstLine="709"/>
      </w:pPr>
      <w:r>
        <w:t xml:space="preserve">2) исчислить сумму </w:t>
      </w:r>
      <w:r w:rsidR="00F43F46">
        <w:t>взносов во внебюджетные фонды</w:t>
      </w:r>
    </w:p>
    <w:p w:rsidR="00764077" w:rsidRPr="00B612CC" w:rsidRDefault="00764077" w:rsidP="00764077">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764077" w:rsidRPr="005669D5" w:rsidTr="003F3405">
        <w:tc>
          <w:tcPr>
            <w:tcW w:w="4782" w:type="dxa"/>
          </w:tcPr>
          <w:p w:rsidR="00764077" w:rsidRPr="005669D5" w:rsidRDefault="00764077" w:rsidP="003F3405">
            <w:pPr>
              <w:spacing w:line="240" w:lineRule="exact"/>
              <w:jc w:val="both"/>
              <w:rPr>
                <w:b/>
              </w:rPr>
            </w:pPr>
            <w:r w:rsidRPr="005669D5">
              <w:rPr>
                <w:b/>
              </w:rPr>
              <w:t>Проверяемые умения и знания</w:t>
            </w:r>
          </w:p>
        </w:tc>
        <w:tc>
          <w:tcPr>
            <w:tcW w:w="4789" w:type="dxa"/>
          </w:tcPr>
          <w:p w:rsidR="00764077" w:rsidRPr="005669D5" w:rsidRDefault="00764077" w:rsidP="003F3405">
            <w:pPr>
              <w:spacing w:line="240" w:lineRule="exact"/>
              <w:jc w:val="both"/>
              <w:rPr>
                <w:b/>
                <w:color w:val="FF0000"/>
              </w:rPr>
            </w:pPr>
            <w:r w:rsidRPr="005669D5">
              <w:rPr>
                <w:b/>
              </w:rPr>
              <w:t>Критерии оценки</w:t>
            </w:r>
          </w:p>
        </w:tc>
      </w:tr>
      <w:tr w:rsidR="00764077" w:rsidRPr="005669D5" w:rsidTr="003F3405">
        <w:tc>
          <w:tcPr>
            <w:tcW w:w="4782" w:type="dxa"/>
          </w:tcPr>
          <w:p w:rsidR="00764077" w:rsidRDefault="00764077" w:rsidP="003F3405">
            <w:pPr>
              <w:tabs>
                <w:tab w:val="left" w:pos="4005"/>
              </w:tabs>
              <w:spacing w:line="240" w:lineRule="exact"/>
              <w:jc w:val="both"/>
              <w:rPr>
                <w:b/>
                <w:sz w:val="20"/>
                <w:szCs w:val="20"/>
              </w:rPr>
            </w:pPr>
            <w:r w:rsidRPr="005669D5">
              <w:rPr>
                <w:b/>
                <w:sz w:val="20"/>
                <w:szCs w:val="20"/>
              </w:rPr>
              <w:t>Умения</w:t>
            </w:r>
          </w:p>
          <w:p w:rsidR="00764077" w:rsidRPr="003F1712" w:rsidRDefault="00764077" w:rsidP="003F3405">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764077" w:rsidRDefault="00764077" w:rsidP="003F3405">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764077" w:rsidRPr="003F1712" w:rsidRDefault="00764077" w:rsidP="003F3405">
            <w:pPr>
              <w:spacing w:line="240" w:lineRule="exact"/>
            </w:pPr>
          </w:p>
          <w:p w:rsidR="00764077" w:rsidRPr="005669D5" w:rsidRDefault="00764077" w:rsidP="003F3405">
            <w:pPr>
              <w:rPr>
                <w:sz w:val="20"/>
                <w:szCs w:val="20"/>
              </w:rPr>
            </w:pPr>
          </w:p>
          <w:p w:rsidR="00764077" w:rsidRPr="005669D5" w:rsidRDefault="00764077" w:rsidP="003F3405">
            <w:pPr>
              <w:tabs>
                <w:tab w:val="left" w:pos="4005"/>
              </w:tabs>
              <w:spacing w:line="240" w:lineRule="exact"/>
              <w:jc w:val="both"/>
              <w:rPr>
                <w:b/>
              </w:rPr>
            </w:pPr>
          </w:p>
        </w:tc>
      </w:tr>
      <w:tr w:rsidR="00764077" w:rsidRPr="005669D5" w:rsidTr="003F3405">
        <w:tc>
          <w:tcPr>
            <w:tcW w:w="4782" w:type="dxa"/>
          </w:tcPr>
          <w:p w:rsidR="00764077" w:rsidRDefault="00764077" w:rsidP="003F3405">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764077" w:rsidRDefault="00764077" w:rsidP="003F3405">
            <w:r>
              <w:t>учета труда и его оплаты;</w:t>
            </w:r>
          </w:p>
          <w:p w:rsidR="00764077" w:rsidRDefault="00764077" w:rsidP="003F3405">
            <w:r>
              <w:t>учета предстоящих расходов.</w:t>
            </w:r>
          </w:p>
          <w:p w:rsidR="00764077" w:rsidRPr="00D558A1" w:rsidRDefault="00764077" w:rsidP="003F3405">
            <w:pPr>
              <w:spacing w:line="240" w:lineRule="exact"/>
              <w:jc w:val="both"/>
              <w:rPr>
                <w:b/>
                <w:color w:val="000000"/>
                <w:sz w:val="20"/>
                <w:szCs w:val="20"/>
              </w:rPr>
            </w:pPr>
          </w:p>
        </w:tc>
        <w:tc>
          <w:tcPr>
            <w:tcW w:w="4789" w:type="dxa"/>
          </w:tcPr>
          <w:p w:rsidR="00764077" w:rsidRPr="005669D5" w:rsidRDefault="00764077" w:rsidP="003F3405">
            <w:pPr>
              <w:tabs>
                <w:tab w:val="left" w:pos="4005"/>
              </w:tabs>
              <w:spacing w:line="240" w:lineRule="exact"/>
              <w:jc w:val="both"/>
              <w:rPr>
                <w:sz w:val="20"/>
                <w:szCs w:val="20"/>
              </w:rPr>
            </w:pPr>
          </w:p>
        </w:tc>
      </w:tr>
    </w:tbl>
    <w:p w:rsidR="00764077" w:rsidRPr="004F139B" w:rsidRDefault="00764077" w:rsidP="00764077">
      <w:pPr>
        <w:spacing w:line="360" w:lineRule="auto"/>
        <w:ind w:firstLine="709"/>
        <w:jc w:val="both"/>
        <w:rPr>
          <w:b/>
          <w:sz w:val="28"/>
          <w:szCs w:val="28"/>
        </w:rPr>
      </w:pPr>
      <w:r>
        <w:rPr>
          <w:b/>
          <w:sz w:val="28"/>
          <w:szCs w:val="28"/>
        </w:rPr>
        <w:lastRenderedPageBreak/>
        <w:t>3.2</w:t>
      </w:r>
      <w:r w:rsidRPr="00F037D7">
        <w:rPr>
          <w:b/>
          <w:sz w:val="28"/>
          <w:szCs w:val="28"/>
        </w:rPr>
        <w:t>.</w:t>
      </w:r>
      <w:r>
        <w:rPr>
          <w:b/>
          <w:sz w:val="28"/>
          <w:szCs w:val="28"/>
        </w:rPr>
        <w:t xml:space="preserve"> Задания для оценки освоения МДК 02.02.</w:t>
      </w:r>
      <w:r w:rsidRPr="004F139B">
        <w:rPr>
          <w:b/>
        </w:rPr>
        <w:t xml:space="preserve"> </w:t>
      </w:r>
      <w:r w:rsidRPr="00D35EE1">
        <w:rPr>
          <w:b/>
        </w:rPr>
        <w:t xml:space="preserve"> </w:t>
      </w:r>
      <w:r w:rsidRPr="004F139B">
        <w:rPr>
          <w:b/>
          <w:sz w:val="28"/>
          <w:szCs w:val="28"/>
        </w:rPr>
        <w:t>«</w:t>
      </w:r>
      <w:r>
        <w:rPr>
          <w:b/>
          <w:sz w:val="28"/>
          <w:szCs w:val="28"/>
        </w:rPr>
        <w:t>Бухгалтерская технология проведения и оформления инвентаризации</w:t>
      </w:r>
      <w:r w:rsidRPr="004F139B">
        <w:rPr>
          <w:sz w:val="28"/>
          <w:szCs w:val="28"/>
        </w:rPr>
        <w:t>»</w:t>
      </w:r>
    </w:p>
    <w:p w:rsidR="00764077" w:rsidRDefault="00764077" w:rsidP="00764077">
      <w:pPr>
        <w:ind w:firstLine="708"/>
      </w:pPr>
      <w:r w:rsidRPr="00F61B45">
        <w:rPr>
          <w:sz w:val="28"/>
          <w:szCs w:val="28"/>
        </w:rPr>
        <w:t>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w:t>
      </w:r>
    </w:p>
    <w:p w:rsidR="00764077" w:rsidRDefault="00764077" w:rsidP="00764077">
      <w:pPr>
        <w:spacing w:line="240" w:lineRule="exact"/>
        <w:ind w:firstLine="709"/>
        <w:jc w:val="both"/>
        <w:rPr>
          <w:b/>
        </w:rPr>
      </w:pPr>
    </w:p>
    <w:p w:rsidR="00764077" w:rsidRPr="003710F5" w:rsidRDefault="00764077" w:rsidP="00764077">
      <w:pPr>
        <w:spacing w:line="240" w:lineRule="exact"/>
        <w:rPr>
          <w:b/>
          <w:sz w:val="28"/>
          <w:szCs w:val="28"/>
        </w:rPr>
      </w:pPr>
      <w:r w:rsidRPr="003710F5">
        <w:rPr>
          <w:b/>
          <w:sz w:val="28"/>
          <w:szCs w:val="28"/>
        </w:rPr>
        <w:t>Показатели оценки достижений:</w:t>
      </w:r>
    </w:p>
    <w:p w:rsidR="00764077" w:rsidRDefault="00764077" w:rsidP="00764077">
      <w:pPr>
        <w:spacing w:line="240" w:lineRule="exact"/>
        <w:ind w:firstLine="709"/>
        <w:jc w:val="center"/>
        <w:rPr>
          <w:sz w:val="28"/>
          <w:szCs w:val="28"/>
        </w:rPr>
      </w:pPr>
    </w:p>
    <w:p w:rsidR="00764077" w:rsidRPr="003710F5" w:rsidRDefault="00764077" w:rsidP="00764077">
      <w:pPr>
        <w:spacing w:line="240" w:lineRule="exact"/>
        <w:ind w:firstLine="709"/>
        <w:jc w:val="center"/>
        <w:rPr>
          <w:sz w:val="28"/>
          <w:szCs w:val="28"/>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764077" w:rsidRPr="00B612CC" w:rsidTr="003F3405">
        <w:trPr>
          <w:trHeight w:val="20"/>
          <w:jc w:val="center"/>
        </w:trPr>
        <w:tc>
          <w:tcPr>
            <w:tcW w:w="2700" w:type="dxa"/>
            <w:vMerge w:val="restart"/>
            <w:tcBorders>
              <w:top w:val="single" w:sz="8" w:space="0" w:color="auto"/>
            </w:tcBorders>
            <w:noWrap/>
            <w:vAlign w:val="center"/>
          </w:tcPr>
          <w:p w:rsidR="00764077" w:rsidRPr="00B612CC" w:rsidRDefault="00764077" w:rsidP="003F3405">
            <w:pPr>
              <w:spacing w:line="240" w:lineRule="exact"/>
              <w:jc w:val="center"/>
              <w:rPr>
                <w:b/>
              </w:rPr>
            </w:pPr>
            <w:r w:rsidRPr="00B612CC">
              <w:rPr>
                <w:b/>
              </w:rPr>
              <w:t>Процент результативности (правильных ответов)</w:t>
            </w:r>
          </w:p>
        </w:tc>
        <w:tc>
          <w:tcPr>
            <w:tcW w:w="5291" w:type="dxa"/>
            <w:gridSpan w:val="2"/>
            <w:tcBorders>
              <w:top w:val="single" w:sz="8" w:space="0" w:color="auto"/>
            </w:tcBorders>
            <w:vAlign w:val="center"/>
          </w:tcPr>
          <w:p w:rsidR="00764077" w:rsidRPr="00B612CC" w:rsidRDefault="00764077" w:rsidP="003F3405">
            <w:pPr>
              <w:spacing w:line="240" w:lineRule="exact"/>
              <w:jc w:val="center"/>
              <w:rPr>
                <w:b/>
              </w:rPr>
            </w:pPr>
            <w:r w:rsidRPr="00B612CC">
              <w:rPr>
                <w:b/>
              </w:rPr>
              <w:t>Качественная оценка индивидуальных образовательных достижений</w:t>
            </w:r>
          </w:p>
        </w:tc>
      </w:tr>
      <w:tr w:rsidR="00764077" w:rsidRPr="00B612CC" w:rsidTr="003F3405">
        <w:trPr>
          <w:trHeight w:val="20"/>
          <w:jc w:val="center"/>
        </w:trPr>
        <w:tc>
          <w:tcPr>
            <w:tcW w:w="2700" w:type="dxa"/>
            <w:vMerge/>
            <w:tcBorders>
              <w:bottom w:val="single" w:sz="8" w:space="0" w:color="auto"/>
            </w:tcBorders>
            <w:noWrap/>
            <w:vAlign w:val="center"/>
          </w:tcPr>
          <w:p w:rsidR="00764077" w:rsidRPr="00B612CC" w:rsidRDefault="00764077" w:rsidP="003F3405">
            <w:pPr>
              <w:spacing w:line="240" w:lineRule="exact"/>
              <w:jc w:val="center"/>
              <w:rPr>
                <w:b/>
              </w:rPr>
            </w:pPr>
          </w:p>
        </w:tc>
        <w:tc>
          <w:tcPr>
            <w:tcW w:w="2318" w:type="dxa"/>
            <w:tcBorders>
              <w:bottom w:val="single" w:sz="8" w:space="0" w:color="auto"/>
            </w:tcBorders>
            <w:vAlign w:val="center"/>
          </w:tcPr>
          <w:p w:rsidR="00764077" w:rsidRPr="00B612CC" w:rsidRDefault="00764077" w:rsidP="003F3405">
            <w:pPr>
              <w:spacing w:line="240" w:lineRule="exact"/>
              <w:jc w:val="center"/>
              <w:rPr>
                <w:b/>
              </w:rPr>
            </w:pPr>
            <w:r w:rsidRPr="00B612CC">
              <w:rPr>
                <w:b/>
              </w:rPr>
              <w:t>балл (отметка)</w:t>
            </w:r>
          </w:p>
        </w:tc>
        <w:tc>
          <w:tcPr>
            <w:tcW w:w="2973" w:type="dxa"/>
            <w:tcBorders>
              <w:bottom w:val="single" w:sz="8" w:space="0" w:color="auto"/>
            </w:tcBorders>
            <w:vAlign w:val="center"/>
          </w:tcPr>
          <w:p w:rsidR="00764077" w:rsidRPr="00B612CC" w:rsidRDefault="00764077" w:rsidP="003F3405">
            <w:pPr>
              <w:spacing w:line="240" w:lineRule="exact"/>
              <w:jc w:val="center"/>
              <w:rPr>
                <w:b/>
              </w:rPr>
            </w:pPr>
            <w:r w:rsidRPr="00B612CC">
              <w:rPr>
                <w:b/>
              </w:rPr>
              <w:t>вербальный аналог</w:t>
            </w:r>
          </w:p>
        </w:tc>
      </w:tr>
      <w:tr w:rsidR="00764077" w:rsidRPr="00B612CC" w:rsidTr="003F3405">
        <w:trPr>
          <w:trHeight w:val="20"/>
          <w:jc w:val="center"/>
        </w:trPr>
        <w:tc>
          <w:tcPr>
            <w:tcW w:w="2700" w:type="dxa"/>
            <w:tcBorders>
              <w:top w:val="single" w:sz="8" w:space="0" w:color="auto"/>
            </w:tcBorders>
            <w:noWrap/>
            <w:vAlign w:val="center"/>
          </w:tcPr>
          <w:p w:rsidR="00764077" w:rsidRPr="00B612CC" w:rsidRDefault="00764077" w:rsidP="003F3405">
            <w:pPr>
              <w:spacing w:line="240" w:lineRule="exact"/>
              <w:jc w:val="center"/>
            </w:pPr>
            <w:r w:rsidRPr="00B612CC">
              <w:t>90 ÷ 100</w:t>
            </w:r>
          </w:p>
        </w:tc>
        <w:tc>
          <w:tcPr>
            <w:tcW w:w="2318" w:type="dxa"/>
            <w:tcBorders>
              <w:top w:val="single" w:sz="8" w:space="0" w:color="auto"/>
            </w:tcBorders>
            <w:vAlign w:val="center"/>
          </w:tcPr>
          <w:p w:rsidR="00764077" w:rsidRPr="00B612CC" w:rsidRDefault="00764077" w:rsidP="003F3405">
            <w:pPr>
              <w:spacing w:line="240" w:lineRule="exact"/>
              <w:jc w:val="center"/>
            </w:pPr>
            <w:r w:rsidRPr="00B612CC">
              <w:t>5</w:t>
            </w:r>
          </w:p>
        </w:tc>
        <w:tc>
          <w:tcPr>
            <w:tcW w:w="2973" w:type="dxa"/>
            <w:tcBorders>
              <w:top w:val="single" w:sz="8" w:space="0" w:color="auto"/>
            </w:tcBorders>
          </w:tcPr>
          <w:p w:rsidR="00764077" w:rsidRPr="00B612CC" w:rsidRDefault="00764077" w:rsidP="003F3405">
            <w:pPr>
              <w:spacing w:line="240" w:lineRule="exact"/>
              <w:jc w:val="center"/>
            </w:pPr>
            <w:r w:rsidRPr="00B612CC">
              <w:t>отлично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80 ÷ 89</w:t>
            </w:r>
          </w:p>
        </w:tc>
        <w:tc>
          <w:tcPr>
            <w:tcW w:w="2318" w:type="dxa"/>
            <w:vAlign w:val="center"/>
          </w:tcPr>
          <w:p w:rsidR="00764077" w:rsidRPr="00B612CC" w:rsidRDefault="00764077" w:rsidP="003F3405">
            <w:pPr>
              <w:spacing w:line="240" w:lineRule="exact"/>
              <w:jc w:val="center"/>
            </w:pPr>
            <w:r w:rsidRPr="00B612CC">
              <w:t>4</w:t>
            </w:r>
          </w:p>
        </w:tc>
        <w:tc>
          <w:tcPr>
            <w:tcW w:w="2973" w:type="dxa"/>
          </w:tcPr>
          <w:p w:rsidR="00764077" w:rsidRPr="00B612CC" w:rsidRDefault="00764077" w:rsidP="003F3405">
            <w:pPr>
              <w:spacing w:line="240" w:lineRule="exact"/>
              <w:jc w:val="center"/>
            </w:pPr>
            <w:r w:rsidRPr="00B612CC">
              <w:t>хорошо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70 ÷ 79</w:t>
            </w:r>
          </w:p>
        </w:tc>
        <w:tc>
          <w:tcPr>
            <w:tcW w:w="2318" w:type="dxa"/>
            <w:vAlign w:val="center"/>
          </w:tcPr>
          <w:p w:rsidR="00764077" w:rsidRPr="00B612CC" w:rsidRDefault="00764077" w:rsidP="003F3405">
            <w:pPr>
              <w:spacing w:line="240" w:lineRule="exact"/>
              <w:jc w:val="center"/>
            </w:pPr>
            <w:r w:rsidRPr="00B612CC">
              <w:t>3</w:t>
            </w:r>
          </w:p>
        </w:tc>
        <w:tc>
          <w:tcPr>
            <w:tcW w:w="2973" w:type="dxa"/>
          </w:tcPr>
          <w:p w:rsidR="00764077" w:rsidRPr="00B612CC" w:rsidRDefault="00764077" w:rsidP="003F3405">
            <w:pPr>
              <w:spacing w:line="240" w:lineRule="exact"/>
              <w:jc w:val="center"/>
            </w:pPr>
            <w:r w:rsidRPr="00B612CC">
              <w:t>удовлетворительно</w:t>
            </w:r>
          </w:p>
        </w:tc>
      </w:tr>
      <w:tr w:rsidR="00764077" w:rsidRPr="00B612CC" w:rsidTr="003F3405">
        <w:trPr>
          <w:trHeight w:val="20"/>
          <w:jc w:val="center"/>
        </w:trPr>
        <w:tc>
          <w:tcPr>
            <w:tcW w:w="2700" w:type="dxa"/>
            <w:tcBorders>
              <w:bottom w:val="single" w:sz="8" w:space="0" w:color="auto"/>
            </w:tcBorders>
            <w:noWrap/>
            <w:vAlign w:val="center"/>
          </w:tcPr>
          <w:p w:rsidR="00764077" w:rsidRPr="00B612CC" w:rsidRDefault="00764077" w:rsidP="003F3405">
            <w:pPr>
              <w:spacing w:line="240" w:lineRule="exact"/>
              <w:jc w:val="center"/>
            </w:pPr>
            <w:r w:rsidRPr="00B612CC">
              <w:t>менее 70</w:t>
            </w:r>
          </w:p>
        </w:tc>
        <w:tc>
          <w:tcPr>
            <w:tcW w:w="2318" w:type="dxa"/>
            <w:tcBorders>
              <w:bottom w:val="single" w:sz="8" w:space="0" w:color="auto"/>
            </w:tcBorders>
            <w:vAlign w:val="center"/>
          </w:tcPr>
          <w:p w:rsidR="00764077" w:rsidRPr="00B612CC" w:rsidRDefault="00764077" w:rsidP="003F3405">
            <w:pPr>
              <w:spacing w:line="240" w:lineRule="exact"/>
              <w:jc w:val="center"/>
            </w:pPr>
            <w:r w:rsidRPr="00B612CC">
              <w:t>2</w:t>
            </w:r>
          </w:p>
        </w:tc>
        <w:tc>
          <w:tcPr>
            <w:tcW w:w="2973" w:type="dxa"/>
            <w:tcBorders>
              <w:bottom w:val="single" w:sz="8" w:space="0" w:color="auto"/>
            </w:tcBorders>
          </w:tcPr>
          <w:p w:rsidR="00764077" w:rsidRPr="00B612CC" w:rsidRDefault="00764077" w:rsidP="003F3405">
            <w:pPr>
              <w:spacing w:line="240" w:lineRule="exact"/>
              <w:jc w:val="center"/>
            </w:pPr>
            <w:r w:rsidRPr="00B612CC">
              <w:t>неудовлетворительно</w:t>
            </w:r>
          </w:p>
        </w:tc>
      </w:tr>
    </w:tbl>
    <w:p w:rsidR="00764077" w:rsidRDefault="00764077" w:rsidP="00764077">
      <w:pPr>
        <w:spacing w:line="240" w:lineRule="exact"/>
        <w:ind w:firstLine="709"/>
        <w:jc w:val="center"/>
        <w:rPr>
          <w:b/>
        </w:rPr>
      </w:pPr>
    </w:p>
    <w:p w:rsidR="00764077" w:rsidRDefault="00764077" w:rsidP="00764077">
      <w:pPr>
        <w:spacing w:line="240" w:lineRule="exact"/>
        <w:ind w:firstLine="709"/>
        <w:jc w:val="center"/>
        <w:rPr>
          <w:b/>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w:t>
      </w:r>
    </w:p>
    <w:p w:rsidR="00764077" w:rsidRPr="006B5701" w:rsidRDefault="00764077" w:rsidP="00297C3A">
      <w:pPr>
        <w:autoSpaceDE w:val="0"/>
        <w:autoSpaceDN w:val="0"/>
        <w:adjustRightInd w:val="0"/>
        <w:ind w:firstLine="709"/>
        <w:jc w:val="both"/>
        <w:rPr>
          <w:b/>
          <w:bCs/>
        </w:rPr>
      </w:pPr>
      <w:r w:rsidRPr="006B5701">
        <w:rPr>
          <w:b/>
          <w:bCs/>
        </w:rPr>
        <w:t>Должен уметь:</w:t>
      </w:r>
    </w:p>
    <w:p w:rsidR="00764077" w:rsidRPr="006B5701" w:rsidRDefault="00764077" w:rsidP="00297C3A">
      <w:pPr>
        <w:autoSpaceDE w:val="0"/>
        <w:autoSpaceDN w:val="0"/>
        <w:adjustRightInd w:val="0"/>
        <w:ind w:firstLine="709"/>
        <w:jc w:val="both"/>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w:t>
      </w:r>
      <w:r w:rsidR="003C30F9" w:rsidRPr="006B5701">
        <w:t xml:space="preserve">ведомости;  </w:t>
      </w:r>
      <w:r w:rsidRPr="006B5701">
        <w:t xml:space="preserve">составлять бухгалтерские проводки.  </w:t>
      </w:r>
    </w:p>
    <w:p w:rsidR="00764077" w:rsidRPr="006B5701" w:rsidRDefault="00764077" w:rsidP="00297C3A">
      <w:pPr>
        <w:autoSpaceDE w:val="0"/>
        <w:autoSpaceDN w:val="0"/>
        <w:adjustRightInd w:val="0"/>
        <w:ind w:firstLine="709"/>
        <w:jc w:val="both"/>
        <w:rPr>
          <w:b/>
          <w:bCs/>
        </w:rPr>
      </w:pPr>
      <w:r w:rsidRPr="006B5701">
        <w:rPr>
          <w:b/>
          <w:bCs/>
        </w:rPr>
        <w:t>Должен знать:</w:t>
      </w:r>
    </w:p>
    <w:p w:rsidR="00764077" w:rsidRPr="006B5701" w:rsidRDefault="00764077" w:rsidP="00297C3A">
      <w:pPr>
        <w:autoSpaceDE w:val="0"/>
        <w:autoSpaceDN w:val="0"/>
        <w:adjustRightInd w:val="0"/>
        <w:ind w:firstLine="709"/>
        <w:jc w:val="both"/>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297C3A">
      <w:pPr>
        <w:autoSpaceDE w:val="0"/>
        <w:autoSpaceDN w:val="0"/>
        <w:adjustRightInd w:val="0"/>
        <w:ind w:firstLine="709"/>
        <w:jc w:val="both"/>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297C3A">
      <w:pPr>
        <w:autoSpaceDE w:val="0"/>
        <w:autoSpaceDN w:val="0"/>
        <w:adjustRightInd w:val="0"/>
        <w:ind w:firstLine="709"/>
        <w:jc w:val="both"/>
        <w:rPr>
          <w:b/>
          <w:bCs/>
        </w:rPr>
      </w:pPr>
      <w:r w:rsidRPr="006B5701">
        <w:rPr>
          <w:b/>
          <w:bCs/>
        </w:rPr>
        <w:t>Текст задания</w:t>
      </w:r>
    </w:p>
    <w:p w:rsidR="00764077" w:rsidRPr="00297C3A" w:rsidRDefault="00764077" w:rsidP="00297C3A">
      <w:pPr>
        <w:tabs>
          <w:tab w:val="left" w:pos="4450"/>
        </w:tabs>
        <w:autoSpaceDE w:val="0"/>
        <w:autoSpaceDN w:val="0"/>
        <w:adjustRightInd w:val="0"/>
        <w:ind w:right="-187" w:firstLine="709"/>
        <w:jc w:val="both"/>
        <w:rPr>
          <w:color w:val="000000"/>
          <w:szCs w:val="28"/>
        </w:rPr>
      </w:pPr>
      <w:r w:rsidRPr="00297C3A">
        <w:rPr>
          <w:color w:val="000000"/>
          <w:szCs w:val="28"/>
        </w:rPr>
        <w:t>1. Нормативные документы, регулирующие порядок проведения инвентаризации имущества</w:t>
      </w:r>
    </w:p>
    <w:p w:rsidR="00764077" w:rsidRPr="00297C3A" w:rsidRDefault="00764077" w:rsidP="00297C3A">
      <w:pPr>
        <w:tabs>
          <w:tab w:val="left" w:pos="4450"/>
        </w:tabs>
        <w:autoSpaceDE w:val="0"/>
        <w:autoSpaceDN w:val="0"/>
        <w:adjustRightInd w:val="0"/>
        <w:ind w:right="-187" w:firstLine="709"/>
        <w:jc w:val="both"/>
        <w:rPr>
          <w:color w:val="000000"/>
          <w:szCs w:val="28"/>
        </w:rPr>
      </w:pPr>
      <w:r w:rsidRPr="00297C3A">
        <w:rPr>
          <w:color w:val="000000"/>
          <w:sz w:val="22"/>
        </w:rPr>
        <w:t>2.</w:t>
      </w:r>
      <w:r w:rsidRPr="00297C3A">
        <w:rPr>
          <w:color w:val="000000"/>
          <w:szCs w:val="28"/>
        </w:rPr>
        <w:t>Задача</w:t>
      </w:r>
    </w:p>
    <w:p w:rsidR="00764077" w:rsidRPr="006B5701" w:rsidRDefault="00764077" w:rsidP="00297C3A">
      <w:pPr>
        <w:tabs>
          <w:tab w:val="left" w:pos="4450"/>
        </w:tabs>
        <w:autoSpaceDE w:val="0"/>
        <w:autoSpaceDN w:val="0"/>
        <w:adjustRightInd w:val="0"/>
        <w:ind w:right="-187" w:firstLine="709"/>
        <w:jc w:val="both"/>
        <w:rPr>
          <w:color w:val="000000"/>
          <w:sz w:val="28"/>
          <w:szCs w:val="28"/>
        </w:rPr>
      </w:pPr>
      <w:r w:rsidRPr="00297C3A">
        <w:rPr>
          <w:color w:val="000000"/>
          <w:szCs w:val="28"/>
        </w:rPr>
        <w:t xml:space="preserve">    При инвентаризации основных средств обнаружена недостача холодильного </w:t>
      </w:r>
      <w:r w:rsidR="003C30F9" w:rsidRPr="00297C3A">
        <w:rPr>
          <w:color w:val="000000"/>
          <w:szCs w:val="28"/>
        </w:rPr>
        <w:t>оборудования, первоначальная</w:t>
      </w:r>
      <w:r w:rsidRPr="00297C3A">
        <w:rPr>
          <w:color w:val="000000"/>
          <w:szCs w:val="28"/>
        </w:rPr>
        <w:t xml:space="preserve"> стоимость которого составляла 274050 руб., начислена амортизация за время эксплуатации 512400 руб. </w:t>
      </w:r>
      <w:r w:rsidR="003C30F9" w:rsidRPr="00297C3A">
        <w:rPr>
          <w:color w:val="000000"/>
          <w:szCs w:val="28"/>
        </w:rPr>
        <w:t>Какие действия</w:t>
      </w:r>
      <w:r w:rsidRPr="00297C3A">
        <w:rPr>
          <w:color w:val="000000"/>
          <w:szCs w:val="28"/>
        </w:rPr>
        <w:t xml:space="preserve"> примет комиссия. Отразите результаты в бухгалтерском учете.</w:t>
      </w:r>
    </w:p>
    <w:p w:rsidR="00764077" w:rsidRPr="006B5701" w:rsidRDefault="00764077" w:rsidP="00094F3F">
      <w:pPr>
        <w:tabs>
          <w:tab w:val="left" w:pos="445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tabs>
          <w:tab w:val="left" w:pos="4450"/>
        </w:tabs>
        <w:autoSpaceDE w:val="0"/>
        <w:autoSpaceDN w:val="0"/>
        <w:adjustRightInd w:val="0"/>
        <w:ind w:right="-185" w:firstLine="709"/>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w:t>
      </w:r>
      <w:r w:rsidR="003C30F9" w:rsidRPr="006B5701">
        <w:t xml:space="preserve">ведомости;  </w:t>
      </w:r>
      <w:r w:rsidRPr="006B5701">
        <w:t xml:space="preserve">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основные понятия инвентаризации имущества</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6B5701" w:rsidRDefault="00764077" w:rsidP="00094F3F">
      <w:pPr>
        <w:tabs>
          <w:tab w:val="left" w:pos="4320"/>
        </w:tabs>
        <w:autoSpaceDE w:val="0"/>
        <w:autoSpaceDN w:val="0"/>
        <w:adjustRightInd w:val="0"/>
        <w:ind w:right="-187" w:firstLine="709"/>
        <w:jc w:val="both"/>
        <w:rPr>
          <w:color w:val="000000"/>
          <w:sz w:val="28"/>
          <w:szCs w:val="28"/>
          <w:highlight w:val="white"/>
        </w:rPr>
      </w:pPr>
      <w:r w:rsidRPr="006B5701">
        <w:rPr>
          <w:color w:val="000000"/>
          <w:sz w:val="28"/>
          <w:szCs w:val="28"/>
          <w:highlight w:val="white"/>
        </w:rPr>
        <w:t xml:space="preserve">     1. </w:t>
      </w:r>
      <w:r>
        <w:rPr>
          <w:color w:val="000000"/>
          <w:sz w:val="28"/>
          <w:szCs w:val="28"/>
          <w:highlight w:val="white"/>
        </w:rPr>
        <w:t>Инвентаризация – элемент метода бухгалтерского учета.</w:t>
      </w:r>
    </w:p>
    <w:p w:rsidR="00764077" w:rsidRPr="006B5701" w:rsidRDefault="00764077" w:rsidP="00094F3F">
      <w:pPr>
        <w:tabs>
          <w:tab w:val="left" w:pos="4450"/>
        </w:tabs>
        <w:autoSpaceDE w:val="0"/>
        <w:autoSpaceDN w:val="0"/>
        <w:adjustRightInd w:val="0"/>
        <w:ind w:right="-187" w:firstLine="709"/>
        <w:jc w:val="both"/>
        <w:rPr>
          <w:color w:val="000000"/>
          <w:sz w:val="28"/>
          <w:szCs w:val="28"/>
          <w:highlight w:val="white"/>
        </w:rPr>
      </w:pPr>
      <w:r w:rsidRPr="006B5701">
        <w:rPr>
          <w:color w:val="000000"/>
          <w:sz w:val="28"/>
          <w:szCs w:val="28"/>
          <w:highlight w:val="white"/>
        </w:rPr>
        <w:t xml:space="preserve">    2. Задача</w:t>
      </w:r>
    </w:p>
    <w:p w:rsidR="00764077" w:rsidRPr="006B5701" w:rsidRDefault="00764077" w:rsidP="00094F3F">
      <w:pPr>
        <w:autoSpaceDE w:val="0"/>
        <w:autoSpaceDN w:val="0"/>
        <w:adjustRightInd w:val="0"/>
        <w:spacing w:before="240"/>
        <w:ind w:firstLine="709"/>
        <w:jc w:val="both"/>
        <w:rPr>
          <w:color w:val="000000"/>
          <w:sz w:val="28"/>
          <w:szCs w:val="28"/>
          <w:highlight w:val="white"/>
        </w:rPr>
      </w:pPr>
      <w:r w:rsidRPr="006B5701">
        <w:rPr>
          <w:color w:val="000000"/>
          <w:sz w:val="28"/>
          <w:szCs w:val="28"/>
          <w:highlight w:val="white"/>
        </w:rPr>
        <w:t xml:space="preserve">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w:t>
      </w:r>
      <w:r w:rsidR="00A238D3" w:rsidRPr="006B5701">
        <w:rPr>
          <w:color w:val="000000"/>
          <w:sz w:val="28"/>
          <w:szCs w:val="28"/>
          <w:highlight w:val="white"/>
        </w:rPr>
        <w:t>Какие действия</w:t>
      </w:r>
      <w:r w:rsidRPr="006B5701">
        <w:rPr>
          <w:color w:val="000000"/>
          <w:sz w:val="28"/>
          <w:szCs w:val="28"/>
          <w:highlight w:val="white"/>
        </w:rPr>
        <w:t xml:space="preserve">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Default="00764077" w:rsidP="00094F3F">
      <w:pPr>
        <w:autoSpaceDE w:val="0"/>
        <w:autoSpaceDN w:val="0"/>
        <w:adjustRightInd w:val="0"/>
        <w:ind w:firstLine="709"/>
      </w:pPr>
    </w:p>
    <w:p w:rsidR="00F43F46" w:rsidRDefault="00F43F46" w:rsidP="00094F3F">
      <w:pPr>
        <w:autoSpaceDE w:val="0"/>
        <w:autoSpaceDN w:val="0"/>
        <w:adjustRightInd w:val="0"/>
        <w:ind w:firstLine="709"/>
      </w:pPr>
    </w:p>
    <w:p w:rsidR="00F43F46" w:rsidRDefault="00F43F46" w:rsidP="00094F3F">
      <w:pPr>
        <w:autoSpaceDE w:val="0"/>
        <w:autoSpaceDN w:val="0"/>
        <w:adjustRightInd w:val="0"/>
        <w:ind w:firstLine="709"/>
      </w:pPr>
    </w:p>
    <w:p w:rsidR="00F43F46" w:rsidRDefault="00F43F46" w:rsidP="00094F3F">
      <w:pPr>
        <w:autoSpaceDE w:val="0"/>
        <w:autoSpaceDN w:val="0"/>
        <w:adjustRightInd w:val="0"/>
        <w:ind w:firstLine="709"/>
      </w:pPr>
    </w:p>
    <w:p w:rsidR="00094F3F" w:rsidRDefault="00094F3F" w:rsidP="00094F3F">
      <w:pPr>
        <w:autoSpaceDE w:val="0"/>
        <w:autoSpaceDN w:val="0"/>
        <w:adjustRightInd w:val="0"/>
        <w:ind w:firstLine="709"/>
      </w:pPr>
    </w:p>
    <w:p w:rsidR="00094F3F" w:rsidRDefault="00094F3F" w:rsidP="00094F3F">
      <w:pPr>
        <w:autoSpaceDE w:val="0"/>
        <w:autoSpaceDN w:val="0"/>
        <w:adjustRightInd w:val="0"/>
        <w:ind w:firstLine="709"/>
      </w:pPr>
    </w:p>
    <w:p w:rsidR="00094F3F" w:rsidRPr="006B5701" w:rsidRDefault="00094F3F" w:rsidP="00094F3F">
      <w:pPr>
        <w:autoSpaceDE w:val="0"/>
        <w:autoSpaceDN w:val="0"/>
        <w:adjustRightInd w:val="0"/>
        <w:ind w:firstLine="709"/>
      </w:pPr>
    </w:p>
    <w:p w:rsidR="00764077" w:rsidRPr="006B5701" w:rsidRDefault="00764077" w:rsidP="00094F3F">
      <w:pPr>
        <w:autoSpaceDE w:val="0"/>
        <w:autoSpaceDN w:val="0"/>
        <w:adjustRightInd w:val="0"/>
        <w:ind w:firstLine="709"/>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3</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jc w:val="both"/>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jc w:val="both"/>
        <w:rPr>
          <w:b/>
          <w:bCs/>
        </w:rPr>
      </w:pPr>
      <w:r w:rsidRPr="006B5701">
        <w:rPr>
          <w:b/>
          <w:bCs/>
        </w:rPr>
        <w:t>Должен знать:</w:t>
      </w:r>
    </w:p>
    <w:p w:rsidR="00764077" w:rsidRPr="006B5701" w:rsidRDefault="00764077" w:rsidP="00094F3F">
      <w:pPr>
        <w:autoSpaceDE w:val="0"/>
        <w:autoSpaceDN w:val="0"/>
        <w:adjustRightInd w:val="0"/>
        <w:ind w:firstLine="709"/>
        <w:jc w:val="both"/>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jc w:val="both"/>
        <w:rPr>
          <w:color w:val="000000"/>
        </w:rPr>
      </w:pPr>
      <w:r w:rsidRPr="006B5701">
        <w:rPr>
          <w:color w:val="000000"/>
        </w:rPr>
        <w:t xml:space="preserve">формирование бухгалтерских проводок по отражению результатов инвентаризации, цели и периодичность проведения инвентаризации имущества  </w:t>
      </w:r>
    </w:p>
    <w:p w:rsidR="00764077" w:rsidRPr="006B5701" w:rsidRDefault="00764077" w:rsidP="00094F3F">
      <w:pPr>
        <w:autoSpaceDE w:val="0"/>
        <w:autoSpaceDN w:val="0"/>
        <w:adjustRightInd w:val="0"/>
        <w:ind w:firstLine="709"/>
        <w:jc w:val="both"/>
        <w:rPr>
          <w:b/>
          <w:bCs/>
        </w:rPr>
      </w:pPr>
      <w:r w:rsidRPr="006B5701">
        <w:rPr>
          <w:b/>
          <w:bCs/>
        </w:rPr>
        <w:t>Текст задания</w:t>
      </w:r>
    </w:p>
    <w:p w:rsidR="00764077" w:rsidRPr="00F43F46" w:rsidRDefault="00764077" w:rsidP="00094F3F">
      <w:pPr>
        <w:tabs>
          <w:tab w:val="left" w:pos="4320"/>
        </w:tabs>
        <w:autoSpaceDE w:val="0"/>
        <w:autoSpaceDN w:val="0"/>
        <w:adjustRightInd w:val="0"/>
        <w:ind w:firstLine="709"/>
        <w:jc w:val="both"/>
        <w:rPr>
          <w:color w:val="000000"/>
          <w:highlight w:val="white"/>
        </w:rPr>
      </w:pPr>
      <w:r w:rsidRPr="00F43F46">
        <w:rPr>
          <w:color w:val="000000"/>
          <w:highlight w:val="white"/>
        </w:rPr>
        <w:t>1. Цели и периодичность проведения инвентаризации имущества</w:t>
      </w:r>
    </w:p>
    <w:p w:rsidR="00764077" w:rsidRPr="00F43F46" w:rsidRDefault="00F43F46" w:rsidP="00094F3F">
      <w:pPr>
        <w:tabs>
          <w:tab w:val="left" w:pos="1290"/>
        </w:tabs>
        <w:autoSpaceDE w:val="0"/>
        <w:autoSpaceDN w:val="0"/>
        <w:adjustRightInd w:val="0"/>
        <w:ind w:firstLine="709"/>
        <w:jc w:val="both"/>
      </w:pPr>
      <w:r w:rsidRPr="00F43F46">
        <w:tab/>
      </w:r>
    </w:p>
    <w:p w:rsidR="00764077" w:rsidRPr="00F43F46" w:rsidRDefault="00764077" w:rsidP="00094F3F">
      <w:pPr>
        <w:tabs>
          <w:tab w:val="left" w:pos="5100"/>
        </w:tabs>
        <w:autoSpaceDE w:val="0"/>
        <w:autoSpaceDN w:val="0"/>
        <w:adjustRightInd w:val="0"/>
        <w:ind w:firstLine="709"/>
        <w:jc w:val="both"/>
        <w:rPr>
          <w:color w:val="000000"/>
          <w:highlight w:val="white"/>
        </w:rPr>
      </w:pPr>
      <w:r w:rsidRPr="00F43F46">
        <w:rPr>
          <w:color w:val="000000"/>
          <w:highlight w:val="white"/>
        </w:rPr>
        <w:t>2.Задача</w:t>
      </w:r>
    </w:p>
    <w:p w:rsidR="00764077" w:rsidRPr="00F43F46" w:rsidRDefault="00764077" w:rsidP="00094F3F">
      <w:pPr>
        <w:tabs>
          <w:tab w:val="left" w:pos="5100"/>
        </w:tabs>
        <w:autoSpaceDE w:val="0"/>
        <w:autoSpaceDN w:val="0"/>
        <w:adjustRightInd w:val="0"/>
        <w:ind w:firstLine="709"/>
        <w:jc w:val="both"/>
        <w:rPr>
          <w:color w:val="000000"/>
          <w:highlight w:val="white"/>
        </w:rPr>
      </w:pPr>
      <w:r w:rsidRPr="00F43F46">
        <w:rPr>
          <w:color w:val="000000"/>
          <w:highlight w:val="white"/>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r w:rsidRPr="006B5701">
        <w:t xml:space="preserve">                                       </w:t>
      </w:r>
    </w:p>
    <w:p w:rsidR="00764077" w:rsidRPr="006B5701" w:rsidRDefault="00764077" w:rsidP="00094F3F">
      <w:pPr>
        <w:autoSpaceDE w:val="0"/>
        <w:autoSpaceDN w:val="0"/>
        <w:adjustRightInd w:val="0"/>
        <w:ind w:firstLine="709"/>
        <w:jc w:val="center"/>
      </w:pPr>
    </w:p>
    <w:p w:rsidR="00764077" w:rsidRPr="006B5701" w:rsidRDefault="00764077" w:rsidP="00094F3F">
      <w:pPr>
        <w:autoSpaceDE w:val="0"/>
        <w:autoSpaceDN w:val="0"/>
        <w:adjustRightInd w:val="0"/>
        <w:ind w:firstLine="709"/>
        <w:jc w:val="cente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4</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задачи и состав инвентаризационной комиссии.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tabs>
          <w:tab w:val="left" w:pos="4450"/>
        </w:tabs>
        <w:autoSpaceDE w:val="0"/>
        <w:autoSpaceDN w:val="0"/>
        <w:adjustRightInd w:val="0"/>
        <w:ind w:right="-187" w:firstLine="709"/>
        <w:jc w:val="both"/>
        <w:rPr>
          <w:color w:val="000000"/>
          <w:highlight w:val="white"/>
        </w:rPr>
      </w:pPr>
      <w:r w:rsidRPr="00F43F46">
        <w:rPr>
          <w:color w:val="000000"/>
          <w:highlight w:val="white"/>
        </w:rPr>
        <w:t>1. Задачи и состав инвентаризационной комиссии.</w:t>
      </w:r>
    </w:p>
    <w:p w:rsidR="00764077" w:rsidRPr="00F43F46" w:rsidRDefault="00764077" w:rsidP="00094F3F">
      <w:pPr>
        <w:tabs>
          <w:tab w:val="left" w:pos="4450"/>
        </w:tabs>
        <w:autoSpaceDE w:val="0"/>
        <w:autoSpaceDN w:val="0"/>
        <w:adjustRightInd w:val="0"/>
        <w:ind w:right="-187" w:firstLine="709"/>
        <w:jc w:val="both"/>
        <w:rPr>
          <w:color w:val="000000"/>
          <w:highlight w:val="white"/>
        </w:rPr>
      </w:pPr>
      <w:r w:rsidRPr="00F43F46">
        <w:rPr>
          <w:color w:val="000000"/>
          <w:highlight w:val="white"/>
        </w:rPr>
        <w:t>2. Задача</w:t>
      </w:r>
    </w:p>
    <w:p w:rsidR="00764077" w:rsidRPr="00F43F46" w:rsidRDefault="00764077" w:rsidP="00094F3F">
      <w:pPr>
        <w:tabs>
          <w:tab w:val="left" w:pos="4450"/>
        </w:tabs>
        <w:autoSpaceDE w:val="0"/>
        <w:autoSpaceDN w:val="0"/>
        <w:adjustRightInd w:val="0"/>
        <w:ind w:right="-187" w:firstLine="709"/>
        <w:jc w:val="both"/>
        <w:rPr>
          <w:color w:val="000000"/>
          <w:highlight w:val="white"/>
        </w:rPr>
      </w:pPr>
      <w:r w:rsidRPr="00F43F46">
        <w:rPr>
          <w:color w:val="000000"/>
          <w:highlight w:val="white"/>
        </w:rPr>
        <w:t xml:space="preserve">      При инвентаризации строительных материалов  обнаружена недостача на сумму 800 руб. Сумма отнесена на материально-ответственное лицо   Отразите результаты в бухгалтерском учете.</w:t>
      </w:r>
    </w:p>
    <w:p w:rsidR="00764077" w:rsidRPr="006B5701" w:rsidRDefault="00764077" w:rsidP="00094F3F">
      <w:pPr>
        <w:tabs>
          <w:tab w:val="left" w:pos="445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297C3A" w:rsidRDefault="00297C3A" w:rsidP="00094F3F">
      <w:pPr>
        <w:autoSpaceDE w:val="0"/>
        <w:autoSpaceDN w:val="0"/>
        <w:adjustRightInd w:val="0"/>
        <w:ind w:firstLine="709"/>
      </w:pPr>
    </w:p>
    <w:p w:rsidR="00297C3A" w:rsidRDefault="00297C3A" w:rsidP="00094F3F">
      <w:pPr>
        <w:autoSpaceDE w:val="0"/>
        <w:autoSpaceDN w:val="0"/>
        <w:adjustRightInd w:val="0"/>
        <w:ind w:firstLine="709"/>
      </w:pPr>
    </w:p>
    <w:p w:rsidR="00297C3A" w:rsidRDefault="00297C3A" w:rsidP="00094F3F">
      <w:pPr>
        <w:autoSpaceDE w:val="0"/>
        <w:autoSpaceDN w:val="0"/>
        <w:adjustRightInd w:val="0"/>
        <w:ind w:firstLine="709"/>
      </w:pPr>
    </w:p>
    <w:p w:rsidR="00297C3A" w:rsidRDefault="00297C3A" w:rsidP="00094F3F">
      <w:pPr>
        <w:autoSpaceDE w:val="0"/>
        <w:autoSpaceDN w:val="0"/>
        <w:adjustRightInd w:val="0"/>
        <w:ind w:firstLine="709"/>
      </w:pPr>
    </w:p>
    <w:p w:rsidR="00297C3A" w:rsidRDefault="00297C3A" w:rsidP="00094F3F">
      <w:pPr>
        <w:autoSpaceDE w:val="0"/>
        <w:autoSpaceDN w:val="0"/>
        <w:adjustRightInd w:val="0"/>
        <w:ind w:firstLine="709"/>
      </w:pPr>
    </w:p>
    <w:p w:rsidR="00297C3A" w:rsidRDefault="00297C3A" w:rsidP="00094F3F">
      <w:pPr>
        <w:autoSpaceDE w:val="0"/>
        <w:autoSpaceDN w:val="0"/>
        <w:adjustRightInd w:val="0"/>
        <w:ind w:firstLine="709"/>
      </w:pPr>
    </w:p>
    <w:p w:rsidR="00764077" w:rsidRPr="006B5701" w:rsidRDefault="00764077" w:rsidP="00094F3F">
      <w:pPr>
        <w:autoSpaceDE w:val="0"/>
        <w:autoSpaceDN w:val="0"/>
        <w:adjustRightInd w:val="0"/>
        <w:ind w:firstLine="709"/>
      </w:pPr>
      <w:r w:rsidRPr="006B5701">
        <w:t xml:space="preserve">                                         </w:t>
      </w:r>
    </w:p>
    <w:p w:rsidR="00764077" w:rsidRDefault="00764077"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5</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 xml:space="preserve">формирование бухгалтерских проводок по отражению результатов инвентаризации,  </w:t>
      </w:r>
      <w:r>
        <w:rPr>
          <w:color w:val="000000"/>
        </w:rPr>
        <w:t>общие правила и этапы проведения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tabs>
          <w:tab w:val="left" w:pos="4450"/>
        </w:tabs>
        <w:autoSpaceDE w:val="0"/>
        <w:autoSpaceDN w:val="0"/>
        <w:adjustRightInd w:val="0"/>
        <w:ind w:right="-187" w:firstLine="709"/>
        <w:jc w:val="both"/>
        <w:rPr>
          <w:color w:val="000000"/>
        </w:rPr>
      </w:pPr>
      <w:r w:rsidRPr="00F43F46">
        <w:rPr>
          <w:color w:val="000000"/>
        </w:rPr>
        <w:t>1. Общие правила и этапы проведения инвентаризации.</w:t>
      </w:r>
    </w:p>
    <w:p w:rsidR="00764077" w:rsidRPr="00F43F46" w:rsidRDefault="00764077" w:rsidP="00094F3F">
      <w:pPr>
        <w:tabs>
          <w:tab w:val="left" w:pos="4450"/>
        </w:tabs>
        <w:autoSpaceDE w:val="0"/>
        <w:autoSpaceDN w:val="0"/>
        <w:adjustRightInd w:val="0"/>
        <w:ind w:right="-187" w:firstLine="709"/>
        <w:jc w:val="both"/>
        <w:rPr>
          <w:color w:val="000000"/>
        </w:rPr>
      </w:pPr>
      <w:r w:rsidRPr="00F43F46">
        <w:rPr>
          <w:color w:val="000000"/>
        </w:rPr>
        <w:t>2.Задача</w:t>
      </w:r>
    </w:p>
    <w:p w:rsidR="00764077" w:rsidRPr="00F43F46" w:rsidRDefault="00764077" w:rsidP="00094F3F">
      <w:pPr>
        <w:tabs>
          <w:tab w:val="left" w:pos="4450"/>
        </w:tabs>
        <w:autoSpaceDE w:val="0"/>
        <w:autoSpaceDN w:val="0"/>
        <w:adjustRightInd w:val="0"/>
        <w:ind w:right="-187" w:firstLine="709"/>
        <w:jc w:val="both"/>
        <w:rPr>
          <w:color w:val="000000"/>
          <w:highlight w:val="white"/>
        </w:rPr>
      </w:pPr>
      <w:r w:rsidRPr="00F43F46">
        <w:rPr>
          <w:color w:val="000000"/>
          <w:highlight w:val="white"/>
        </w:rPr>
        <w:t xml:space="preserve">      При инвентаризации кассы  обнаружена недостача на сумму 1800 руб. Сумма отнесена на материально-ответственное лицо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6</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lastRenderedPageBreak/>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tabs>
          <w:tab w:val="left" w:pos="5100"/>
        </w:tabs>
        <w:autoSpaceDE w:val="0"/>
        <w:autoSpaceDN w:val="0"/>
        <w:adjustRightInd w:val="0"/>
        <w:ind w:firstLine="709"/>
        <w:jc w:val="both"/>
        <w:rPr>
          <w:color w:val="000000"/>
          <w:highlight w:val="white"/>
        </w:rPr>
      </w:pPr>
      <w:r w:rsidRPr="00F43F46">
        <w:rPr>
          <w:color w:val="000000"/>
          <w:highlight w:val="white"/>
        </w:rPr>
        <w:t>1.   Правила и порядок составления плана инвентаризации.</w:t>
      </w:r>
    </w:p>
    <w:p w:rsidR="00764077" w:rsidRPr="00F43F46" w:rsidRDefault="00764077" w:rsidP="00094F3F">
      <w:pPr>
        <w:tabs>
          <w:tab w:val="left" w:pos="5100"/>
        </w:tabs>
        <w:autoSpaceDE w:val="0"/>
        <w:autoSpaceDN w:val="0"/>
        <w:adjustRightInd w:val="0"/>
        <w:ind w:firstLine="709"/>
        <w:jc w:val="both"/>
      </w:pPr>
    </w:p>
    <w:p w:rsidR="00764077" w:rsidRPr="00F43F46" w:rsidRDefault="00764077" w:rsidP="00094F3F">
      <w:pPr>
        <w:tabs>
          <w:tab w:val="left" w:pos="8500"/>
        </w:tabs>
        <w:autoSpaceDE w:val="0"/>
        <w:autoSpaceDN w:val="0"/>
        <w:adjustRightInd w:val="0"/>
        <w:ind w:firstLine="709"/>
        <w:rPr>
          <w:color w:val="000000"/>
          <w:highlight w:val="white"/>
        </w:rPr>
      </w:pPr>
      <w:r w:rsidRPr="00F43F46">
        <w:rPr>
          <w:color w:val="000000"/>
          <w:highlight w:val="white"/>
        </w:rPr>
        <w:t>2. Задача</w:t>
      </w:r>
    </w:p>
    <w:p w:rsidR="00764077" w:rsidRPr="00F43F46" w:rsidRDefault="00764077" w:rsidP="00094F3F">
      <w:pPr>
        <w:tabs>
          <w:tab w:val="left" w:pos="8500"/>
        </w:tabs>
        <w:autoSpaceDE w:val="0"/>
        <w:autoSpaceDN w:val="0"/>
        <w:adjustRightInd w:val="0"/>
        <w:ind w:firstLine="709"/>
        <w:rPr>
          <w:color w:val="000000"/>
          <w:highlight w:val="white"/>
        </w:rPr>
      </w:pPr>
      <w:r w:rsidRPr="00F43F46">
        <w:rPr>
          <w:color w:val="000000"/>
          <w:highlight w:val="white"/>
        </w:rPr>
        <w:t xml:space="preserve"> 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p w:rsidR="00764077" w:rsidRPr="00F43F46"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7</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autoSpaceDE w:val="0"/>
        <w:autoSpaceDN w:val="0"/>
        <w:adjustRightInd w:val="0"/>
        <w:ind w:firstLine="709"/>
        <w:jc w:val="both"/>
        <w:rPr>
          <w:color w:val="000000"/>
          <w:highlight w:val="white"/>
        </w:rPr>
      </w:pPr>
      <w:r w:rsidRPr="00F43F46">
        <w:rPr>
          <w:color w:val="000000"/>
          <w:highlight w:val="white"/>
        </w:rPr>
        <w:lastRenderedPageBreak/>
        <w:t>1 Виды инвентаризации.</w:t>
      </w:r>
    </w:p>
    <w:p w:rsidR="00764077" w:rsidRPr="00F43F46" w:rsidRDefault="00764077" w:rsidP="00094F3F">
      <w:pPr>
        <w:tabs>
          <w:tab w:val="left" w:pos="4450"/>
        </w:tabs>
        <w:autoSpaceDE w:val="0"/>
        <w:autoSpaceDN w:val="0"/>
        <w:adjustRightInd w:val="0"/>
        <w:ind w:right="-187" w:firstLine="709"/>
        <w:jc w:val="both"/>
        <w:rPr>
          <w:color w:val="000000"/>
        </w:rPr>
      </w:pPr>
      <w:r w:rsidRPr="00F43F46">
        <w:rPr>
          <w:color w:val="000000"/>
        </w:rPr>
        <w:t>2. Задача</w:t>
      </w:r>
    </w:p>
    <w:p w:rsidR="00764077" w:rsidRPr="00F43F46" w:rsidRDefault="00764077" w:rsidP="00094F3F">
      <w:pPr>
        <w:autoSpaceDE w:val="0"/>
        <w:autoSpaceDN w:val="0"/>
        <w:adjustRightInd w:val="0"/>
        <w:ind w:firstLine="709"/>
        <w:jc w:val="both"/>
        <w:rPr>
          <w:color w:val="000000"/>
          <w:highlight w:val="white"/>
        </w:rPr>
      </w:pPr>
      <w:r w:rsidRPr="00F43F46">
        <w:rPr>
          <w:color w:val="000000"/>
          <w:highlight w:val="white"/>
        </w:rPr>
        <w:t xml:space="preserve">      При инвентаризации НМА обнаружены излишки объекта,  рыночная стоимость которого составляла 74050 руб.,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p>
    <w:p w:rsidR="00764077" w:rsidRPr="006B5701" w:rsidRDefault="00764077" w:rsidP="00094F3F">
      <w:pPr>
        <w:autoSpaceDE w:val="0"/>
        <w:autoSpaceDN w:val="0"/>
        <w:adjustRightInd w:val="0"/>
        <w:ind w:firstLine="709"/>
      </w:pPr>
    </w:p>
    <w:p w:rsidR="00764077" w:rsidRPr="006B5701" w:rsidRDefault="00764077" w:rsidP="00094F3F">
      <w:pPr>
        <w:autoSpaceDE w:val="0"/>
        <w:autoSpaceDN w:val="0"/>
        <w:adjustRightInd w:val="0"/>
        <w:ind w:firstLine="709"/>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8</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r>
        <w:rPr>
          <w:color w:val="000000"/>
        </w:rPr>
        <w:t xml:space="preserve"> </w:t>
      </w:r>
      <w:r w:rsidRPr="006B5701">
        <w:rPr>
          <w:color w:val="000000"/>
        </w:rPr>
        <w:t>порядок составления инвентаризационных описей и сроки передачи их в бухгалтерию.</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6B5701" w:rsidRDefault="00764077" w:rsidP="00094F3F">
      <w:pPr>
        <w:tabs>
          <w:tab w:val="left" w:pos="4320"/>
        </w:tabs>
        <w:autoSpaceDE w:val="0"/>
        <w:autoSpaceDN w:val="0"/>
        <w:adjustRightInd w:val="0"/>
        <w:ind w:right="-187" w:firstLine="709"/>
        <w:jc w:val="both"/>
        <w:rPr>
          <w:color w:val="000000"/>
          <w:sz w:val="28"/>
          <w:szCs w:val="28"/>
        </w:rPr>
      </w:pPr>
      <w:r w:rsidRPr="006B5701">
        <w:rPr>
          <w:color w:val="000000"/>
          <w:sz w:val="28"/>
          <w:szCs w:val="28"/>
        </w:rPr>
        <w:t xml:space="preserve"> 1. Порядок составления инвентаризационных описей и сроки передачи их в бухгалтерию.</w:t>
      </w:r>
    </w:p>
    <w:p w:rsidR="00764077" w:rsidRPr="006B5701" w:rsidRDefault="00764077" w:rsidP="00094F3F">
      <w:pPr>
        <w:tabs>
          <w:tab w:val="left" w:pos="4320"/>
        </w:tabs>
        <w:autoSpaceDE w:val="0"/>
        <w:autoSpaceDN w:val="0"/>
        <w:adjustRightInd w:val="0"/>
        <w:ind w:right="-187" w:firstLine="709"/>
        <w:jc w:val="both"/>
        <w:rPr>
          <w:color w:val="000000"/>
          <w:sz w:val="28"/>
          <w:szCs w:val="28"/>
        </w:rPr>
      </w:pPr>
      <w:r w:rsidRPr="006B5701">
        <w:rPr>
          <w:color w:val="000000"/>
          <w:sz w:val="28"/>
          <w:szCs w:val="28"/>
        </w:rPr>
        <w:t xml:space="preserve"> 2. Задача</w:t>
      </w:r>
    </w:p>
    <w:p w:rsidR="00764077" w:rsidRPr="006B5701" w:rsidRDefault="00764077" w:rsidP="00094F3F">
      <w:pPr>
        <w:tabs>
          <w:tab w:val="left" w:pos="4320"/>
        </w:tabs>
        <w:autoSpaceDE w:val="0"/>
        <w:autoSpaceDN w:val="0"/>
        <w:adjustRightInd w:val="0"/>
        <w:ind w:right="-187" w:firstLine="709"/>
        <w:jc w:val="both"/>
        <w:rPr>
          <w:sz w:val="28"/>
          <w:szCs w:val="28"/>
        </w:rPr>
      </w:pPr>
      <w:r w:rsidRPr="006B5701">
        <w:rPr>
          <w:color w:val="000000"/>
          <w:sz w:val="28"/>
          <w:szCs w:val="28"/>
        </w:rPr>
        <w:lastRenderedPageBreak/>
        <w:t xml:space="preserve">        </w:t>
      </w:r>
      <w:r w:rsidRPr="006B5701">
        <w:rPr>
          <w:sz w:val="28"/>
          <w:szCs w:val="28"/>
        </w:rPr>
        <w:t>При инвентаризации товаров обнаружены излишки на сумму 800 руб.   Какие  действия примет комиссия. Отразите результаты в бухгалтерском учете.</w:t>
      </w:r>
    </w:p>
    <w:p w:rsidR="00764077" w:rsidRPr="006B5701" w:rsidRDefault="00764077" w:rsidP="00094F3F">
      <w:pPr>
        <w:tabs>
          <w:tab w:val="left" w:pos="4450"/>
        </w:tabs>
        <w:autoSpaceDE w:val="0"/>
        <w:autoSpaceDN w:val="0"/>
        <w:adjustRightInd w:val="0"/>
        <w:spacing w:before="240"/>
        <w:ind w:right="-187" w:firstLine="709"/>
        <w:jc w:val="both"/>
      </w:pPr>
    </w:p>
    <w:p w:rsidR="00764077" w:rsidRPr="006B5701" w:rsidRDefault="00764077" w:rsidP="00094F3F">
      <w:pPr>
        <w:tabs>
          <w:tab w:val="left" w:pos="445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A238D3" w:rsidRDefault="00A238D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9</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tabs>
          <w:tab w:val="left" w:pos="4450"/>
        </w:tabs>
        <w:autoSpaceDE w:val="0"/>
        <w:autoSpaceDN w:val="0"/>
        <w:adjustRightInd w:val="0"/>
        <w:ind w:right="-187" w:firstLine="709"/>
        <w:jc w:val="both"/>
        <w:rPr>
          <w:color w:val="000000"/>
        </w:rPr>
      </w:pPr>
      <w:r w:rsidRPr="00F43F46">
        <w:rPr>
          <w:color w:val="000000"/>
        </w:rPr>
        <w:t>1.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764077" w:rsidRPr="00F43F46" w:rsidRDefault="00764077" w:rsidP="00094F3F">
      <w:pPr>
        <w:autoSpaceDE w:val="0"/>
        <w:autoSpaceDN w:val="0"/>
        <w:adjustRightInd w:val="0"/>
        <w:spacing w:line="360" w:lineRule="auto"/>
        <w:ind w:right="-185" w:firstLine="709"/>
        <w:jc w:val="both"/>
      </w:pPr>
      <w:r w:rsidRPr="00F43F46">
        <w:t xml:space="preserve">  2. Задача</w:t>
      </w:r>
    </w:p>
    <w:p w:rsidR="00764077" w:rsidRPr="00F43F46" w:rsidRDefault="00764077" w:rsidP="00094F3F">
      <w:pPr>
        <w:autoSpaceDE w:val="0"/>
        <w:autoSpaceDN w:val="0"/>
        <w:adjustRightInd w:val="0"/>
        <w:spacing w:line="360" w:lineRule="auto"/>
        <w:ind w:right="-185" w:firstLine="709"/>
        <w:jc w:val="both"/>
        <w:rPr>
          <w:color w:val="000000"/>
        </w:rPr>
      </w:pPr>
      <w:r w:rsidRPr="00F43F46">
        <w:rPr>
          <w:color w:val="000000"/>
        </w:rPr>
        <w:t xml:space="preserve">      При инвентаризации строительных материалов  обнаружены излишки на сумму 1100 руб.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w:t>
            </w:r>
            <w:r>
              <w:lastRenderedPageBreak/>
              <w:t>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lastRenderedPageBreak/>
              <w:t xml:space="preserve">  </w:t>
            </w:r>
            <w:r>
              <w:t xml:space="preserve">Выполнение алгоритма по учету труда и его оплаты. Правильность отражения в учете хозяйственных операций, связанных с </w:t>
            </w:r>
            <w:r>
              <w:lastRenderedPageBreak/>
              <w:t>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lastRenderedPageBreak/>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10</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порядок инвентаризации основных средств и отражение ее результатов в бухгалтерских проводках.</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43F46" w:rsidRDefault="00764077" w:rsidP="00094F3F">
      <w:pPr>
        <w:tabs>
          <w:tab w:val="left" w:pos="4320"/>
        </w:tabs>
        <w:autoSpaceDE w:val="0"/>
        <w:autoSpaceDN w:val="0"/>
        <w:adjustRightInd w:val="0"/>
        <w:ind w:right="-187" w:firstLine="709"/>
        <w:jc w:val="both"/>
        <w:rPr>
          <w:color w:val="000000"/>
        </w:rPr>
      </w:pPr>
      <w:r w:rsidRPr="00F43F46">
        <w:t xml:space="preserve">1. </w:t>
      </w:r>
      <w:r w:rsidRPr="00F43F46">
        <w:rPr>
          <w:color w:val="000000"/>
        </w:rPr>
        <w:t>Особенности технологии проведения и документального оформления инвентаризации основных средств.</w:t>
      </w:r>
    </w:p>
    <w:p w:rsidR="00764077" w:rsidRPr="00F43F46" w:rsidRDefault="00764077" w:rsidP="00094F3F">
      <w:pPr>
        <w:autoSpaceDE w:val="0"/>
        <w:autoSpaceDN w:val="0"/>
        <w:adjustRightInd w:val="0"/>
        <w:spacing w:line="252" w:lineRule="auto"/>
        <w:ind w:firstLine="709"/>
        <w:jc w:val="both"/>
      </w:pPr>
      <w:r w:rsidRPr="00F43F46">
        <w:t>2. Задача.</w:t>
      </w:r>
    </w:p>
    <w:p w:rsidR="00764077" w:rsidRPr="00F43F46" w:rsidRDefault="00764077" w:rsidP="00094F3F">
      <w:pPr>
        <w:autoSpaceDE w:val="0"/>
        <w:autoSpaceDN w:val="0"/>
        <w:adjustRightInd w:val="0"/>
        <w:spacing w:line="252" w:lineRule="auto"/>
        <w:ind w:firstLine="709"/>
        <w:jc w:val="both"/>
      </w:pPr>
      <w:r w:rsidRPr="00F43F46">
        <w:t xml:space="preserve">       При инвентаризации кассы  обнаружены излишки денежных средств  в сумме 100 руб.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11</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порядок инвентаризации нематериальных активов и отражение ее результатов в бухгалтерских проводках.</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spacing w:line="252" w:lineRule="auto"/>
        <w:ind w:firstLine="709"/>
        <w:jc w:val="both"/>
        <w:rPr>
          <w:color w:val="000000"/>
        </w:rPr>
      </w:pPr>
      <w:r w:rsidRPr="00F2670F">
        <w:rPr>
          <w:color w:val="000000"/>
        </w:rPr>
        <w:t>1. Особенности технологии проведения и документального оформления инвентаризации нематериальных активов.</w:t>
      </w:r>
    </w:p>
    <w:p w:rsidR="00764077" w:rsidRPr="00F2670F" w:rsidRDefault="00764077" w:rsidP="00094F3F">
      <w:pPr>
        <w:tabs>
          <w:tab w:val="left" w:pos="4320"/>
        </w:tabs>
        <w:autoSpaceDE w:val="0"/>
        <w:autoSpaceDN w:val="0"/>
        <w:adjustRightInd w:val="0"/>
        <w:ind w:right="-187" w:firstLine="709"/>
        <w:jc w:val="both"/>
        <w:rPr>
          <w:color w:val="000000"/>
          <w:highlight w:val="white"/>
        </w:rPr>
      </w:pPr>
    </w:p>
    <w:p w:rsidR="00764077" w:rsidRPr="00F2670F" w:rsidRDefault="00764077" w:rsidP="00094F3F">
      <w:pPr>
        <w:autoSpaceDE w:val="0"/>
        <w:autoSpaceDN w:val="0"/>
        <w:adjustRightInd w:val="0"/>
        <w:ind w:right="-185" w:firstLine="709"/>
        <w:jc w:val="both"/>
        <w:rPr>
          <w:color w:val="000000"/>
        </w:rPr>
      </w:pPr>
      <w:r w:rsidRPr="00F2670F">
        <w:rPr>
          <w:color w:val="000000"/>
        </w:rPr>
        <w:t>2. Задача</w:t>
      </w:r>
    </w:p>
    <w:p w:rsidR="00764077" w:rsidRPr="00F2670F" w:rsidRDefault="00764077" w:rsidP="00094F3F">
      <w:pPr>
        <w:autoSpaceDE w:val="0"/>
        <w:autoSpaceDN w:val="0"/>
        <w:adjustRightInd w:val="0"/>
        <w:ind w:right="-185" w:firstLine="709"/>
        <w:jc w:val="both"/>
      </w:pPr>
      <w:r w:rsidRPr="00F2670F">
        <w:rPr>
          <w:color w:val="000000"/>
        </w:rPr>
        <w:t xml:space="preserve">       </w:t>
      </w:r>
      <w:r w:rsidRPr="00F2670F">
        <w:t>При инвентаризации основных средств обнаружена недостача холодильного оборудования,  первоначальная стоимость которого составляла 274050 руб., начислена амортизация за время эксплуатации 512400 руб. Какие  действия примет комиссия.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Default="00297C3A" w:rsidP="00E92C03">
            <w:r>
              <w:t>учета труда и его оплаты;</w:t>
            </w:r>
          </w:p>
          <w:p w:rsidR="00297C3A" w:rsidRDefault="00297C3A" w:rsidP="00E92C03">
            <w:r>
              <w:t>учета предстоящих расходов.</w:t>
            </w:r>
          </w:p>
          <w:p w:rsidR="00297C3A" w:rsidRDefault="00297C3A" w:rsidP="00E92C03">
            <w:pPr>
              <w:spacing w:line="240" w:lineRule="exact"/>
              <w:jc w:val="both"/>
              <w:rPr>
                <w:b/>
                <w:color w:val="000000"/>
                <w:sz w:val="20"/>
                <w:szCs w:val="20"/>
              </w:rPr>
            </w:pPr>
          </w:p>
          <w:p w:rsidR="00297C3A" w:rsidRDefault="00297C3A" w:rsidP="00E92C03">
            <w:pPr>
              <w:spacing w:line="240" w:lineRule="exact"/>
              <w:jc w:val="both"/>
              <w:rPr>
                <w:b/>
                <w:color w:val="000000"/>
                <w:sz w:val="20"/>
                <w:szCs w:val="20"/>
              </w:rPr>
            </w:pP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r w:rsidRPr="006B5701">
        <w:t xml:space="preserve">                                      </w:t>
      </w: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12</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материал</w:t>
      </w:r>
      <w:r>
        <w:rPr>
          <w:color w:val="000000"/>
        </w:rPr>
        <w:t>ов.</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 xml:space="preserve">1. </w:t>
      </w:r>
      <w:r w:rsidRPr="00F2670F">
        <w:rPr>
          <w:color w:val="000000"/>
        </w:rPr>
        <w:t>Особенности технологии проведения и документального оформления инвентаризации материалов.</w:t>
      </w:r>
    </w:p>
    <w:p w:rsidR="00764077" w:rsidRPr="00F2670F" w:rsidRDefault="00764077" w:rsidP="00094F3F">
      <w:pPr>
        <w:tabs>
          <w:tab w:val="left" w:pos="4320"/>
        </w:tabs>
        <w:autoSpaceDE w:val="0"/>
        <w:autoSpaceDN w:val="0"/>
        <w:adjustRightInd w:val="0"/>
        <w:ind w:right="-187" w:firstLine="709"/>
        <w:jc w:val="both"/>
        <w:rPr>
          <w:color w:val="000000"/>
          <w:highlight w:val="white"/>
        </w:rPr>
      </w:pPr>
      <w:r w:rsidRPr="00F2670F">
        <w:rPr>
          <w:color w:val="000000"/>
          <w:highlight w:val="white"/>
        </w:rPr>
        <w:t xml:space="preserve"> 2. Задача</w:t>
      </w:r>
    </w:p>
    <w:p w:rsidR="00764077" w:rsidRPr="00F2670F" w:rsidRDefault="00764077" w:rsidP="00094F3F">
      <w:pPr>
        <w:tabs>
          <w:tab w:val="left" w:pos="4320"/>
        </w:tabs>
        <w:autoSpaceDE w:val="0"/>
        <w:autoSpaceDN w:val="0"/>
        <w:adjustRightInd w:val="0"/>
        <w:ind w:right="-187" w:firstLine="709"/>
        <w:jc w:val="both"/>
        <w:rPr>
          <w:color w:val="000000"/>
          <w:highlight w:val="white"/>
        </w:rPr>
      </w:pPr>
      <w:r w:rsidRPr="00F2670F">
        <w:rPr>
          <w:color w:val="000000"/>
          <w:highlight w:val="white"/>
        </w:rPr>
        <w:t xml:space="preserve">          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Какие  действия примет комиссия. Отразите результаты в бухгалтерском учете.</w:t>
      </w:r>
    </w:p>
    <w:p w:rsidR="00764077" w:rsidRPr="006B5701" w:rsidRDefault="00764077" w:rsidP="00094F3F">
      <w:pPr>
        <w:tabs>
          <w:tab w:val="left" w:pos="4320"/>
        </w:tabs>
        <w:autoSpaceDE w:val="0"/>
        <w:autoSpaceDN w:val="0"/>
        <w:adjustRightInd w:val="0"/>
        <w:ind w:right="-187" w:firstLine="709"/>
        <w:jc w:val="both"/>
      </w:pPr>
    </w:p>
    <w:p w:rsidR="00764077" w:rsidRPr="006B5701" w:rsidRDefault="00764077" w:rsidP="00094F3F">
      <w:pPr>
        <w:autoSpaceDE w:val="0"/>
        <w:autoSpaceDN w:val="0"/>
        <w:adjustRightInd w:val="0"/>
        <w:ind w:right="-185"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Default="00297C3A" w:rsidP="00E92C03">
            <w:pPr>
              <w:spacing w:line="240" w:lineRule="exact"/>
              <w:jc w:val="both"/>
              <w:rPr>
                <w:b/>
                <w:color w:val="000000"/>
                <w:sz w:val="20"/>
                <w:szCs w:val="20"/>
              </w:rPr>
            </w:pPr>
            <w:r w:rsidRPr="005669D5">
              <w:rPr>
                <w:b/>
                <w:color w:val="000000"/>
                <w:sz w:val="20"/>
                <w:szCs w:val="20"/>
              </w:rPr>
              <w:t>Знания</w:t>
            </w:r>
            <w:r>
              <w:rPr>
                <w:b/>
                <w:color w:val="000000"/>
                <w:sz w:val="20"/>
                <w:szCs w:val="20"/>
              </w:rPr>
              <w:t xml:space="preserve"> </w:t>
            </w:r>
          </w:p>
          <w:p w:rsidR="00297C3A" w:rsidRPr="006B5701" w:rsidRDefault="00297C3A" w:rsidP="00297C3A">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297C3A">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297C3A">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297C3A">
            <w:pPr>
              <w:autoSpaceDE w:val="0"/>
              <w:autoSpaceDN w:val="0"/>
              <w:adjustRightInd w:val="0"/>
              <w:ind w:firstLine="709"/>
              <w:rPr>
                <w:color w:val="000000"/>
              </w:rPr>
            </w:pPr>
            <w:r w:rsidRPr="006B5701">
              <w:rPr>
                <w:color w:val="000000"/>
              </w:rPr>
              <w:t>по отражению результатов инвентаризации</w:t>
            </w:r>
          </w:p>
          <w:p w:rsidR="00297C3A" w:rsidRPr="00D558A1" w:rsidRDefault="00297C3A" w:rsidP="00297C3A">
            <w:pPr>
              <w:spacing w:line="240" w:lineRule="exact"/>
              <w:jc w:val="both"/>
              <w:rPr>
                <w:b/>
                <w:color w:val="000000"/>
                <w:sz w:val="20"/>
                <w:szCs w:val="20"/>
              </w:rPr>
            </w:pPr>
            <w:r w:rsidRPr="006B5701">
              <w:rPr>
                <w:color w:val="000000"/>
              </w:rPr>
              <w:t>МПЗ и НМА.</w:t>
            </w:r>
          </w:p>
        </w:tc>
        <w:tc>
          <w:tcPr>
            <w:tcW w:w="4789" w:type="dxa"/>
          </w:tcPr>
          <w:p w:rsidR="00297C3A" w:rsidRPr="005669D5" w:rsidRDefault="00297C3A" w:rsidP="00E92C03">
            <w:pPr>
              <w:tabs>
                <w:tab w:val="left" w:pos="4005"/>
              </w:tabs>
              <w:spacing w:line="240" w:lineRule="exact"/>
              <w:jc w:val="both"/>
              <w:rPr>
                <w:sz w:val="20"/>
                <w:szCs w:val="20"/>
              </w:rPr>
            </w:pPr>
          </w:p>
        </w:tc>
      </w:tr>
    </w:tbl>
    <w:p w:rsidR="00297C3A" w:rsidRDefault="00297C3A" w:rsidP="00094F3F">
      <w:pPr>
        <w:autoSpaceDE w:val="0"/>
        <w:autoSpaceDN w:val="0"/>
        <w:adjustRightInd w:val="0"/>
        <w:ind w:firstLine="709"/>
        <w:rPr>
          <w:b/>
          <w:bCs/>
        </w:rPr>
      </w:pPr>
    </w:p>
    <w:p w:rsidR="00764077" w:rsidRPr="006B5701" w:rsidRDefault="00764077" w:rsidP="00094F3F">
      <w:pPr>
        <w:autoSpaceDE w:val="0"/>
        <w:autoSpaceDN w:val="0"/>
        <w:adjustRightInd w:val="0"/>
        <w:ind w:firstLine="709"/>
      </w:pPr>
      <w:r w:rsidRPr="006B5701">
        <w:t xml:space="preserve"> </w:t>
      </w:r>
    </w:p>
    <w:p w:rsidR="00764077" w:rsidRDefault="00764077"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13</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6760"/>
        </w:tabs>
        <w:autoSpaceDE w:val="0"/>
        <w:autoSpaceDN w:val="0"/>
        <w:adjustRightInd w:val="0"/>
        <w:ind w:right="-187" w:firstLine="709"/>
        <w:jc w:val="both"/>
        <w:rPr>
          <w:color w:val="000000"/>
        </w:rPr>
      </w:pPr>
      <w:r w:rsidRPr="00F2670F">
        <w:t>1.</w:t>
      </w:r>
      <w:r w:rsidRPr="00F2670F">
        <w:rPr>
          <w:color w:val="000000"/>
        </w:rPr>
        <w:t xml:space="preserve"> Особенности технологии проведения и документального оформления инвентаризации денежных средств на счетах в банке.</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2. Задача</w:t>
      </w:r>
    </w:p>
    <w:p w:rsidR="00764077" w:rsidRPr="00F2670F" w:rsidRDefault="00764077" w:rsidP="00094F3F">
      <w:pPr>
        <w:autoSpaceDE w:val="0"/>
        <w:autoSpaceDN w:val="0"/>
        <w:adjustRightInd w:val="0"/>
        <w:spacing w:before="240"/>
        <w:ind w:firstLine="709"/>
        <w:jc w:val="both"/>
      </w:pPr>
      <w:r w:rsidRPr="00F2670F">
        <w:t xml:space="preserve">    При инвентаризации готовой продукции  обнаружена недостача на сумму 800 руб. Сумма отнесена на материально-ответственное лицо.   Отразите результаты в бухгалтерском учете.</w:t>
      </w:r>
    </w:p>
    <w:p w:rsidR="00297C3A" w:rsidRPr="006B5701" w:rsidRDefault="00297C3A" w:rsidP="00297C3A">
      <w:pPr>
        <w:autoSpaceDE w:val="0"/>
        <w:autoSpaceDN w:val="0"/>
        <w:adjustRightInd w:val="0"/>
        <w:ind w:right="-185"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297C3A">
            <w:pPr>
              <w:autoSpaceDE w:val="0"/>
              <w:autoSpaceDN w:val="0"/>
              <w:adjustRightInd w:val="0"/>
              <w:rPr>
                <w:b/>
                <w:bCs/>
              </w:rPr>
            </w:pPr>
            <w:r w:rsidRPr="006B5701">
              <w:rPr>
                <w:b/>
                <w:bCs/>
              </w:rPr>
              <w:t xml:space="preserve">Знания                                                                                                  </w:t>
            </w:r>
          </w:p>
          <w:p w:rsidR="00297C3A" w:rsidRPr="006B5701" w:rsidRDefault="00297C3A" w:rsidP="00297C3A">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297C3A">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297C3A">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297C3A">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297C3A">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297C3A" w:rsidRDefault="00297C3A" w:rsidP="00297C3A">
      <w:pPr>
        <w:autoSpaceDE w:val="0"/>
        <w:autoSpaceDN w:val="0"/>
        <w:adjustRightInd w:val="0"/>
        <w:ind w:firstLine="709"/>
        <w:rPr>
          <w:b/>
          <w:bCs/>
        </w:rPr>
      </w:pPr>
    </w:p>
    <w:p w:rsidR="00297C3A" w:rsidRPr="006B5701" w:rsidRDefault="00297C3A" w:rsidP="00297C3A">
      <w:pPr>
        <w:autoSpaceDE w:val="0"/>
        <w:autoSpaceDN w:val="0"/>
        <w:adjustRightInd w:val="0"/>
        <w:ind w:firstLine="709"/>
      </w:pPr>
      <w:r w:rsidRPr="006B5701">
        <w:t xml:space="preserve"> </w:t>
      </w:r>
    </w:p>
    <w:p w:rsidR="00764077" w:rsidRPr="006B5701" w:rsidRDefault="00764077" w:rsidP="00094F3F">
      <w:pPr>
        <w:autoSpaceDE w:val="0"/>
        <w:autoSpaceDN w:val="0"/>
        <w:adjustRightInd w:val="0"/>
        <w:ind w:firstLine="709"/>
        <w:rPr>
          <w:color w:val="000000"/>
        </w:rPr>
      </w:pPr>
      <w:r w:rsidRPr="006B5701">
        <w:rPr>
          <w:color w:val="000000"/>
        </w:rPr>
        <w:t xml:space="preserve">                                            </w:t>
      </w:r>
    </w:p>
    <w:p w:rsidR="00764077" w:rsidRPr="006B5701" w:rsidRDefault="00764077" w:rsidP="00094F3F">
      <w:pPr>
        <w:autoSpaceDE w:val="0"/>
        <w:autoSpaceDN w:val="0"/>
        <w:adjustRightInd w:val="0"/>
        <w:ind w:firstLine="709"/>
        <w:rPr>
          <w:color w:val="000000"/>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C56F63" w:rsidRDefault="00C56F6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14</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spacing w:line="252" w:lineRule="auto"/>
        <w:ind w:firstLine="709"/>
        <w:jc w:val="both"/>
        <w:rPr>
          <w:color w:val="000000"/>
        </w:rPr>
      </w:pPr>
      <w:r w:rsidRPr="00F2670F">
        <w:rPr>
          <w:color w:val="000000"/>
        </w:rPr>
        <w:t>1. Особенности технологии проведения и документального оформления инвентаризации денежных средств в кассе.</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2. Задача</w:t>
      </w:r>
    </w:p>
    <w:p w:rsidR="00764077" w:rsidRPr="00F2670F" w:rsidRDefault="00764077" w:rsidP="00094F3F">
      <w:pPr>
        <w:tabs>
          <w:tab w:val="left" w:pos="4320"/>
        </w:tabs>
        <w:autoSpaceDE w:val="0"/>
        <w:autoSpaceDN w:val="0"/>
        <w:adjustRightInd w:val="0"/>
        <w:spacing w:line="252" w:lineRule="auto"/>
        <w:ind w:firstLine="709"/>
        <w:jc w:val="both"/>
        <w:rPr>
          <w:color w:val="000000"/>
        </w:rPr>
      </w:pPr>
      <w:r w:rsidRPr="00F2670F">
        <w:rPr>
          <w:color w:val="000000"/>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  Какие  действия примет комиссия. Отразите результаты в бухгалтерском учете.</w:t>
      </w:r>
    </w:p>
    <w:p w:rsidR="00764077" w:rsidRPr="006B5701" w:rsidRDefault="00764077" w:rsidP="00094F3F">
      <w:pPr>
        <w:tabs>
          <w:tab w:val="left" w:pos="4320"/>
        </w:tabs>
        <w:autoSpaceDE w:val="0"/>
        <w:autoSpaceDN w:val="0"/>
        <w:adjustRightInd w:val="0"/>
        <w:spacing w:line="252" w:lineRule="auto"/>
        <w:ind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rPr>
          <w:color w:val="000000"/>
        </w:rPr>
      </w:pPr>
    </w:p>
    <w:p w:rsidR="00764077" w:rsidRPr="006B5701" w:rsidRDefault="00764077" w:rsidP="00094F3F">
      <w:pPr>
        <w:autoSpaceDE w:val="0"/>
        <w:autoSpaceDN w:val="0"/>
        <w:adjustRightInd w:val="0"/>
        <w:ind w:firstLine="709"/>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15</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1.Проведение инвентаризации расчетов с бюджетом и внебюджетными фондами.</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2. Задача</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 xml:space="preserve">        При инвентаризации кассы  обнаружена недостача на сумму 1800 руб. Сумма отнесена на материально-ответственное лицо.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297C3A" w:rsidRDefault="00764077" w:rsidP="00094F3F">
      <w:pPr>
        <w:autoSpaceDE w:val="0"/>
        <w:autoSpaceDN w:val="0"/>
        <w:adjustRightInd w:val="0"/>
        <w:ind w:firstLine="709"/>
      </w:pPr>
    </w:p>
    <w:p w:rsidR="00764077" w:rsidRPr="00297C3A" w:rsidRDefault="00764077" w:rsidP="00094F3F">
      <w:pPr>
        <w:autoSpaceDE w:val="0"/>
        <w:autoSpaceDN w:val="0"/>
        <w:adjustRightInd w:val="0"/>
        <w:ind w:firstLine="709"/>
        <w:jc w:val="center"/>
      </w:pPr>
    </w:p>
    <w:p w:rsidR="00822E23" w:rsidRPr="00297C3A" w:rsidRDefault="00822E23" w:rsidP="00094F3F">
      <w:pPr>
        <w:autoSpaceDE w:val="0"/>
        <w:autoSpaceDN w:val="0"/>
        <w:adjustRightInd w:val="0"/>
        <w:ind w:firstLine="709"/>
        <w:jc w:val="center"/>
      </w:pPr>
    </w:p>
    <w:p w:rsidR="00822E23" w:rsidRPr="00297C3A" w:rsidRDefault="00822E23" w:rsidP="00094F3F">
      <w:pPr>
        <w:autoSpaceDE w:val="0"/>
        <w:autoSpaceDN w:val="0"/>
        <w:adjustRightInd w:val="0"/>
        <w:ind w:firstLine="709"/>
        <w:jc w:val="cente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16</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spacing w:line="252" w:lineRule="auto"/>
        <w:ind w:firstLine="709"/>
        <w:jc w:val="both"/>
        <w:rPr>
          <w:color w:val="000000"/>
        </w:rPr>
      </w:pPr>
      <w:r w:rsidRPr="00F2670F">
        <w:rPr>
          <w:color w:val="000000"/>
        </w:rPr>
        <w:t>1. Формирование бухгалтерских проводок по списанию недостач в зависимости от причин их возникновения.</w:t>
      </w:r>
    </w:p>
    <w:p w:rsidR="00764077" w:rsidRPr="00F2670F" w:rsidRDefault="00764077" w:rsidP="00094F3F">
      <w:pPr>
        <w:tabs>
          <w:tab w:val="left" w:pos="51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autoSpaceDE w:val="0"/>
        <w:autoSpaceDN w:val="0"/>
        <w:adjustRightInd w:val="0"/>
        <w:spacing w:before="240"/>
        <w:ind w:firstLine="709"/>
        <w:jc w:val="both"/>
        <w:rPr>
          <w:highlight w:val="white"/>
        </w:rPr>
      </w:pPr>
      <w:r w:rsidRPr="00F2670F">
        <w:rPr>
          <w:highlight w:val="white"/>
        </w:rPr>
        <w:t>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822E23" w:rsidRDefault="00822E23"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822E23" w:rsidRDefault="00822E23"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17</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 процедуру составления акта по результатам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1.Процедура составления акта по результатам инвентаризации.</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2. Задача</w:t>
      </w:r>
    </w:p>
    <w:p w:rsidR="00764077" w:rsidRPr="00F2670F" w:rsidRDefault="00764077" w:rsidP="00094F3F">
      <w:pPr>
        <w:tabs>
          <w:tab w:val="left" w:pos="4320"/>
        </w:tabs>
        <w:autoSpaceDE w:val="0"/>
        <w:autoSpaceDN w:val="0"/>
        <w:adjustRightInd w:val="0"/>
        <w:spacing w:line="360" w:lineRule="auto"/>
        <w:ind w:right="-187" w:firstLine="709"/>
        <w:jc w:val="both"/>
        <w:rPr>
          <w:color w:val="000000"/>
          <w:highlight w:val="white"/>
        </w:rPr>
      </w:pPr>
      <w:r w:rsidRPr="00F2670F">
        <w:rPr>
          <w:color w:val="000000"/>
          <w:highlight w:val="white"/>
        </w:rPr>
        <w:t>При инвентаризации НМА обнаружены излишки объекта,  рыночная стоимость которого составляла 74050 руб.,  Какие  действия примет комиссия. Отразите результаты в бухгалтерском учете.</w:t>
      </w: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18</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 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1. Документальное оформление инвентаризации.</w:t>
      </w:r>
    </w:p>
    <w:p w:rsidR="00764077" w:rsidRPr="00F2670F" w:rsidRDefault="00764077" w:rsidP="00094F3F">
      <w:pPr>
        <w:tabs>
          <w:tab w:val="left" w:pos="4320"/>
        </w:tabs>
        <w:autoSpaceDE w:val="0"/>
        <w:autoSpaceDN w:val="0"/>
        <w:adjustRightInd w:val="0"/>
        <w:ind w:right="-187" w:firstLine="709"/>
        <w:jc w:val="both"/>
      </w:pP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2. Задача</w:t>
      </w:r>
    </w:p>
    <w:p w:rsidR="00764077" w:rsidRPr="00F2670F" w:rsidRDefault="00764077" w:rsidP="00094F3F">
      <w:pPr>
        <w:tabs>
          <w:tab w:val="left" w:pos="4320"/>
        </w:tabs>
        <w:autoSpaceDE w:val="0"/>
        <w:autoSpaceDN w:val="0"/>
        <w:adjustRightInd w:val="0"/>
        <w:ind w:right="-187" w:firstLine="709"/>
        <w:jc w:val="both"/>
        <w:rPr>
          <w:color w:val="000000"/>
        </w:rPr>
      </w:pPr>
      <w:r w:rsidRPr="00F2670F">
        <w:rPr>
          <w:color w:val="000000"/>
        </w:rPr>
        <w:t xml:space="preserve">         При инвентаризации товаров обнаружены излишки на сумму 800 руб.   Какие  действия примет комиссия. Отразите результаты в бухгалтерском учете.</w:t>
      </w:r>
    </w:p>
    <w:p w:rsidR="00764077" w:rsidRPr="006B5701" w:rsidRDefault="00764077" w:rsidP="00094F3F">
      <w:pPr>
        <w:tabs>
          <w:tab w:val="left" w:pos="432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jc w:val="center"/>
      </w:pPr>
    </w:p>
    <w:p w:rsidR="00F2670F" w:rsidRDefault="00F2670F"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19</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1. Отражение в учете излишков и недостач, выявленных в процессе инвентаризации.</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2.Задача</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 xml:space="preserve">    При инвентаризации основных средств обнаружена недостача холодильного оборудования,  первоначальная стоимость которого составляла 274050 руб., начислена амортизация за время эксплуатации 512400 руб. Какие  действия примет комиссия. Отразите результаты в бухгалтерском учете.</w:t>
      </w:r>
    </w:p>
    <w:p w:rsidR="00764077" w:rsidRPr="006B5701" w:rsidRDefault="00764077" w:rsidP="00094F3F">
      <w:pPr>
        <w:tabs>
          <w:tab w:val="left" w:pos="445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DA7015" w:rsidRDefault="00DA7015"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20</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 xml:space="preserve">формирование бухгалтерских проводок по отражению результатов инвентаризации, </w:t>
      </w:r>
      <w:r>
        <w:rPr>
          <w:color w:val="000000"/>
        </w:rPr>
        <w:t>особенности технологии проведения и документального оформления инвентаризации ТМЦ.</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ind w:right="-187" w:firstLine="709"/>
        <w:jc w:val="both"/>
        <w:rPr>
          <w:color w:val="000000"/>
          <w:highlight w:val="white"/>
        </w:rPr>
      </w:pPr>
      <w:r w:rsidRPr="00F2670F">
        <w:rPr>
          <w:color w:val="000000"/>
          <w:highlight w:val="white"/>
        </w:rPr>
        <w:t xml:space="preserve">     1.  </w:t>
      </w:r>
      <w:r w:rsidRPr="00F2670F">
        <w:rPr>
          <w:color w:val="000000"/>
        </w:rPr>
        <w:t>Особенности технологии проведения и документального оформления инвентаризации ТМЦ.</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 xml:space="preserve">    2. Задача</w:t>
      </w:r>
    </w:p>
    <w:p w:rsidR="00764077" w:rsidRPr="00F2670F" w:rsidRDefault="00764077" w:rsidP="00094F3F">
      <w:pPr>
        <w:autoSpaceDE w:val="0"/>
        <w:autoSpaceDN w:val="0"/>
        <w:adjustRightInd w:val="0"/>
        <w:spacing w:before="240"/>
        <w:ind w:firstLine="709"/>
        <w:jc w:val="both"/>
        <w:rPr>
          <w:color w:val="000000"/>
          <w:highlight w:val="white"/>
        </w:rPr>
      </w:pPr>
      <w:r w:rsidRPr="00F2670F">
        <w:rPr>
          <w:color w:val="000000"/>
          <w:highlight w:val="white"/>
        </w:rPr>
        <w:t>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Какие  действия примет комиссия. Отразите результаты в бухгалтерском учете.</w:t>
      </w:r>
    </w:p>
    <w:p w:rsidR="00764077" w:rsidRPr="00F2670F"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DA7015" w:rsidRDefault="00DA7015"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22</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r>
        <w:rPr>
          <w:color w:val="000000"/>
        </w:rPr>
        <w:t>.</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320"/>
        </w:tabs>
        <w:autoSpaceDE w:val="0"/>
        <w:autoSpaceDN w:val="0"/>
        <w:adjustRightInd w:val="0"/>
        <w:ind w:firstLine="709"/>
        <w:jc w:val="both"/>
        <w:rPr>
          <w:color w:val="000000"/>
          <w:highlight w:val="white"/>
        </w:rPr>
      </w:pPr>
      <w:r w:rsidRPr="00F2670F">
        <w:rPr>
          <w:color w:val="000000"/>
          <w:highlight w:val="white"/>
        </w:rPr>
        <w:t>1. Проведение инвентаризации финансовых вложений.</w:t>
      </w:r>
    </w:p>
    <w:p w:rsidR="00764077" w:rsidRPr="00F2670F" w:rsidRDefault="00764077" w:rsidP="00094F3F">
      <w:pPr>
        <w:tabs>
          <w:tab w:val="left" w:pos="4320"/>
        </w:tabs>
        <w:autoSpaceDE w:val="0"/>
        <w:autoSpaceDN w:val="0"/>
        <w:adjustRightInd w:val="0"/>
        <w:ind w:firstLine="709"/>
        <w:jc w:val="both"/>
      </w:pP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2.Задача</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Default="00764077" w:rsidP="00094F3F">
      <w:pPr>
        <w:autoSpaceDE w:val="0"/>
        <w:autoSpaceDN w:val="0"/>
        <w:adjustRightInd w:val="0"/>
        <w:ind w:firstLine="709"/>
        <w:jc w:val="center"/>
      </w:pPr>
    </w:p>
    <w:p w:rsidR="00297C3A" w:rsidRDefault="00297C3A" w:rsidP="00094F3F">
      <w:pPr>
        <w:autoSpaceDE w:val="0"/>
        <w:autoSpaceDN w:val="0"/>
        <w:adjustRightInd w:val="0"/>
        <w:ind w:firstLine="709"/>
        <w:jc w:val="center"/>
      </w:pPr>
    </w:p>
    <w:p w:rsidR="00297C3A" w:rsidRPr="006B5701" w:rsidRDefault="00297C3A" w:rsidP="00094F3F">
      <w:pPr>
        <w:autoSpaceDE w:val="0"/>
        <w:autoSpaceDN w:val="0"/>
        <w:adjustRightInd w:val="0"/>
        <w:ind w:firstLine="709"/>
        <w:jc w:val="center"/>
      </w:pPr>
    </w:p>
    <w:p w:rsidR="00764077" w:rsidRPr="006B5701" w:rsidRDefault="00764077" w:rsidP="00094F3F">
      <w:pPr>
        <w:autoSpaceDE w:val="0"/>
        <w:autoSpaceDN w:val="0"/>
        <w:adjustRightInd w:val="0"/>
        <w:ind w:firstLine="709"/>
        <w:jc w:val="cente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DA7015" w:rsidRDefault="00DA7015"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21</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 xml:space="preserve">формирование бухгалтерских проводок по отражению результатов инвентаризации,  </w:t>
      </w:r>
      <w:r>
        <w:rPr>
          <w:color w:val="000000"/>
        </w:rPr>
        <w:t>Проведение инвентаризации расчетов с поставщиками и подрядчиками.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1. Проведение инвентаризации расчетов с поставщиками и подрядчиками.</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2. Задача</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 xml:space="preserve">      При инвентаризации строительных материалов  обнаружена недостача на сумму 800 руб. Сумма отнесена на материально-ответственное лицо. Отразите результаты в бухгалтерском учете.</w:t>
      </w:r>
    </w:p>
    <w:p w:rsidR="00764077" w:rsidRPr="00F2670F" w:rsidRDefault="00764077" w:rsidP="00094F3F">
      <w:pPr>
        <w:tabs>
          <w:tab w:val="left" w:pos="4450"/>
        </w:tabs>
        <w:autoSpaceDE w:val="0"/>
        <w:autoSpaceDN w:val="0"/>
        <w:adjustRightInd w:val="0"/>
        <w:ind w:right="-187" w:firstLine="709"/>
        <w:jc w:val="both"/>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r>
        <w:t>.</w:t>
      </w:r>
    </w:p>
    <w:p w:rsidR="00764077" w:rsidRDefault="00764077"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23</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 xml:space="preserve">формирование бухгалтерских проводок по отражению результатов инвентаризации,  </w:t>
      </w:r>
      <w:r>
        <w:rPr>
          <w:color w:val="000000"/>
        </w:rPr>
        <w:t>проведение инвентаризации расчетов с персоналом.</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1. Проведение инвентаризации расчетов с персоналом.</w:t>
      </w:r>
    </w:p>
    <w:p w:rsidR="00764077" w:rsidRPr="00F2670F" w:rsidRDefault="00764077" w:rsidP="00094F3F">
      <w:pPr>
        <w:tabs>
          <w:tab w:val="left" w:pos="4450"/>
        </w:tabs>
        <w:autoSpaceDE w:val="0"/>
        <w:autoSpaceDN w:val="0"/>
        <w:adjustRightInd w:val="0"/>
        <w:ind w:right="-187" w:firstLine="709"/>
        <w:jc w:val="both"/>
        <w:rPr>
          <w:color w:val="000000"/>
        </w:rPr>
      </w:pPr>
      <w:r w:rsidRPr="00F2670F">
        <w:rPr>
          <w:color w:val="000000"/>
        </w:rPr>
        <w:t>2.Задача</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 xml:space="preserve">      При инвентаризации кассы  обнаружена недостача на сумму 1800 руб. Сумма отнесена на материально-ответственное лицо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825639" w:rsidRDefault="00825639"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24</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Проведение инвентаризации резервов предстоящих расходов.</w:t>
      </w:r>
    </w:p>
    <w:p w:rsidR="00764077" w:rsidRPr="00F2670F" w:rsidRDefault="00764077" w:rsidP="00094F3F">
      <w:pPr>
        <w:tabs>
          <w:tab w:val="left" w:pos="5100"/>
        </w:tabs>
        <w:autoSpaceDE w:val="0"/>
        <w:autoSpaceDN w:val="0"/>
        <w:adjustRightInd w:val="0"/>
        <w:ind w:firstLine="709"/>
        <w:jc w:val="both"/>
      </w:pP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 xml:space="preserve"> 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825639" w:rsidRDefault="00825639"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w:t>
      </w:r>
      <w:r>
        <w:rPr>
          <w:b/>
          <w:bCs/>
          <w:sz w:val="28"/>
          <w:szCs w:val="28"/>
        </w:rPr>
        <w:t>5</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Перечень лиц, ответственных за подготовительный этап для подбора документации, необходимой для проведения инвентаризации.</w:t>
      </w:r>
    </w:p>
    <w:p w:rsidR="00764077" w:rsidRPr="00F2670F" w:rsidRDefault="00764077" w:rsidP="00094F3F">
      <w:pPr>
        <w:numPr>
          <w:ilvl w:val="0"/>
          <w:numId w:val="28"/>
        </w:numPr>
        <w:tabs>
          <w:tab w:val="left" w:pos="8500"/>
        </w:tabs>
        <w:autoSpaceDE w:val="0"/>
        <w:autoSpaceDN w:val="0"/>
        <w:adjustRightInd w:val="0"/>
        <w:ind w:left="0" w:firstLine="709"/>
        <w:rPr>
          <w:color w:val="000000"/>
          <w:highlight w:val="white"/>
        </w:rPr>
      </w:pPr>
      <w:r w:rsidRPr="00F2670F">
        <w:rPr>
          <w:color w:val="000000"/>
          <w:highlight w:val="white"/>
        </w:rPr>
        <w:t>Задача</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 xml:space="preserve"> При инвентаризации НМА обнаружена недостача объекта,  первоначальная стоимость которого составляла 58050 руб., начислена амортизация за время эксплуатации 23400 руб.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rPr>
                <w:b/>
                <w:bCs/>
              </w:rPr>
            </w:pPr>
            <w:r w:rsidRPr="006B5701">
              <w:rPr>
                <w:b/>
                <w:bCs/>
              </w:rPr>
              <w:t xml:space="preserve">Знания                                                                                                  </w:t>
            </w:r>
          </w:p>
          <w:p w:rsidR="00297C3A" w:rsidRPr="006B5701" w:rsidRDefault="00297C3A" w:rsidP="00E92C03">
            <w:pPr>
              <w:autoSpaceDE w:val="0"/>
              <w:autoSpaceDN w:val="0"/>
              <w:adjustRightInd w:val="0"/>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rPr>
                <w:color w:val="000000"/>
              </w:rPr>
            </w:pPr>
            <w:r w:rsidRPr="006B5701">
              <w:rPr>
                <w:color w:val="000000"/>
              </w:rPr>
              <w:t>по отражению результатов инвентаризации</w:t>
            </w:r>
          </w:p>
          <w:p w:rsidR="00297C3A" w:rsidRPr="006B5701" w:rsidRDefault="00297C3A" w:rsidP="00E92C03">
            <w:pPr>
              <w:autoSpaceDE w:val="0"/>
              <w:autoSpaceDN w:val="0"/>
              <w:adjustRightInd w:val="0"/>
              <w:rPr>
                <w:color w:val="000000"/>
              </w:rPr>
            </w:pPr>
            <w:r w:rsidRPr="006B5701">
              <w:rPr>
                <w:color w:val="000000"/>
              </w:rPr>
              <w:t>товаров и готовой продукции.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825639" w:rsidRDefault="00825639"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297C3A" w:rsidRDefault="00297C3A"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ЗАДАНИЕ 2</w:t>
      </w:r>
      <w:r>
        <w:rPr>
          <w:b/>
          <w:bCs/>
          <w:sz w:val="28"/>
          <w:szCs w:val="28"/>
        </w:rPr>
        <w:t>6</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Поведение инвентаризации расчетов с покупателями и заказчиками</w:t>
      </w:r>
    </w:p>
    <w:p w:rsidR="00764077" w:rsidRPr="00F2670F" w:rsidRDefault="00764077" w:rsidP="00094F3F">
      <w:pPr>
        <w:tabs>
          <w:tab w:val="left" w:pos="5100"/>
        </w:tabs>
        <w:autoSpaceDE w:val="0"/>
        <w:autoSpaceDN w:val="0"/>
        <w:adjustRightInd w:val="0"/>
        <w:ind w:firstLine="709"/>
        <w:jc w:val="both"/>
      </w:pP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tabs>
          <w:tab w:val="left" w:pos="4450"/>
        </w:tabs>
        <w:autoSpaceDE w:val="0"/>
        <w:autoSpaceDN w:val="0"/>
        <w:adjustRightInd w:val="0"/>
        <w:ind w:right="-187" w:firstLine="709"/>
        <w:jc w:val="both"/>
        <w:rPr>
          <w:color w:val="000000"/>
          <w:highlight w:val="white"/>
        </w:rPr>
      </w:pPr>
      <w:r w:rsidRPr="00F2670F">
        <w:rPr>
          <w:color w:val="000000"/>
          <w:highlight w:val="white"/>
        </w:rPr>
        <w:t xml:space="preserve"> При инвентаризации кассы  обнаружена недостача на сумму 13300 руб. Сумма отнесена на материально-ответственное лицо. Отразите результаты в бухгалтерском учете.</w:t>
      </w:r>
    </w:p>
    <w:p w:rsidR="00764077" w:rsidRPr="00F2670F" w:rsidRDefault="00764077" w:rsidP="00094F3F">
      <w:pPr>
        <w:tabs>
          <w:tab w:val="left" w:pos="8500"/>
        </w:tabs>
        <w:autoSpaceDE w:val="0"/>
        <w:autoSpaceDN w:val="0"/>
        <w:adjustRightInd w:val="0"/>
        <w:ind w:firstLine="709"/>
        <w:rPr>
          <w:color w:val="000000"/>
          <w:highlight w:val="white"/>
        </w:rPr>
      </w:pP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297C3A">
            <w:pPr>
              <w:autoSpaceDE w:val="0"/>
              <w:autoSpaceDN w:val="0"/>
              <w:adjustRightInd w:val="0"/>
              <w:ind w:firstLine="709"/>
              <w:rPr>
                <w:b/>
                <w:bCs/>
              </w:rPr>
            </w:pPr>
            <w:r w:rsidRPr="006B5701">
              <w:rPr>
                <w:b/>
                <w:bCs/>
              </w:rPr>
              <w:t xml:space="preserve">Знания                                                                                                  </w:t>
            </w:r>
          </w:p>
          <w:p w:rsidR="00297C3A" w:rsidRPr="006B5701" w:rsidRDefault="00297C3A" w:rsidP="00297C3A">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297C3A">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297C3A">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297C3A">
            <w:pPr>
              <w:autoSpaceDE w:val="0"/>
              <w:autoSpaceDN w:val="0"/>
              <w:adjustRightInd w:val="0"/>
              <w:ind w:firstLine="709"/>
              <w:rPr>
                <w:color w:val="000000"/>
              </w:rPr>
            </w:pPr>
            <w:r w:rsidRPr="006B5701">
              <w:rPr>
                <w:color w:val="000000"/>
              </w:rPr>
              <w:t>по отражению результатов инвентаризации,</w:t>
            </w:r>
          </w:p>
          <w:p w:rsidR="00297C3A" w:rsidRDefault="00297C3A" w:rsidP="00297C3A">
            <w:pPr>
              <w:autoSpaceDE w:val="0"/>
              <w:autoSpaceDN w:val="0"/>
              <w:adjustRightInd w:val="0"/>
              <w:ind w:firstLine="709"/>
              <w:rPr>
                <w:color w:val="000000"/>
              </w:rPr>
            </w:pPr>
            <w:r w:rsidRPr="006B5701">
              <w:t xml:space="preserve"> п</w:t>
            </w:r>
            <w:r w:rsidRPr="006B5701">
              <w:rPr>
                <w:color w:val="000000"/>
              </w:rPr>
              <w:t xml:space="preserve">еречня лиц, </w:t>
            </w:r>
            <w:r>
              <w:rPr>
                <w:color w:val="000000"/>
              </w:rPr>
              <w:t xml:space="preserve">проведения инвентаризации </w:t>
            </w:r>
          </w:p>
          <w:p w:rsidR="00297C3A" w:rsidRPr="006B5701" w:rsidRDefault="00297C3A" w:rsidP="00297C3A">
            <w:pPr>
              <w:autoSpaceDE w:val="0"/>
              <w:autoSpaceDN w:val="0"/>
              <w:adjustRightInd w:val="0"/>
              <w:ind w:firstLine="709"/>
            </w:pPr>
            <w:r>
              <w:rPr>
                <w:color w:val="000000"/>
              </w:rPr>
              <w:t>расчетов с покупателями и заказчиками</w:t>
            </w:r>
          </w:p>
          <w:p w:rsidR="00297C3A" w:rsidRPr="00D558A1" w:rsidRDefault="00297C3A" w:rsidP="00E92C03">
            <w:pPr>
              <w:spacing w:line="240" w:lineRule="exact"/>
              <w:jc w:val="both"/>
              <w:rPr>
                <w:b/>
                <w:color w:val="000000"/>
                <w:sz w:val="20"/>
                <w:szCs w:val="20"/>
              </w:rPr>
            </w:pP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Default="00764077" w:rsidP="00094F3F">
      <w:pPr>
        <w:autoSpaceDE w:val="0"/>
        <w:autoSpaceDN w:val="0"/>
        <w:adjustRightInd w:val="0"/>
        <w:ind w:firstLine="709"/>
        <w:jc w:val="center"/>
      </w:pPr>
    </w:p>
    <w:p w:rsidR="00764077" w:rsidRPr="007C0AE3" w:rsidRDefault="00764077" w:rsidP="00094F3F">
      <w:pPr>
        <w:autoSpaceDE w:val="0"/>
        <w:autoSpaceDN w:val="0"/>
        <w:adjustRightInd w:val="0"/>
        <w:ind w:firstLine="709"/>
        <w:jc w:val="cente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 xml:space="preserve">ЗАДАНИЕ </w:t>
      </w:r>
      <w:r>
        <w:rPr>
          <w:b/>
          <w:bCs/>
          <w:sz w:val="28"/>
          <w:szCs w:val="28"/>
        </w:rPr>
        <w:t>27</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Проведение инвентаризации целевого финансирования.</w:t>
      </w:r>
    </w:p>
    <w:p w:rsidR="00764077" w:rsidRPr="00F2670F" w:rsidRDefault="00764077" w:rsidP="00094F3F">
      <w:pPr>
        <w:tabs>
          <w:tab w:val="left" w:pos="5100"/>
        </w:tabs>
        <w:autoSpaceDE w:val="0"/>
        <w:autoSpaceDN w:val="0"/>
        <w:adjustRightInd w:val="0"/>
        <w:ind w:firstLine="709"/>
        <w:jc w:val="both"/>
      </w:pP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 xml:space="preserve"> При инвентаризации товаров обнаружена недостача на сумму 12300 руб. начислена естественная убыль 9100 руб. остальная сумма отнесена на материально-ответственное лицо.  Какие  действия примет комиссия. Отразите результаты в бухгалтерском учете.</w:t>
      </w:r>
    </w:p>
    <w:p w:rsidR="00764077" w:rsidRPr="006B5701" w:rsidRDefault="00764077" w:rsidP="00094F3F">
      <w:pPr>
        <w:tabs>
          <w:tab w:val="left" w:pos="8500"/>
        </w:tabs>
        <w:autoSpaceDE w:val="0"/>
        <w:autoSpaceDN w:val="0"/>
        <w:adjustRightInd w:val="0"/>
        <w:ind w:firstLine="709"/>
      </w:pPr>
    </w:p>
    <w:p w:rsidR="00297C3A" w:rsidRPr="006B5701" w:rsidRDefault="00297C3A" w:rsidP="00297C3A">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297C3A">
            <w:pPr>
              <w:autoSpaceDE w:val="0"/>
              <w:autoSpaceDN w:val="0"/>
              <w:adjustRightInd w:val="0"/>
              <w:ind w:firstLine="709"/>
              <w:rPr>
                <w:b/>
                <w:bCs/>
              </w:rPr>
            </w:pPr>
            <w:r w:rsidRPr="006B5701">
              <w:rPr>
                <w:b/>
                <w:bCs/>
              </w:rPr>
              <w:t xml:space="preserve">Знания                                                                                                  </w:t>
            </w:r>
          </w:p>
          <w:p w:rsidR="00297C3A" w:rsidRPr="006B5701" w:rsidRDefault="00297C3A" w:rsidP="00297C3A">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297C3A">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297C3A">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297C3A">
            <w:pPr>
              <w:autoSpaceDE w:val="0"/>
              <w:autoSpaceDN w:val="0"/>
              <w:adjustRightInd w:val="0"/>
              <w:ind w:firstLine="709"/>
              <w:rPr>
                <w:color w:val="000000"/>
              </w:rPr>
            </w:pPr>
            <w:r w:rsidRPr="006B5701">
              <w:rPr>
                <w:color w:val="000000"/>
              </w:rPr>
              <w:t>по отражению результатов инвентаризации,</w:t>
            </w:r>
          </w:p>
          <w:p w:rsidR="00297C3A" w:rsidRPr="00D558A1" w:rsidRDefault="00297C3A" w:rsidP="00297C3A">
            <w:pPr>
              <w:spacing w:line="240" w:lineRule="exact"/>
              <w:jc w:val="both"/>
              <w:rPr>
                <w:b/>
                <w:color w:val="000000"/>
                <w:sz w:val="20"/>
                <w:szCs w:val="20"/>
              </w:rPr>
            </w:pPr>
            <w:r>
              <w:t>проведения инвентаризации целевого финансирования</w:t>
            </w: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094F3F">
      <w:pPr>
        <w:autoSpaceDE w:val="0"/>
        <w:autoSpaceDN w:val="0"/>
        <w:adjustRightInd w:val="0"/>
        <w:ind w:firstLine="709"/>
      </w:pPr>
    </w:p>
    <w:p w:rsidR="00764077" w:rsidRPr="007C0AE3" w:rsidRDefault="00764077" w:rsidP="00094F3F">
      <w:pPr>
        <w:autoSpaceDE w:val="0"/>
        <w:autoSpaceDN w:val="0"/>
        <w:adjustRightInd w:val="0"/>
        <w:ind w:firstLine="709"/>
        <w:jc w:val="cente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lastRenderedPageBreak/>
        <w:t xml:space="preserve">ЗАДАНИЕ </w:t>
      </w:r>
      <w:r>
        <w:rPr>
          <w:b/>
          <w:bCs/>
          <w:sz w:val="28"/>
          <w:szCs w:val="28"/>
        </w:rPr>
        <w:t>28</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Виды инвентаризации.</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 xml:space="preserve"> </w:t>
      </w:r>
      <w:r w:rsidRPr="00F2670F">
        <w:t>При инвентаризации кассы  обнаружены излишки денежных средств  в сумме 4500 руб.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ind w:firstLine="709"/>
              <w:rPr>
                <w:b/>
                <w:bCs/>
              </w:rPr>
            </w:pPr>
            <w:r w:rsidRPr="006B5701">
              <w:rPr>
                <w:b/>
                <w:bCs/>
              </w:rPr>
              <w:t xml:space="preserve">Знания                                                                                                  </w:t>
            </w:r>
          </w:p>
          <w:p w:rsidR="00297C3A" w:rsidRPr="006B5701" w:rsidRDefault="00297C3A" w:rsidP="00E92C03">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ind w:firstLine="709"/>
              <w:rPr>
                <w:color w:val="000000"/>
              </w:rPr>
            </w:pPr>
            <w:r w:rsidRPr="006B5701">
              <w:rPr>
                <w:color w:val="000000"/>
              </w:rPr>
              <w:t>по отражению результатов инвентаризации,</w:t>
            </w:r>
          </w:p>
          <w:p w:rsidR="00297C3A" w:rsidRPr="00D558A1" w:rsidRDefault="00297C3A" w:rsidP="00E92C03">
            <w:pPr>
              <w:spacing w:line="240" w:lineRule="exact"/>
              <w:jc w:val="both"/>
              <w:rPr>
                <w:b/>
                <w:color w:val="000000"/>
                <w:sz w:val="20"/>
                <w:szCs w:val="20"/>
              </w:rPr>
            </w:pPr>
            <w:r>
              <w:t>проведения инвентаризации целевого финансирования</w:t>
            </w: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Default="00764077"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ЗАДАНИЕ 2</w:t>
      </w:r>
      <w:r>
        <w:rPr>
          <w:b/>
          <w:bCs/>
          <w:sz w:val="28"/>
          <w:szCs w:val="28"/>
        </w:rPr>
        <w:t>9</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F2670F" w:rsidRDefault="00764077" w:rsidP="00094F3F">
      <w:pPr>
        <w:tabs>
          <w:tab w:val="left" w:pos="5100"/>
        </w:tabs>
        <w:autoSpaceDE w:val="0"/>
        <w:autoSpaceDN w:val="0"/>
        <w:adjustRightInd w:val="0"/>
        <w:ind w:firstLine="709"/>
        <w:jc w:val="both"/>
        <w:rPr>
          <w:color w:val="000000"/>
          <w:highlight w:val="white"/>
        </w:rPr>
      </w:pPr>
      <w:r w:rsidRPr="00F2670F">
        <w:rPr>
          <w:color w:val="000000"/>
          <w:highlight w:val="white"/>
        </w:rPr>
        <w:t>1.   Общие правила и этапы проведения инвентаризации.</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2. Задача</w:t>
      </w:r>
    </w:p>
    <w:p w:rsidR="00764077" w:rsidRPr="00F2670F" w:rsidRDefault="00764077" w:rsidP="00094F3F">
      <w:pPr>
        <w:tabs>
          <w:tab w:val="left" w:pos="8500"/>
        </w:tabs>
        <w:autoSpaceDE w:val="0"/>
        <w:autoSpaceDN w:val="0"/>
        <w:adjustRightInd w:val="0"/>
        <w:ind w:firstLine="709"/>
        <w:rPr>
          <w:color w:val="000000"/>
          <w:highlight w:val="white"/>
        </w:rPr>
      </w:pPr>
      <w:r w:rsidRPr="00F2670F">
        <w:rPr>
          <w:color w:val="000000"/>
          <w:highlight w:val="white"/>
        </w:rPr>
        <w:t xml:space="preserve"> При инвентаризации НМА обнаружены излишки объекта,  рыночная стоимость которого составляла 77698 руб.,  Какие  действия примет комиссия. Отразите результаты в бухгалтерском учете.</w:t>
      </w:r>
    </w:p>
    <w:p w:rsidR="00764077" w:rsidRPr="006B5701" w:rsidRDefault="00764077" w:rsidP="00094F3F">
      <w:pPr>
        <w:autoSpaceDE w:val="0"/>
        <w:autoSpaceDN w:val="0"/>
        <w:adjustRightInd w:val="0"/>
        <w:ind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ind w:firstLine="709"/>
              <w:rPr>
                <w:b/>
                <w:bCs/>
              </w:rPr>
            </w:pPr>
            <w:r w:rsidRPr="006B5701">
              <w:rPr>
                <w:b/>
                <w:bCs/>
              </w:rPr>
              <w:t xml:space="preserve">Знания                                                                                                  </w:t>
            </w:r>
          </w:p>
          <w:p w:rsidR="00297C3A" w:rsidRPr="006B5701" w:rsidRDefault="00297C3A" w:rsidP="00E92C03">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ind w:firstLine="709"/>
              <w:rPr>
                <w:color w:val="000000"/>
              </w:rPr>
            </w:pPr>
            <w:r w:rsidRPr="006B5701">
              <w:rPr>
                <w:color w:val="000000"/>
              </w:rPr>
              <w:t>по отражению результатов инвентаризации,</w:t>
            </w:r>
          </w:p>
          <w:p w:rsidR="00297C3A" w:rsidRPr="00D558A1" w:rsidRDefault="00297C3A" w:rsidP="00E92C03">
            <w:pPr>
              <w:spacing w:line="240" w:lineRule="exact"/>
              <w:jc w:val="both"/>
              <w:rPr>
                <w:b/>
                <w:color w:val="000000"/>
                <w:sz w:val="20"/>
                <w:szCs w:val="20"/>
              </w:rPr>
            </w:pPr>
            <w:r>
              <w:t>проведения инвентаризации целевого финансирования</w:t>
            </w: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7C0AE3" w:rsidRDefault="00764077" w:rsidP="00094F3F">
      <w:pPr>
        <w:autoSpaceDE w:val="0"/>
        <w:autoSpaceDN w:val="0"/>
        <w:adjustRightInd w:val="0"/>
        <w:ind w:firstLine="709"/>
        <w:jc w:val="cente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825639" w:rsidRDefault="00825639" w:rsidP="00094F3F">
      <w:pPr>
        <w:autoSpaceDE w:val="0"/>
        <w:autoSpaceDN w:val="0"/>
        <w:adjustRightInd w:val="0"/>
        <w:ind w:firstLine="709"/>
        <w:jc w:val="center"/>
        <w:rPr>
          <w:b/>
          <w:bCs/>
          <w:sz w:val="28"/>
          <w:szCs w:val="28"/>
        </w:rPr>
      </w:pPr>
    </w:p>
    <w:p w:rsidR="00764077" w:rsidRPr="006B5701" w:rsidRDefault="00764077" w:rsidP="00094F3F">
      <w:pPr>
        <w:autoSpaceDE w:val="0"/>
        <w:autoSpaceDN w:val="0"/>
        <w:adjustRightInd w:val="0"/>
        <w:ind w:firstLine="709"/>
        <w:jc w:val="center"/>
        <w:rPr>
          <w:b/>
          <w:bCs/>
          <w:sz w:val="28"/>
          <w:szCs w:val="28"/>
        </w:rPr>
      </w:pPr>
      <w:r w:rsidRPr="006B5701">
        <w:rPr>
          <w:b/>
          <w:bCs/>
          <w:sz w:val="28"/>
          <w:szCs w:val="28"/>
        </w:rPr>
        <w:t xml:space="preserve">ЗАДАНИЕ </w:t>
      </w:r>
      <w:r>
        <w:rPr>
          <w:b/>
          <w:bCs/>
          <w:sz w:val="28"/>
          <w:szCs w:val="28"/>
        </w:rPr>
        <w:t>30</w:t>
      </w:r>
    </w:p>
    <w:p w:rsidR="00764077" w:rsidRPr="006B5701" w:rsidRDefault="00764077" w:rsidP="00094F3F">
      <w:pPr>
        <w:autoSpaceDE w:val="0"/>
        <w:autoSpaceDN w:val="0"/>
        <w:adjustRightInd w:val="0"/>
        <w:ind w:firstLine="709"/>
        <w:rPr>
          <w:b/>
          <w:bCs/>
        </w:rPr>
      </w:pPr>
      <w:r w:rsidRPr="006B5701">
        <w:rPr>
          <w:b/>
          <w:bCs/>
        </w:rPr>
        <w:t>Должен уметь:</w:t>
      </w:r>
    </w:p>
    <w:p w:rsidR="00764077" w:rsidRPr="006B5701" w:rsidRDefault="00764077" w:rsidP="00094F3F">
      <w:pPr>
        <w:autoSpaceDE w:val="0"/>
        <w:autoSpaceDN w:val="0"/>
        <w:adjustRightInd w:val="0"/>
        <w:ind w:firstLine="709"/>
      </w:pPr>
      <w:r w:rsidRPr="006B5701">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764077" w:rsidRPr="006B5701" w:rsidRDefault="00764077" w:rsidP="00094F3F">
      <w:pPr>
        <w:autoSpaceDE w:val="0"/>
        <w:autoSpaceDN w:val="0"/>
        <w:adjustRightInd w:val="0"/>
        <w:ind w:firstLine="709"/>
        <w:rPr>
          <w:b/>
          <w:bCs/>
        </w:rPr>
      </w:pPr>
      <w:r w:rsidRPr="006B5701">
        <w:rPr>
          <w:b/>
          <w:bCs/>
        </w:rPr>
        <w:t>Должен знать:</w:t>
      </w:r>
    </w:p>
    <w:p w:rsidR="00764077" w:rsidRPr="006B5701" w:rsidRDefault="00764077" w:rsidP="00094F3F">
      <w:pPr>
        <w:autoSpaceDE w:val="0"/>
        <w:autoSpaceDN w:val="0"/>
        <w:adjustRightInd w:val="0"/>
        <w:ind w:firstLine="709"/>
        <w:rPr>
          <w:color w:val="000000"/>
        </w:rPr>
      </w:pPr>
      <w:r w:rsidRPr="006B5701">
        <w:rPr>
          <w:color w:val="000000"/>
        </w:rPr>
        <w:t>нормативные документы, регулирующие порядок проведения инвентаризации имущества;</w:t>
      </w:r>
    </w:p>
    <w:p w:rsidR="00764077" w:rsidRPr="006B5701" w:rsidRDefault="00764077" w:rsidP="00094F3F">
      <w:pPr>
        <w:autoSpaceDE w:val="0"/>
        <w:autoSpaceDN w:val="0"/>
        <w:adjustRightInd w:val="0"/>
        <w:ind w:firstLine="709"/>
        <w:rPr>
          <w:color w:val="000000"/>
        </w:rPr>
      </w:pPr>
      <w:r w:rsidRPr="006B5701">
        <w:rPr>
          <w:color w:val="000000"/>
        </w:rPr>
        <w:t>формирование бухгалтерских проводок по отражению результатов инвентаризации.</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6B5701" w:rsidRDefault="00764077" w:rsidP="00094F3F">
      <w:pPr>
        <w:autoSpaceDE w:val="0"/>
        <w:autoSpaceDN w:val="0"/>
        <w:adjustRightInd w:val="0"/>
        <w:ind w:firstLine="709"/>
        <w:rPr>
          <w:b/>
          <w:bCs/>
        </w:rPr>
      </w:pPr>
      <w:r w:rsidRPr="006B5701">
        <w:rPr>
          <w:b/>
          <w:bCs/>
        </w:rPr>
        <w:t>Текст задания</w:t>
      </w:r>
    </w:p>
    <w:p w:rsidR="00764077" w:rsidRPr="00471C66" w:rsidRDefault="00764077" w:rsidP="00094F3F">
      <w:pPr>
        <w:tabs>
          <w:tab w:val="left" w:pos="4450"/>
        </w:tabs>
        <w:autoSpaceDE w:val="0"/>
        <w:autoSpaceDN w:val="0"/>
        <w:adjustRightInd w:val="0"/>
        <w:ind w:right="-187" w:firstLine="709"/>
        <w:jc w:val="both"/>
        <w:rPr>
          <w:color w:val="000000"/>
        </w:rPr>
      </w:pPr>
      <w:r w:rsidRPr="00471C66">
        <w:rPr>
          <w:color w:val="000000"/>
        </w:rPr>
        <w:t>1. Отражение в учете излишков и недостач, выявленных в процессе инвентаризации.</w:t>
      </w:r>
    </w:p>
    <w:p w:rsidR="00764077" w:rsidRPr="00471C66" w:rsidRDefault="00764077" w:rsidP="00094F3F">
      <w:pPr>
        <w:tabs>
          <w:tab w:val="left" w:pos="4450"/>
        </w:tabs>
        <w:autoSpaceDE w:val="0"/>
        <w:autoSpaceDN w:val="0"/>
        <w:adjustRightInd w:val="0"/>
        <w:ind w:right="-187" w:firstLine="709"/>
        <w:jc w:val="both"/>
        <w:rPr>
          <w:color w:val="000000"/>
        </w:rPr>
      </w:pPr>
      <w:r w:rsidRPr="00471C66">
        <w:rPr>
          <w:color w:val="000000"/>
        </w:rPr>
        <w:t>2. Задача</w:t>
      </w:r>
    </w:p>
    <w:p w:rsidR="00764077" w:rsidRPr="00471C66" w:rsidRDefault="00764077" w:rsidP="00094F3F">
      <w:pPr>
        <w:tabs>
          <w:tab w:val="left" w:pos="4450"/>
        </w:tabs>
        <w:autoSpaceDE w:val="0"/>
        <w:autoSpaceDN w:val="0"/>
        <w:adjustRightInd w:val="0"/>
        <w:ind w:right="-187" w:firstLine="709"/>
        <w:jc w:val="both"/>
        <w:rPr>
          <w:color w:val="000000"/>
        </w:rPr>
      </w:pPr>
      <w:r w:rsidRPr="00471C66">
        <w:rPr>
          <w:color w:val="000000"/>
        </w:rPr>
        <w:t xml:space="preserve">    При инвентаризации основных средств обнаружена недостача холодильного оборудования,  первоначальная стоимость которого составляла 345985 руб., начислена амортизация за время эксплуатации 425500 руб. Какие  действия примет комиссия. Отразите результаты в бухгалтерском учете.</w:t>
      </w:r>
    </w:p>
    <w:p w:rsidR="00764077" w:rsidRPr="006B5701" w:rsidRDefault="00764077" w:rsidP="00094F3F">
      <w:pPr>
        <w:tabs>
          <w:tab w:val="left" w:pos="4450"/>
        </w:tabs>
        <w:autoSpaceDE w:val="0"/>
        <w:autoSpaceDN w:val="0"/>
        <w:adjustRightInd w:val="0"/>
        <w:ind w:right="-185" w:firstLine="709"/>
      </w:pPr>
    </w:p>
    <w:p w:rsidR="00297C3A" w:rsidRPr="00B612CC" w:rsidRDefault="00297C3A" w:rsidP="00297C3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61"/>
      </w:tblGrid>
      <w:tr w:rsidR="00297C3A" w:rsidRPr="005669D5" w:rsidTr="00E92C03">
        <w:tc>
          <w:tcPr>
            <w:tcW w:w="4782" w:type="dxa"/>
          </w:tcPr>
          <w:p w:rsidR="00297C3A" w:rsidRPr="005669D5" w:rsidRDefault="00297C3A" w:rsidP="00E92C03">
            <w:pPr>
              <w:spacing w:line="240" w:lineRule="exact"/>
              <w:jc w:val="both"/>
              <w:rPr>
                <w:b/>
              </w:rPr>
            </w:pPr>
            <w:r w:rsidRPr="005669D5">
              <w:rPr>
                <w:b/>
              </w:rPr>
              <w:t>Проверяемые умения и знания</w:t>
            </w:r>
          </w:p>
        </w:tc>
        <w:tc>
          <w:tcPr>
            <w:tcW w:w="4789" w:type="dxa"/>
          </w:tcPr>
          <w:p w:rsidR="00297C3A" w:rsidRPr="005669D5" w:rsidRDefault="00297C3A" w:rsidP="00E92C03">
            <w:pPr>
              <w:spacing w:line="240" w:lineRule="exact"/>
              <w:jc w:val="both"/>
              <w:rPr>
                <w:b/>
                <w:color w:val="FF0000"/>
              </w:rPr>
            </w:pPr>
            <w:r w:rsidRPr="005669D5">
              <w:rPr>
                <w:b/>
              </w:rPr>
              <w:t>Критерии оценки</w:t>
            </w:r>
          </w:p>
        </w:tc>
      </w:tr>
      <w:tr w:rsidR="00297C3A" w:rsidRPr="005669D5" w:rsidTr="00E92C03">
        <w:tc>
          <w:tcPr>
            <w:tcW w:w="4782" w:type="dxa"/>
          </w:tcPr>
          <w:p w:rsidR="00297C3A" w:rsidRDefault="00297C3A" w:rsidP="00E92C03">
            <w:pPr>
              <w:tabs>
                <w:tab w:val="left" w:pos="4005"/>
              </w:tabs>
              <w:spacing w:line="240" w:lineRule="exact"/>
              <w:jc w:val="both"/>
              <w:rPr>
                <w:b/>
                <w:sz w:val="20"/>
                <w:szCs w:val="20"/>
              </w:rPr>
            </w:pPr>
            <w:r w:rsidRPr="005669D5">
              <w:rPr>
                <w:b/>
                <w:sz w:val="20"/>
                <w:szCs w:val="20"/>
              </w:rPr>
              <w:t>Умения</w:t>
            </w:r>
          </w:p>
          <w:p w:rsidR="00297C3A" w:rsidRPr="003F1712" w:rsidRDefault="00297C3A" w:rsidP="00E92C03">
            <w:pPr>
              <w:tabs>
                <w:tab w:val="left" w:pos="4005"/>
              </w:tabs>
              <w:spacing w:line="240" w:lineRule="exact"/>
              <w:jc w:val="both"/>
              <w:rPr>
                <w:b/>
                <w:sz w:val="20"/>
                <w:szCs w:val="20"/>
              </w:rPr>
            </w:pPr>
            <w:r>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297C3A" w:rsidRDefault="00297C3A" w:rsidP="00E92C03">
            <w:r w:rsidRPr="005669D5">
              <w:t xml:space="preserve">  </w:t>
            </w:r>
            <w:r>
              <w:t>Выполнение алгоритма по учету труда и его оплаты. Правильность отражения в учете хозяйственных операций, связанных с предстоящими расходами. Полнота и обоснованность ответа</w:t>
            </w:r>
          </w:p>
          <w:p w:rsidR="00297C3A" w:rsidRPr="003F1712" w:rsidRDefault="00297C3A" w:rsidP="00E92C03">
            <w:pPr>
              <w:spacing w:line="240" w:lineRule="exact"/>
            </w:pPr>
          </w:p>
          <w:p w:rsidR="00297C3A" w:rsidRPr="005669D5" w:rsidRDefault="00297C3A" w:rsidP="00E92C03">
            <w:pPr>
              <w:rPr>
                <w:sz w:val="20"/>
                <w:szCs w:val="20"/>
              </w:rPr>
            </w:pPr>
          </w:p>
          <w:p w:rsidR="00297C3A" w:rsidRPr="005669D5" w:rsidRDefault="00297C3A" w:rsidP="00E92C03">
            <w:pPr>
              <w:tabs>
                <w:tab w:val="left" w:pos="4005"/>
              </w:tabs>
              <w:spacing w:line="240" w:lineRule="exact"/>
              <w:jc w:val="both"/>
              <w:rPr>
                <w:b/>
              </w:rPr>
            </w:pPr>
          </w:p>
        </w:tc>
      </w:tr>
      <w:tr w:rsidR="00297C3A" w:rsidRPr="005669D5" w:rsidTr="00E92C03">
        <w:tc>
          <w:tcPr>
            <w:tcW w:w="4782" w:type="dxa"/>
          </w:tcPr>
          <w:p w:rsidR="00297C3A" w:rsidRPr="006B5701" w:rsidRDefault="00297C3A" w:rsidP="00E92C03">
            <w:pPr>
              <w:autoSpaceDE w:val="0"/>
              <w:autoSpaceDN w:val="0"/>
              <w:adjustRightInd w:val="0"/>
              <w:ind w:firstLine="709"/>
              <w:rPr>
                <w:b/>
                <w:bCs/>
              </w:rPr>
            </w:pPr>
            <w:r w:rsidRPr="006B5701">
              <w:rPr>
                <w:b/>
                <w:bCs/>
              </w:rPr>
              <w:t xml:space="preserve">Знания                                                                                                  </w:t>
            </w:r>
          </w:p>
          <w:p w:rsidR="00297C3A" w:rsidRPr="006B5701" w:rsidRDefault="00297C3A" w:rsidP="00E92C03">
            <w:pPr>
              <w:autoSpaceDE w:val="0"/>
              <w:autoSpaceDN w:val="0"/>
              <w:adjustRightInd w:val="0"/>
              <w:ind w:firstLine="709"/>
              <w:rPr>
                <w:color w:val="000000"/>
              </w:rPr>
            </w:pPr>
            <w:r w:rsidRPr="006B5701">
              <w:rPr>
                <w:color w:val="000000"/>
              </w:rPr>
              <w:t>нормативных документов, регулирующих порядок</w:t>
            </w:r>
          </w:p>
          <w:p w:rsidR="00297C3A" w:rsidRPr="006B5701" w:rsidRDefault="00297C3A" w:rsidP="00E92C03">
            <w:pPr>
              <w:autoSpaceDE w:val="0"/>
              <w:autoSpaceDN w:val="0"/>
              <w:adjustRightInd w:val="0"/>
              <w:ind w:firstLine="709"/>
              <w:rPr>
                <w:color w:val="000000"/>
              </w:rPr>
            </w:pPr>
            <w:r w:rsidRPr="006B5701">
              <w:rPr>
                <w:color w:val="000000"/>
              </w:rPr>
              <w:t>проведения инвентаризации имущества;</w:t>
            </w:r>
          </w:p>
          <w:p w:rsidR="00297C3A" w:rsidRPr="006B5701" w:rsidRDefault="00297C3A" w:rsidP="00E92C03">
            <w:pPr>
              <w:autoSpaceDE w:val="0"/>
              <w:autoSpaceDN w:val="0"/>
              <w:adjustRightInd w:val="0"/>
              <w:ind w:firstLine="709"/>
              <w:rPr>
                <w:color w:val="000000"/>
              </w:rPr>
            </w:pPr>
            <w:r w:rsidRPr="006B5701">
              <w:rPr>
                <w:color w:val="000000"/>
              </w:rPr>
              <w:t>формирования бухгалтерских проводок</w:t>
            </w:r>
          </w:p>
          <w:p w:rsidR="00297C3A" w:rsidRPr="006B5701" w:rsidRDefault="00297C3A" w:rsidP="00E92C03">
            <w:pPr>
              <w:autoSpaceDE w:val="0"/>
              <w:autoSpaceDN w:val="0"/>
              <w:adjustRightInd w:val="0"/>
              <w:ind w:firstLine="709"/>
              <w:rPr>
                <w:color w:val="000000"/>
              </w:rPr>
            </w:pPr>
            <w:r w:rsidRPr="006B5701">
              <w:rPr>
                <w:color w:val="000000"/>
              </w:rPr>
              <w:t>по отражению результатов инвентаризации,</w:t>
            </w:r>
          </w:p>
          <w:p w:rsidR="00297C3A" w:rsidRPr="00D558A1" w:rsidRDefault="00297C3A" w:rsidP="00E92C03">
            <w:pPr>
              <w:spacing w:line="240" w:lineRule="exact"/>
              <w:jc w:val="both"/>
              <w:rPr>
                <w:b/>
                <w:color w:val="000000"/>
                <w:sz w:val="20"/>
                <w:szCs w:val="20"/>
              </w:rPr>
            </w:pPr>
            <w:r>
              <w:t>проведения инвентаризации целевого финансирования</w:t>
            </w:r>
          </w:p>
        </w:tc>
        <w:tc>
          <w:tcPr>
            <w:tcW w:w="4789" w:type="dxa"/>
          </w:tcPr>
          <w:p w:rsidR="00297C3A" w:rsidRPr="005669D5" w:rsidRDefault="00297C3A" w:rsidP="00E92C03">
            <w:pPr>
              <w:tabs>
                <w:tab w:val="left" w:pos="4005"/>
              </w:tabs>
              <w:spacing w:line="240" w:lineRule="exact"/>
              <w:jc w:val="both"/>
              <w:rPr>
                <w:sz w:val="20"/>
                <w:szCs w:val="20"/>
              </w:rPr>
            </w:pPr>
          </w:p>
        </w:tc>
      </w:tr>
    </w:tbl>
    <w:p w:rsidR="00764077" w:rsidRPr="006B5701" w:rsidRDefault="00764077" w:rsidP="00764077"/>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094F3F" w:rsidRDefault="00094F3F" w:rsidP="00764077">
      <w:pPr>
        <w:spacing w:line="360" w:lineRule="auto"/>
        <w:ind w:firstLine="709"/>
        <w:jc w:val="both"/>
        <w:rPr>
          <w:b/>
          <w:sz w:val="28"/>
          <w:szCs w:val="28"/>
        </w:rPr>
        <w:sectPr w:rsidR="00094F3F" w:rsidSect="002A041D">
          <w:pgSz w:w="11906" w:h="16838"/>
          <w:pgMar w:top="1134" w:right="902" w:bottom="567" w:left="1701" w:header="709" w:footer="709" w:gutter="0"/>
          <w:cols w:space="720"/>
        </w:sectPr>
      </w:pPr>
    </w:p>
    <w:p w:rsidR="00764077" w:rsidRDefault="00094F3F" w:rsidP="00094F3F">
      <w:pPr>
        <w:spacing w:line="360" w:lineRule="auto"/>
        <w:ind w:firstLine="709"/>
        <w:jc w:val="center"/>
        <w:rPr>
          <w:b/>
          <w:sz w:val="28"/>
          <w:szCs w:val="28"/>
        </w:rPr>
      </w:pPr>
      <w:r>
        <w:rPr>
          <w:b/>
          <w:sz w:val="28"/>
          <w:szCs w:val="28"/>
        </w:rPr>
        <w:lastRenderedPageBreak/>
        <w:t>4. КОНТРОЛЬ ПРИОБРЕТЕНИЯ ПРАКТИЧЕСКОГО ОПЫТА. ОЦЕНКА ПО УЧЕБНОЙ ПРАКТИКЕ (8)</w:t>
      </w:r>
    </w:p>
    <w:p w:rsidR="00764077" w:rsidRDefault="00764077" w:rsidP="00764077">
      <w:pPr>
        <w:spacing w:line="360" w:lineRule="auto"/>
        <w:ind w:firstLine="709"/>
        <w:jc w:val="both"/>
        <w:rPr>
          <w:b/>
          <w:sz w:val="28"/>
          <w:szCs w:val="28"/>
        </w:rPr>
      </w:pPr>
      <w:r>
        <w:rPr>
          <w:b/>
          <w:sz w:val="28"/>
          <w:szCs w:val="28"/>
        </w:rPr>
        <w:t>4.1. Общие положения</w:t>
      </w:r>
    </w:p>
    <w:p w:rsidR="00764077" w:rsidRDefault="00764077" w:rsidP="00764077">
      <w:pPr>
        <w:spacing w:line="360" w:lineRule="auto"/>
        <w:ind w:firstLine="709"/>
        <w:jc w:val="both"/>
        <w:rPr>
          <w:sz w:val="28"/>
          <w:szCs w:val="28"/>
        </w:rPr>
      </w:pPr>
      <w:r w:rsidRPr="00631395">
        <w:rPr>
          <w:sz w:val="28"/>
          <w:szCs w:val="28"/>
        </w:rPr>
        <w:t xml:space="preserve">Целью оценки </w:t>
      </w:r>
      <w:r w:rsidR="00825639" w:rsidRPr="00631395">
        <w:rPr>
          <w:sz w:val="28"/>
          <w:szCs w:val="28"/>
        </w:rPr>
        <w:t>по учебные практики</w:t>
      </w:r>
      <w:r w:rsidRPr="00631395">
        <w:rPr>
          <w:sz w:val="28"/>
          <w:szCs w:val="28"/>
        </w:rPr>
        <w:t xml:space="preserve"> является оце</w:t>
      </w:r>
      <w:r>
        <w:rPr>
          <w:sz w:val="28"/>
          <w:szCs w:val="28"/>
        </w:rPr>
        <w:t>н</w:t>
      </w:r>
      <w:r w:rsidRPr="00631395">
        <w:rPr>
          <w:sz w:val="28"/>
          <w:szCs w:val="28"/>
        </w:rPr>
        <w:t>ка:</w:t>
      </w:r>
    </w:p>
    <w:p w:rsidR="00764077" w:rsidRDefault="00764077" w:rsidP="00764077">
      <w:pPr>
        <w:spacing w:line="360" w:lineRule="auto"/>
        <w:ind w:firstLine="709"/>
        <w:jc w:val="both"/>
        <w:rPr>
          <w:sz w:val="28"/>
          <w:szCs w:val="28"/>
        </w:rPr>
      </w:pPr>
      <w:r>
        <w:rPr>
          <w:sz w:val="28"/>
          <w:szCs w:val="28"/>
        </w:rPr>
        <w:t>1) профессиональных и общих компетенций; 2) практического опыта и умений.</w:t>
      </w:r>
    </w:p>
    <w:p w:rsidR="00764077" w:rsidRPr="00631395" w:rsidRDefault="00764077" w:rsidP="00764077">
      <w:pPr>
        <w:spacing w:line="360" w:lineRule="auto"/>
        <w:ind w:firstLine="709"/>
        <w:jc w:val="both"/>
        <w:rPr>
          <w:sz w:val="28"/>
          <w:szCs w:val="28"/>
        </w:rPr>
      </w:pPr>
      <w:r>
        <w:rPr>
          <w:sz w:val="28"/>
          <w:szCs w:val="28"/>
        </w:rPr>
        <w:t>Оценка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 / 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764077" w:rsidRDefault="00764077" w:rsidP="00764077">
      <w:pPr>
        <w:spacing w:line="360" w:lineRule="auto"/>
        <w:ind w:firstLine="709"/>
        <w:jc w:val="both"/>
        <w:rPr>
          <w:b/>
          <w:sz w:val="28"/>
          <w:szCs w:val="28"/>
        </w:rPr>
      </w:pPr>
      <w:r>
        <w:rPr>
          <w:b/>
          <w:sz w:val="28"/>
          <w:szCs w:val="28"/>
        </w:rPr>
        <w:t>4.2</w:t>
      </w:r>
      <w:r w:rsidRPr="000A675F">
        <w:rPr>
          <w:b/>
          <w:sz w:val="28"/>
          <w:szCs w:val="28"/>
        </w:rPr>
        <w:t xml:space="preserve">. Виды работ практики и проверяемые результаты </w:t>
      </w:r>
      <w:r>
        <w:rPr>
          <w:b/>
          <w:sz w:val="28"/>
          <w:szCs w:val="28"/>
        </w:rPr>
        <w:t xml:space="preserve">производственной практики </w:t>
      </w:r>
      <w:r w:rsidR="00825639">
        <w:rPr>
          <w:b/>
          <w:sz w:val="28"/>
          <w:szCs w:val="28"/>
        </w:rPr>
        <w:t xml:space="preserve">по </w:t>
      </w:r>
      <w:r w:rsidR="00825639" w:rsidRPr="000A675F">
        <w:rPr>
          <w:b/>
          <w:sz w:val="28"/>
          <w:szCs w:val="28"/>
        </w:rPr>
        <w:t>профессиональному</w:t>
      </w:r>
      <w:r>
        <w:rPr>
          <w:b/>
          <w:sz w:val="28"/>
          <w:szCs w:val="28"/>
        </w:rPr>
        <w:t xml:space="preserve"> модулю</w:t>
      </w:r>
      <w:r>
        <w:rPr>
          <w:rStyle w:val="af6"/>
          <w:b/>
          <w:sz w:val="28"/>
          <w:szCs w:val="28"/>
        </w:rPr>
        <w:footnoteReference w:id="6"/>
      </w:r>
    </w:p>
    <w:p w:rsidR="00764077" w:rsidRPr="003C118D" w:rsidRDefault="00764077" w:rsidP="00764077">
      <w:pPr>
        <w:ind w:left="709" w:firstLine="709"/>
        <w:jc w:val="right"/>
        <w:rPr>
          <w:bCs/>
          <w:sz w:val="28"/>
          <w:szCs w:val="28"/>
        </w:rPr>
      </w:pPr>
      <w:r>
        <w:rPr>
          <w:bCs/>
          <w:sz w:val="28"/>
          <w:szCs w:val="28"/>
        </w:rPr>
        <w:t>Таблица 7</w:t>
      </w:r>
    </w:p>
    <w:tbl>
      <w:tblPr>
        <w:tblW w:w="101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420"/>
        <w:gridCol w:w="4140"/>
      </w:tblGrid>
      <w:tr w:rsidR="00764077" w:rsidRPr="00F21DB9" w:rsidTr="00094F3F">
        <w:tc>
          <w:tcPr>
            <w:tcW w:w="2552" w:type="dxa"/>
          </w:tcPr>
          <w:p w:rsidR="00764077" w:rsidRPr="00F21DB9" w:rsidRDefault="00764077" w:rsidP="003F3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F21DB9">
              <w:rPr>
                <w:b/>
                <w:bCs/>
              </w:rPr>
              <w:t>Иметь практический опыт</w:t>
            </w:r>
          </w:p>
          <w:p w:rsidR="00764077" w:rsidRPr="00F21DB9" w:rsidRDefault="00764077" w:rsidP="003F3405">
            <w:pPr>
              <w:pStyle w:val="af5"/>
              <w:spacing w:after="0" w:line="240" w:lineRule="exact"/>
              <w:ind w:left="0"/>
              <w:rPr>
                <w:rFonts w:ascii="Times New Roman" w:hAnsi="Times New Roman"/>
                <w:sz w:val="24"/>
                <w:szCs w:val="24"/>
              </w:rPr>
            </w:pPr>
          </w:p>
        </w:tc>
        <w:tc>
          <w:tcPr>
            <w:tcW w:w="3420" w:type="dxa"/>
          </w:tcPr>
          <w:p w:rsidR="00764077" w:rsidRPr="00F21DB9" w:rsidRDefault="00764077" w:rsidP="003F3405">
            <w:pPr>
              <w:spacing w:line="240" w:lineRule="exact"/>
              <w:jc w:val="center"/>
              <w:rPr>
                <w:b/>
                <w:bCs/>
              </w:rPr>
            </w:pPr>
            <w:r>
              <w:rPr>
                <w:b/>
                <w:bCs/>
              </w:rPr>
              <w:t xml:space="preserve">Виды и объем работ на </w:t>
            </w:r>
            <w:r w:rsidR="00825639">
              <w:rPr>
                <w:b/>
                <w:bCs/>
              </w:rPr>
              <w:t>производственной</w:t>
            </w:r>
            <w:r w:rsidR="00825639" w:rsidRPr="00F21DB9">
              <w:rPr>
                <w:b/>
                <w:bCs/>
              </w:rPr>
              <w:t xml:space="preserve"> практике</w:t>
            </w:r>
            <w:r w:rsidRPr="00F21DB9">
              <w:rPr>
                <w:b/>
                <w:bCs/>
              </w:rPr>
              <w:t>, требования к их выполнению и/ или условия выполнения</w:t>
            </w:r>
          </w:p>
          <w:p w:rsidR="00764077" w:rsidRPr="00F21DB9" w:rsidRDefault="00764077" w:rsidP="003F3405">
            <w:pPr>
              <w:spacing w:line="240" w:lineRule="exact"/>
              <w:jc w:val="center"/>
              <w:rPr>
                <w:b/>
                <w:bCs/>
              </w:rPr>
            </w:pPr>
          </w:p>
        </w:tc>
        <w:tc>
          <w:tcPr>
            <w:tcW w:w="4140" w:type="dxa"/>
          </w:tcPr>
          <w:p w:rsidR="00764077" w:rsidRPr="00F21DB9" w:rsidRDefault="00764077" w:rsidP="003F3405">
            <w:pPr>
              <w:spacing w:line="240" w:lineRule="exact"/>
              <w:jc w:val="center"/>
              <w:rPr>
                <w:b/>
                <w:bCs/>
                <w:i/>
                <w:iCs/>
              </w:rPr>
            </w:pPr>
            <w:r w:rsidRPr="00F21DB9">
              <w:rPr>
                <w:b/>
                <w:bCs/>
              </w:rPr>
              <w:t>Документ, подтверждающий качество выполнения работ</w:t>
            </w:r>
          </w:p>
        </w:tc>
      </w:tr>
      <w:tr w:rsidR="00764077" w:rsidRPr="00F21DB9" w:rsidTr="00094F3F">
        <w:tc>
          <w:tcPr>
            <w:tcW w:w="2552" w:type="dxa"/>
          </w:tcPr>
          <w:p w:rsidR="00764077" w:rsidRPr="00F21DB9" w:rsidRDefault="00764077" w:rsidP="003F3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F21DB9">
              <w:rPr>
                <w:b/>
                <w:bCs/>
              </w:rPr>
              <w:t>1</w:t>
            </w:r>
          </w:p>
        </w:tc>
        <w:tc>
          <w:tcPr>
            <w:tcW w:w="3420" w:type="dxa"/>
          </w:tcPr>
          <w:p w:rsidR="00764077" w:rsidRPr="00F21DB9" w:rsidRDefault="00764077" w:rsidP="003F3405">
            <w:pPr>
              <w:spacing w:line="240" w:lineRule="exact"/>
              <w:jc w:val="center"/>
              <w:rPr>
                <w:b/>
                <w:bCs/>
              </w:rPr>
            </w:pPr>
            <w:r w:rsidRPr="00F21DB9">
              <w:rPr>
                <w:b/>
                <w:bCs/>
              </w:rPr>
              <w:t>2</w:t>
            </w:r>
          </w:p>
        </w:tc>
        <w:tc>
          <w:tcPr>
            <w:tcW w:w="4140" w:type="dxa"/>
          </w:tcPr>
          <w:p w:rsidR="00764077" w:rsidRPr="00F21DB9" w:rsidRDefault="00764077" w:rsidP="003F3405">
            <w:pPr>
              <w:spacing w:line="240" w:lineRule="exact"/>
              <w:jc w:val="center"/>
              <w:rPr>
                <w:b/>
                <w:bCs/>
              </w:rPr>
            </w:pPr>
            <w:r w:rsidRPr="00F21DB9">
              <w:rPr>
                <w:b/>
                <w:bCs/>
              </w:rPr>
              <w:t>3</w:t>
            </w:r>
          </w:p>
        </w:tc>
      </w:tr>
      <w:tr w:rsidR="00764077" w:rsidRPr="00F21DB9" w:rsidTr="00094F3F">
        <w:tc>
          <w:tcPr>
            <w:tcW w:w="2552" w:type="dxa"/>
          </w:tcPr>
          <w:p w:rsidR="00764077" w:rsidRPr="00F21DB9" w:rsidRDefault="00764077" w:rsidP="003F3405">
            <w:pPr>
              <w:spacing w:line="240" w:lineRule="exact"/>
              <w:rPr>
                <w:lang w:eastAsia="en-US"/>
              </w:rPr>
            </w:pPr>
            <w:r>
              <w:rPr>
                <w:lang w:eastAsia="en-US"/>
              </w:rPr>
              <w:t>по  учету расчетов по оплате труда</w:t>
            </w:r>
          </w:p>
        </w:tc>
        <w:tc>
          <w:tcPr>
            <w:tcW w:w="3420" w:type="dxa"/>
          </w:tcPr>
          <w:p w:rsidR="00764077" w:rsidRPr="00F21DB9" w:rsidRDefault="00764077" w:rsidP="003F3405">
            <w:pPr>
              <w:spacing w:line="240" w:lineRule="exact"/>
              <w:rPr>
                <w:bCs/>
              </w:rPr>
            </w:pPr>
            <w:r w:rsidRPr="00F21DB9">
              <w:rPr>
                <w:bCs/>
              </w:rPr>
              <w:t xml:space="preserve">Познакомиться с Уставом предприятия, определить цели, задачи и функции предприятия. </w:t>
            </w:r>
          </w:p>
          <w:p w:rsidR="00764077" w:rsidRPr="00F21DB9" w:rsidRDefault="00764077" w:rsidP="003F3405">
            <w:pPr>
              <w:spacing w:line="240" w:lineRule="exact"/>
              <w:rPr>
                <w:bCs/>
              </w:rPr>
            </w:pPr>
            <w:r w:rsidRPr="00F21DB9">
              <w:rPr>
                <w:bCs/>
              </w:rPr>
              <w:t>Разработать  схему организационной структуры предприятия и сделать её описание.</w:t>
            </w:r>
          </w:p>
          <w:p w:rsidR="00764077" w:rsidRDefault="00764077" w:rsidP="003F3405">
            <w:pPr>
              <w:spacing w:line="240" w:lineRule="exact"/>
              <w:rPr>
                <w:bCs/>
              </w:rPr>
            </w:pPr>
            <w:r w:rsidRPr="00F21DB9">
              <w:rPr>
                <w:bCs/>
              </w:rPr>
              <w:t xml:space="preserve">Изучить должностные инструкции работников предприятии и определить роль и функции каждого работника в достижении уставных целей. </w:t>
            </w:r>
          </w:p>
          <w:p w:rsidR="00764077" w:rsidRDefault="00764077" w:rsidP="003F3405">
            <w:pPr>
              <w:spacing w:line="240" w:lineRule="exact"/>
              <w:rPr>
                <w:bCs/>
              </w:rPr>
            </w:pPr>
            <w:r>
              <w:rPr>
                <w:bCs/>
              </w:rPr>
              <w:t>Изучение Приказа  «Об учетной политики организации».</w:t>
            </w:r>
          </w:p>
          <w:p w:rsidR="00764077" w:rsidRPr="00F21DB9" w:rsidRDefault="00764077" w:rsidP="003F3405">
            <w:pPr>
              <w:spacing w:line="240" w:lineRule="exact"/>
              <w:rPr>
                <w:bCs/>
              </w:rPr>
            </w:pPr>
            <w:r>
              <w:rPr>
                <w:bCs/>
              </w:rPr>
              <w:t>В программе «1 С- Предприятие» выполнить следующие работы:</w:t>
            </w:r>
          </w:p>
          <w:p w:rsidR="00825639" w:rsidRDefault="00825639" w:rsidP="00825639">
            <w:pPr>
              <w:widowControl w:val="0"/>
              <w:suppressAutoHyphens/>
              <w:autoSpaceDE w:val="0"/>
              <w:snapToGrid w:val="0"/>
              <w:ind w:left="720"/>
            </w:pPr>
          </w:p>
          <w:p w:rsidR="00764077" w:rsidRDefault="00764077" w:rsidP="003F3405">
            <w:pPr>
              <w:widowControl w:val="0"/>
              <w:numPr>
                <w:ilvl w:val="0"/>
                <w:numId w:val="9"/>
              </w:numPr>
              <w:suppressAutoHyphens/>
              <w:autoSpaceDE w:val="0"/>
              <w:snapToGrid w:val="0"/>
            </w:pPr>
            <w:r>
              <w:lastRenderedPageBreak/>
              <w:t>Сформировать справочник «Сотрудники»</w:t>
            </w:r>
          </w:p>
          <w:p w:rsidR="00764077" w:rsidRDefault="00825639" w:rsidP="003F3405">
            <w:pPr>
              <w:widowControl w:val="0"/>
              <w:numPr>
                <w:ilvl w:val="0"/>
                <w:numId w:val="9"/>
              </w:numPr>
              <w:suppressAutoHyphens/>
              <w:autoSpaceDE w:val="0"/>
              <w:snapToGrid w:val="0"/>
            </w:pPr>
            <w:r>
              <w:t>Оформить приказы о</w:t>
            </w:r>
            <w:r w:rsidR="00764077">
              <w:t xml:space="preserve"> приеме на работу, о переводе на другую работу.</w:t>
            </w:r>
          </w:p>
          <w:p w:rsidR="00764077" w:rsidRDefault="00764077" w:rsidP="003F3405">
            <w:pPr>
              <w:widowControl w:val="0"/>
              <w:numPr>
                <w:ilvl w:val="0"/>
                <w:numId w:val="9"/>
              </w:numPr>
              <w:suppressAutoHyphens/>
              <w:autoSpaceDE w:val="0"/>
              <w:snapToGrid w:val="0"/>
            </w:pPr>
            <w:r>
              <w:t>Произвести автоматизированное начисление заработной платы, отпускных, пособий по временной нетрудоспособности.</w:t>
            </w:r>
          </w:p>
          <w:p w:rsidR="00764077" w:rsidRDefault="00764077" w:rsidP="003F3405">
            <w:pPr>
              <w:widowControl w:val="0"/>
              <w:numPr>
                <w:ilvl w:val="0"/>
                <w:numId w:val="9"/>
              </w:numPr>
              <w:suppressAutoHyphens/>
              <w:autoSpaceDE w:val="0"/>
              <w:snapToGrid w:val="0"/>
            </w:pPr>
            <w:r>
              <w:t>Произвести удержания из заработной платы и ее выплату</w:t>
            </w:r>
          </w:p>
          <w:p w:rsidR="00764077" w:rsidRDefault="00764077" w:rsidP="003F3405">
            <w:pPr>
              <w:widowControl w:val="0"/>
              <w:numPr>
                <w:ilvl w:val="0"/>
                <w:numId w:val="9"/>
              </w:numPr>
              <w:suppressAutoHyphens/>
              <w:autoSpaceDE w:val="0"/>
              <w:snapToGrid w:val="0"/>
            </w:pPr>
            <w:r>
              <w:t>Отразить НДФЛ и составить платежное  поручение на перечисление НДФЛ.</w:t>
            </w:r>
          </w:p>
          <w:p w:rsidR="00764077" w:rsidRPr="00F21DB9" w:rsidRDefault="00764077" w:rsidP="003F3405">
            <w:pPr>
              <w:spacing w:line="240" w:lineRule="exact"/>
              <w:ind w:left="-74"/>
            </w:pPr>
            <w:r>
              <w:t xml:space="preserve">      6. Сформировать отчисления в ФССиО.</w:t>
            </w:r>
          </w:p>
        </w:tc>
        <w:tc>
          <w:tcPr>
            <w:tcW w:w="4140" w:type="dxa"/>
          </w:tcPr>
          <w:p w:rsidR="00764077" w:rsidRPr="00F21DB9" w:rsidRDefault="00764077" w:rsidP="003F3405">
            <w:pPr>
              <w:pStyle w:val="af5"/>
              <w:spacing w:after="0" w:line="240" w:lineRule="exact"/>
              <w:ind w:left="0"/>
              <w:rPr>
                <w:rFonts w:ascii="Times New Roman" w:hAnsi="Times New Roman"/>
                <w:sz w:val="24"/>
                <w:szCs w:val="24"/>
              </w:rPr>
            </w:pPr>
            <w:r w:rsidRPr="00F21DB9">
              <w:rPr>
                <w:rFonts w:ascii="Times New Roman" w:hAnsi="Times New Roman"/>
                <w:sz w:val="24"/>
                <w:szCs w:val="24"/>
              </w:rPr>
              <w:lastRenderedPageBreak/>
              <w:t>- представлен аттестационный лист о прохождении практики. Раздел «Виды и качество выполненных работ»;</w:t>
            </w: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представлен дневник </w:t>
            </w:r>
            <w:r w:rsidRPr="00F21DB9">
              <w:rPr>
                <w:rFonts w:ascii="Times New Roman" w:hAnsi="Times New Roman"/>
                <w:sz w:val="24"/>
                <w:szCs w:val="24"/>
              </w:rPr>
              <w:t xml:space="preserve"> по практике;</w:t>
            </w: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-соответствие содержания дневника </w:t>
            </w:r>
            <w:r w:rsidRPr="00F21DB9">
              <w:rPr>
                <w:rFonts w:ascii="Times New Roman" w:hAnsi="Times New Roman"/>
                <w:sz w:val="24"/>
                <w:szCs w:val="24"/>
              </w:rPr>
              <w:t xml:space="preserve">программе практики:  </w:t>
            </w: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приложение Устав учебной фирмы;</w:t>
            </w:r>
          </w:p>
          <w:p w:rsidR="00764077" w:rsidRPr="00F21DB9" w:rsidRDefault="00764077" w:rsidP="003F3405">
            <w:pPr>
              <w:pStyle w:val="af5"/>
              <w:spacing w:after="0" w:line="240" w:lineRule="exact"/>
              <w:ind w:left="0"/>
              <w:rPr>
                <w:rFonts w:ascii="Times New Roman" w:hAnsi="Times New Roman"/>
                <w:bCs/>
                <w:sz w:val="24"/>
                <w:szCs w:val="24"/>
              </w:rPr>
            </w:pPr>
            <w:r w:rsidRPr="00F21DB9">
              <w:rPr>
                <w:rFonts w:ascii="Times New Roman" w:hAnsi="Times New Roman"/>
                <w:sz w:val="24"/>
                <w:szCs w:val="24"/>
              </w:rPr>
              <w:t xml:space="preserve">- приложение </w:t>
            </w:r>
            <w:r w:rsidRPr="00F21DB9">
              <w:rPr>
                <w:rFonts w:ascii="Times New Roman" w:hAnsi="Times New Roman"/>
                <w:bCs/>
                <w:sz w:val="24"/>
                <w:szCs w:val="24"/>
              </w:rPr>
              <w:t>Должностные инструкции;</w:t>
            </w:r>
          </w:p>
          <w:p w:rsidR="00764077" w:rsidRDefault="00764077" w:rsidP="003F3405">
            <w:pPr>
              <w:spacing w:line="240" w:lineRule="exact"/>
              <w:rPr>
                <w:bCs/>
              </w:rPr>
            </w:pPr>
            <w:r w:rsidRPr="00F21DB9">
              <w:t xml:space="preserve">- приложение </w:t>
            </w:r>
            <w:r>
              <w:rPr>
                <w:bCs/>
              </w:rPr>
              <w:t>Приказ «Об учетной политике организации»;</w:t>
            </w:r>
          </w:p>
          <w:p w:rsidR="00764077" w:rsidRPr="00F21DB9" w:rsidRDefault="00764077" w:rsidP="003F3405">
            <w:pPr>
              <w:spacing w:line="240" w:lineRule="exact"/>
              <w:rPr>
                <w:bCs/>
              </w:rPr>
            </w:pPr>
            <w:r>
              <w:rPr>
                <w:bCs/>
              </w:rPr>
              <w:t xml:space="preserve">- </w:t>
            </w:r>
            <w:r w:rsidRPr="00F21DB9">
              <w:t xml:space="preserve">приложение </w:t>
            </w:r>
            <w:r>
              <w:t>Ведомость к выплате заработной платы.</w:t>
            </w:r>
          </w:p>
          <w:p w:rsidR="00764077" w:rsidRDefault="00764077" w:rsidP="003F3405">
            <w:pPr>
              <w:spacing w:line="240" w:lineRule="exact"/>
              <w:rPr>
                <w:bCs/>
              </w:rPr>
            </w:pPr>
            <w:r>
              <w:rPr>
                <w:bCs/>
              </w:rPr>
              <w:t>- выполненные задания в программе</w:t>
            </w:r>
          </w:p>
          <w:p w:rsidR="00764077" w:rsidRPr="00F21DB9" w:rsidRDefault="00764077" w:rsidP="003F3405">
            <w:pPr>
              <w:spacing w:line="240" w:lineRule="exact"/>
              <w:rPr>
                <w:bCs/>
              </w:rPr>
            </w:pPr>
            <w:r>
              <w:rPr>
                <w:bCs/>
              </w:rPr>
              <w:t>«1 С- Предприятие»</w:t>
            </w:r>
          </w:p>
          <w:p w:rsidR="00764077" w:rsidRPr="00F21DB9" w:rsidRDefault="00764077" w:rsidP="003F3405">
            <w:pPr>
              <w:spacing w:line="240" w:lineRule="exact"/>
              <w:rPr>
                <w:bCs/>
              </w:rPr>
            </w:pPr>
            <w:r w:rsidRPr="00F21DB9">
              <w:rPr>
                <w:bCs/>
              </w:rPr>
              <w:t xml:space="preserve">            </w:t>
            </w:r>
          </w:p>
          <w:p w:rsidR="00764077" w:rsidRPr="00F21DB9" w:rsidRDefault="00764077" w:rsidP="003F3405">
            <w:pPr>
              <w:spacing w:line="240" w:lineRule="exact"/>
              <w:rPr>
                <w:bCs/>
              </w:rPr>
            </w:pPr>
          </w:p>
          <w:p w:rsidR="00764077" w:rsidRPr="00F21DB9" w:rsidRDefault="00764077" w:rsidP="003F3405">
            <w:pPr>
              <w:spacing w:line="240" w:lineRule="exact"/>
              <w:rPr>
                <w:lang w:eastAsia="en-US"/>
              </w:rPr>
            </w:pPr>
            <w:r w:rsidRPr="00F21DB9">
              <w:rPr>
                <w:lang w:eastAsia="en-US"/>
              </w:rPr>
              <w:t xml:space="preserve"> </w:t>
            </w:r>
          </w:p>
        </w:tc>
      </w:tr>
      <w:tr w:rsidR="00764077" w:rsidRPr="00F21DB9" w:rsidTr="00094F3F">
        <w:tc>
          <w:tcPr>
            <w:tcW w:w="2552" w:type="dxa"/>
          </w:tcPr>
          <w:p w:rsidR="00764077" w:rsidRPr="00F21DB9" w:rsidRDefault="00764077" w:rsidP="003F3405">
            <w:pPr>
              <w:spacing w:line="240" w:lineRule="exact"/>
            </w:pPr>
            <w:r>
              <w:lastRenderedPageBreak/>
              <w:t>по учету Уставного капитала</w:t>
            </w:r>
          </w:p>
        </w:tc>
        <w:tc>
          <w:tcPr>
            <w:tcW w:w="3420" w:type="dxa"/>
          </w:tcPr>
          <w:p w:rsidR="00764077" w:rsidRPr="00F21DB9" w:rsidRDefault="00764077" w:rsidP="003F3405">
            <w:pPr>
              <w:spacing w:line="240" w:lineRule="exact"/>
              <w:rPr>
                <w:bCs/>
              </w:rPr>
            </w:pPr>
            <w:r>
              <w:rPr>
                <w:bCs/>
              </w:rPr>
              <w:t>В программе «1 С- Предприятие» выполнить следующие работы:</w:t>
            </w:r>
          </w:p>
          <w:p w:rsidR="00764077" w:rsidRDefault="00764077" w:rsidP="003F3405">
            <w:pPr>
              <w:autoSpaceDE w:val="0"/>
              <w:rPr>
                <w:rFonts w:cs="Arial CYR"/>
              </w:rPr>
            </w:pPr>
            <w:r>
              <w:rPr>
                <w:rFonts w:cs="Arial CYR"/>
              </w:rPr>
              <w:t>1) Сформировать справочник «Учредители»;</w:t>
            </w:r>
          </w:p>
          <w:p w:rsidR="00764077" w:rsidRDefault="00764077" w:rsidP="003F3405">
            <w:pPr>
              <w:autoSpaceDE w:val="0"/>
              <w:rPr>
                <w:rFonts w:cs="Arial CYR"/>
              </w:rPr>
            </w:pPr>
            <w:r>
              <w:rPr>
                <w:rFonts w:cs="Arial CYR"/>
              </w:rPr>
              <w:t>2) Занести в журнал хозяйственные операции по формированию уставного капитала;</w:t>
            </w:r>
          </w:p>
          <w:p w:rsidR="00764077" w:rsidRDefault="00764077" w:rsidP="003F3405">
            <w:pPr>
              <w:autoSpaceDE w:val="0"/>
              <w:rPr>
                <w:rFonts w:cs="Arial CYR"/>
              </w:rPr>
            </w:pPr>
            <w:r>
              <w:rPr>
                <w:rFonts w:cs="Arial CYR"/>
              </w:rPr>
              <w:t>3) Составить платежные поручения на зачисление сумм в уставный капитал;</w:t>
            </w:r>
          </w:p>
          <w:p w:rsidR="00764077" w:rsidRDefault="00764077" w:rsidP="003F3405">
            <w:pPr>
              <w:autoSpaceDE w:val="0"/>
              <w:rPr>
                <w:rFonts w:cs="Arial CYR"/>
              </w:rPr>
            </w:pPr>
            <w:r>
              <w:rPr>
                <w:rFonts w:cs="Arial CYR"/>
              </w:rPr>
              <w:t>4) Сформировать  анализ по счетам: № 80 «Уставный капитал»; № 75, 1 «Расчеты с учредителями по взносам в уставный капитал»</w:t>
            </w:r>
          </w:p>
          <w:p w:rsidR="00764077" w:rsidRDefault="00764077" w:rsidP="003F3405">
            <w:pPr>
              <w:autoSpaceDE w:val="0"/>
              <w:rPr>
                <w:rFonts w:cs="Arial CYR"/>
              </w:rPr>
            </w:pPr>
          </w:p>
        </w:tc>
        <w:tc>
          <w:tcPr>
            <w:tcW w:w="4140" w:type="dxa"/>
          </w:tcPr>
          <w:p w:rsidR="00764077" w:rsidRPr="00F21DB9" w:rsidRDefault="00764077" w:rsidP="003F3405">
            <w:pPr>
              <w:pStyle w:val="af5"/>
              <w:spacing w:after="0" w:line="240" w:lineRule="exact"/>
              <w:ind w:left="0"/>
              <w:rPr>
                <w:rFonts w:ascii="Times New Roman" w:hAnsi="Times New Roman"/>
                <w:sz w:val="24"/>
                <w:szCs w:val="24"/>
              </w:rPr>
            </w:pPr>
            <w:r w:rsidRPr="00F21DB9">
              <w:rPr>
                <w:rFonts w:ascii="Times New Roman" w:hAnsi="Times New Roman"/>
                <w:sz w:val="24"/>
                <w:szCs w:val="24"/>
              </w:rPr>
              <w:t>- аттестационный лист.  Раздел «Виды и качество выполненных работ»</w:t>
            </w:r>
          </w:p>
          <w:p w:rsidR="00764077" w:rsidRPr="00F21DB9" w:rsidRDefault="00764077"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 представлен дневник </w:t>
            </w:r>
            <w:r w:rsidRPr="00F21DB9">
              <w:rPr>
                <w:rFonts w:ascii="Times New Roman" w:hAnsi="Times New Roman"/>
                <w:sz w:val="24"/>
                <w:szCs w:val="24"/>
              </w:rPr>
              <w:t xml:space="preserve"> по практике:</w:t>
            </w:r>
          </w:p>
          <w:p w:rsidR="00764077" w:rsidRDefault="00764077" w:rsidP="003F3405">
            <w:pPr>
              <w:pStyle w:val="af5"/>
              <w:spacing w:after="0" w:line="240" w:lineRule="exact"/>
              <w:ind w:left="0"/>
              <w:rPr>
                <w:rFonts w:ascii="Times New Roman" w:hAnsi="Times New Roman"/>
                <w:sz w:val="24"/>
                <w:szCs w:val="24"/>
              </w:rPr>
            </w:pPr>
            <w:r w:rsidRPr="007750C3">
              <w:rPr>
                <w:rFonts w:ascii="Times New Roman" w:hAnsi="Times New Roman"/>
                <w:sz w:val="24"/>
                <w:szCs w:val="24"/>
              </w:rPr>
              <w:t>-</w:t>
            </w:r>
            <w:r w:rsidRPr="007750C3">
              <w:rPr>
                <w:rFonts w:ascii="Times New Roman" w:hAnsi="Times New Roman"/>
              </w:rPr>
              <w:t xml:space="preserve"> приложение </w:t>
            </w:r>
            <w:r>
              <w:rPr>
                <w:rFonts w:ascii="Times New Roman" w:hAnsi="Times New Roman"/>
                <w:sz w:val="24"/>
                <w:szCs w:val="24"/>
              </w:rPr>
              <w:t>Анализ по счетуам №№ 80, 75,1.</w:t>
            </w:r>
          </w:p>
          <w:p w:rsidR="00764077" w:rsidRDefault="00764077" w:rsidP="003F3405">
            <w:pPr>
              <w:pStyle w:val="af5"/>
              <w:spacing w:after="0" w:line="240" w:lineRule="exact"/>
              <w:ind w:left="0"/>
              <w:rPr>
                <w:rFonts w:ascii="Times New Roman" w:hAnsi="Times New Roman"/>
                <w:sz w:val="24"/>
                <w:szCs w:val="24"/>
              </w:rPr>
            </w:pPr>
          </w:p>
          <w:p w:rsidR="00764077" w:rsidRDefault="00764077" w:rsidP="003F3405">
            <w:pPr>
              <w:spacing w:line="240" w:lineRule="exact"/>
              <w:rPr>
                <w:bCs/>
              </w:rPr>
            </w:pPr>
            <w:r>
              <w:rPr>
                <w:bCs/>
              </w:rPr>
              <w:t>- выполненные задания в программе</w:t>
            </w:r>
          </w:p>
          <w:p w:rsidR="00764077" w:rsidRPr="00F21DB9" w:rsidRDefault="00764077" w:rsidP="003F3405">
            <w:pPr>
              <w:spacing w:line="240" w:lineRule="exact"/>
              <w:rPr>
                <w:bCs/>
              </w:rPr>
            </w:pPr>
            <w:r>
              <w:rPr>
                <w:bCs/>
              </w:rPr>
              <w:t>«1 С- Предприятие»</w:t>
            </w:r>
          </w:p>
          <w:p w:rsidR="00764077" w:rsidRPr="00F21DB9" w:rsidRDefault="00764077" w:rsidP="003F3405">
            <w:pPr>
              <w:spacing w:line="240" w:lineRule="exact"/>
              <w:rPr>
                <w:bCs/>
              </w:rPr>
            </w:pPr>
            <w:r w:rsidRPr="00F21DB9">
              <w:rPr>
                <w:bCs/>
              </w:rPr>
              <w:t xml:space="preserve">            </w:t>
            </w:r>
          </w:p>
          <w:p w:rsidR="00764077" w:rsidRDefault="00764077"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w:t>
            </w:r>
          </w:p>
          <w:p w:rsidR="00764077" w:rsidRPr="00F21DB9" w:rsidRDefault="00764077" w:rsidP="003F3405">
            <w:pPr>
              <w:spacing w:line="240" w:lineRule="exact"/>
              <w:rPr>
                <w:lang w:eastAsia="en-US"/>
              </w:rPr>
            </w:pPr>
          </w:p>
        </w:tc>
      </w:tr>
      <w:tr w:rsidR="00764077" w:rsidRPr="00F21DB9" w:rsidTr="00094F3F">
        <w:tc>
          <w:tcPr>
            <w:tcW w:w="2552" w:type="dxa"/>
          </w:tcPr>
          <w:p w:rsidR="00764077" w:rsidRPr="00F21DB9" w:rsidRDefault="00764077" w:rsidP="003F3405">
            <w:pPr>
              <w:spacing w:line="240" w:lineRule="exact"/>
              <w:rPr>
                <w:lang w:eastAsia="en-US"/>
              </w:rPr>
            </w:pPr>
            <w:r>
              <w:rPr>
                <w:lang w:eastAsia="en-US"/>
              </w:rPr>
              <w:t>по учету кредитных операций</w:t>
            </w:r>
          </w:p>
        </w:tc>
        <w:tc>
          <w:tcPr>
            <w:tcW w:w="3420" w:type="dxa"/>
          </w:tcPr>
          <w:p w:rsidR="00764077" w:rsidRPr="00F21DB9" w:rsidRDefault="00764077" w:rsidP="003F3405">
            <w:pPr>
              <w:spacing w:line="240" w:lineRule="exact"/>
              <w:rPr>
                <w:bCs/>
              </w:rPr>
            </w:pPr>
            <w:r>
              <w:rPr>
                <w:bCs/>
              </w:rPr>
              <w:t>В программе «1 С- Предприятие» выполнить следующие работы:</w:t>
            </w:r>
          </w:p>
          <w:p w:rsidR="00764077" w:rsidRDefault="00764077" w:rsidP="003F3405">
            <w:pPr>
              <w:autoSpaceDE w:val="0"/>
              <w:rPr>
                <w:rFonts w:cs="Arial CYR"/>
              </w:rPr>
            </w:pPr>
            <w:r>
              <w:rPr>
                <w:rFonts w:cs="Arial CYR"/>
              </w:rPr>
              <w:t>- занести в журнал хозяйственных операций операции по учету кредитных операций.</w:t>
            </w:r>
          </w:p>
        </w:tc>
        <w:tc>
          <w:tcPr>
            <w:tcW w:w="4140" w:type="dxa"/>
          </w:tcPr>
          <w:p w:rsidR="00764077" w:rsidRPr="00F21DB9" w:rsidRDefault="00764077" w:rsidP="003F3405">
            <w:pPr>
              <w:pStyle w:val="af5"/>
              <w:spacing w:after="0" w:line="240" w:lineRule="exact"/>
              <w:ind w:left="0"/>
              <w:rPr>
                <w:rFonts w:ascii="Times New Roman" w:hAnsi="Times New Roman"/>
                <w:sz w:val="24"/>
                <w:szCs w:val="24"/>
              </w:rPr>
            </w:pPr>
            <w:r w:rsidRPr="00F21DB9">
              <w:rPr>
                <w:rFonts w:ascii="Times New Roman" w:hAnsi="Times New Roman"/>
                <w:sz w:val="24"/>
                <w:szCs w:val="24"/>
              </w:rPr>
              <w:t>- аттестационный лист.  Раздел «Виды и качество выполненных работ»</w:t>
            </w:r>
          </w:p>
          <w:p w:rsidR="00764077" w:rsidRPr="00F21DB9" w:rsidRDefault="00764077"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 представлен дневник </w:t>
            </w:r>
            <w:r w:rsidRPr="00F21DB9">
              <w:rPr>
                <w:rFonts w:ascii="Times New Roman" w:hAnsi="Times New Roman"/>
                <w:sz w:val="24"/>
                <w:szCs w:val="24"/>
              </w:rPr>
              <w:t xml:space="preserve"> по практике:</w:t>
            </w:r>
          </w:p>
          <w:p w:rsidR="00764077" w:rsidRDefault="00764077" w:rsidP="003F3405">
            <w:pPr>
              <w:pStyle w:val="af5"/>
              <w:spacing w:after="0" w:line="240" w:lineRule="exact"/>
              <w:ind w:left="0"/>
              <w:rPr>
                <w:rFonts w:ascii="Times New Roman" w:hAnsi="Times New Roman"/>
                <w:sz w:val="24"/>
                <w:szCs w:val="24"/>
              </w:rPr>
            </w:pPr>
          </w:p>
          <w:p w:rsidR="00764077" w:rsidRDefault="00764077" w:rsidP="003F3405">
            <w:pPr>
              <w:spacing w:line="240" w:lineRule="exact"/>
              <w:rPr>
                <w:bCs/>
              </w:rPr>
            </w:pPr>
            <w:r>
              <w:rPr>
                <w:bCs/>
              </w:rPr>
              <w:t>- выполненные задания в программе</w:t>
            </w:r>
          </w:p>
          <w:p w:rsidR="00764077" w:rsidRPr="00F21DB9" w:rsidRDefault="00764077" w:rsidP="003F3405">
            <w:pPr>
              <w:spacing w:line="240" w:lineRule="exact"/>
              <w:rPr>
                <w:bCs/>
              </w:rPr>
            </w:pPr>
            <w:r>
              <w:rPr>
                <w:bCs/>
              </w:rPr>
              <w:t>«1 С- Предприятие»</w:t>
            </w:r>
          </w:p>
          <w:p w:rsidR="00764077" w:rsidRPr="00F21DB9" w:rsidRDefault="00764077" w:rsidP="003F3405">
            <w:pPr>
              <w:spacing w:line="240" w:lineRule="exact"/>
              <w:rPr>
                <w:lang w:eastAsia="en-US"/>
              </w:rPr>
            </w:pPr>
          </w:p>
        </w:tc>
      </w:tr>
      <w:tr w:rsidR="00764077" w:rsidRPr="00F21DB9" w:rsidTr="00094F3F">
        <w:tc>
          <w:tcPr>
            <w:tcW w:w="2552" w:type="dxa"/>
          </w:tcPr>
          <w:p w:rsidR="006C4FAA" w:rsidRDefault="006C4FAA" w:rsidP="003F3405">
            <w:pPr>
              <w:pStyle w:val="af5"/>
              <w:spacing w:after="0" w:line="240" w:lineRule="exact"/>
              <w:ind w:left="0"/>
              <w:rPr>
                <w:rFonts w:ascii="Times New Roman" w:hAnsi="Times New Roman"/>
                <w:color w:val="000000"/>
                <w:sz w:val="24"/>
                <w:szCs w:val="24"/>
              </w:rPr>
            </w:pPr>
          </w:p>
          <w:p w:rsidR="006C4FAA" w:rsidRDefault="006C4FAA" w:rsidP="003F3405">
            <w:pPr>
              <w:pStyle w:val="af5"/>
              <w:spacing w:after="0" w:line="240" w:lineRule="exact"/>
              <w:ind w:left="0"/>
              <w:rPr>
                <w:rFonts w:ascii="Times New Roman" w:hAnsi="Times New Roman"/>
                <w:color w:val="000000"/>
                <w:sz w:val="24"/>
                <w:szCs w:val="24"/>
              </w:rPr>
            </w:pPr>
          </w:p>
          <w:p w:rsidR="006C4FAA" w:rsidRDefault="006C4FAA" w:rsidP="003F3405">
            <w:pPr>
              <w:pStyle w:val="af5"/>
              <w:spacing w:after="0" w:line="240" w:lineRule="exact"/>
              <w:ind w:left="0"/>
              <w:rPr>
                <w:rFonts w:ascii="Times New Roman" w:hAnsi="Times New Roman"/>
                <w:color w:val="000000"/>
                <w:sz w:val="24"/>
                <w:szCs w:val="24"/>
              </w:rPr>
            </w:pPr>
          </w:p>
          <w:p w:rsidR="006C4FAA" w:rsidRDefault="006C4FAA" w:rsidP="003F3405">
            <w:pPr>
              <w:pStyle w:val="af5"/>
              <w:spacing w:after="0" w:line="240" w:lineRule="exact"/>
              <w:ind w:left="0"/>
              <w:rPr>
                <w:rFonts w:ascii="Times New Roman" w:hAnsi="Times New Roman"/>
                <w:color w:val="000000"/>
                <w:sz w:val="24"/>
                <w:szCs w:val="24"/>
              </w:rPr>
            </w:pPr>
          </w:p>
          <w:p w:rsidR="006C4FAA" w:rsidRDefault="006C4FAA" w:rsidP="003F3405">
            <w:pPr>
              <w:pStyle w:val="af5"/>
              <w:spacing w:after="0" w:line="240" w:lineRule="exact"/>
              <w:ind w:left="0"/>
              <w:rPr>
                <w:rFonts w:ascii="Times New Roman" w:hAnsi="Times New Roman"/>
                <w:color w:val="000000"/>
                <w:sz w:val="24"/>
                <w:szCs w:val="24"/>
              </w:rPr>
            </w:pPr>
          </w:p>
          <w:p w:rsidR="00764077" w:rsidRPr="007750C3" w:rsidRDefault="00764077" w:rsidP="003F3405">
            <w:pPr>
              <w:pStyle w:val="af5"/>
              <w:spacing w:after="0" w:line="240" w:lineRule="exact"/>
              <w:ind w:left="0"/>
              <w:rPr>
                <w:rFonts w:ascii="Times New Roman" w:hAnsi="Times New Roman"/>
                <w:color w:val="000000"/>
                <w:sz w:val="24"/>
                <w:szCs w:val="24"/>
              </w:rPr>
            </w:pPr>
            <w:r>
              <w:rPr>
                <w:rFonts w:ascii="Times New Roman" w:hAnsi="Times New Roman"/>
                <w:color w:val="000000"/>
                <w:sz w:val="24"/>
                <w:szCs w:val="24"/>
              </w:rPr>
              <w:lastRenderedPageBreak/>
              <w:t>по учету финансовых результатов</w:t>
            </w:r>
          </w:p>
        </w:tc>
        <w:tc>
          <w:tcPr>
            <w:tcW w:w="3420" w:type="dxa"/>
          </w:tcPr>
          <w:p w:rsidR="006C4FAA" w:rsidRDefault="006C4FAA" w:rsidP="003F3405">
            <w:pPr>
              <w:spacing w:line="240" w:lineRule="exact"/>
              <w:rPr>
                <w:bCs/>
              </w:rPr>
            </w:pPr>
          </w:p>
          <w:p w:rsidR="006C4FAA" w:rsidRDefault="006C4FAA" w:rsidP="003F3405">
            <w:pPr>
              <w:spacing w:line="240" w:lineRule="exact"/>
              <w:rPr>
                <w:bCs/>
              </w:rPr>
            </w:pPr>
          </w:p>
          <w:p w:rsidR="006C4FAA" w:rsidRDefault="006C4FAA" w:rsidP="003F3405">
            <w:pPr>
              <w:spacing w:line="240" w:lineRule="exact"/>
              <w:rPr>
                <w:bCs/>
              </w:rPr>
            </w:pPr>
          </w:p>
          <w:p w:rsidR="006C4FAA" w:rsidRDefault="006C4FAA" w:rsidP="003F3405">
            <w:pPr>
              <w:spacing w:line="240" w:lineRule="exact"/>
              <w:rPr>
                <w:bCs/>
              </w:rPr>
            </w:pPr>
          </w:p>
          <w:p w:rsidR="006C4FAA" w:rsidRDefault="006C4FAA" w:rsidP="003F3405">
            <w:pPr>
              <w:spacing w:line="240" w:lineRule="exact"/>
              <w:rPr>
                <w:bCs/>
              </w:rPr>
            </w:pPr>
          </w:p>
          <w:p w:rsidR="00764077" w:rsidRPr="00F21DB9" w:rsidRDefault="00764077" w:rsidP="003F3405">
            <w:pPr>
              <w:spacing w:line="240" w:lineRule="exact"/>
              <w:rPr>
                <w:bCs/>
              </w:rPr>
            </w:pPr>
            <w:r>
              <w:rPr>
                <w:bCs/>
              </w:rPr>
              <w:lastRenderedPageBreak/>
              <w:t>В программе «1 С- Предприятие» выполнить следующие работы:</w:t>
            </w:r>
          </w:p>
          <w:p w:rsidR="00764077" w:rsidRDefault="00764077" w:rsidP="003F3405">
            <w:pPr>
              <w:spacing w:line="240" w:lineRule="exact"/>
              <w:rPr>
                <w:bCs/>
              </w:rPr>
            </w:pPr>
            <w:r>
              <w:rPr>
                <w:bCs/>
              </w:rPr>
              <w:t>1) Отразить торговые надбавки на реализованные товары;</w:t>
            </w:r>
          </w:p>
          <w:p w:rsidR="00764077" w:rsidRDefault="00764077" w:rsidP="003F3405">
            <w:pPr>
              <w:spacing w:line="240" w:lineRule="exact"/>
              <w:rPr>
                <w:bCs/>
              </w:rPr>
            </w:pPr>
            <w:r>
              <w:rPr>
                <w:bCs/>
              </w:rPr>
              <w:t>2) Произвести автоматизированный расчет торговых надбавок;</w:t>
            </w:r>
          </w:p>
          <w:p w:rsidR="00764077" w:rsidRPr="00F21DB9" w:rsidRDefault="00764077" w:rsidP="003F3405">
            <w:pPr>
              <w:spacing w:line="240" w:lineRule="exact"/>
              <w:rPr>
                <w:bCs/>
              </w:rPr>
            </w:pPr>
            <w:r>
              <w:rPr>
                <w:bCs/>
              </w:rPr>
              <w:t>3) Сформировать анализ по счету 42 «Торговая наценка».</w:t>
            </w:r>
          </w:p>
        </w:tc>
        <w:tc>
          <w:tcPr>
            <w:tcW w:w="4140" w:type="dxa"/>
          </w:tcPr>
          <w:p w:rsidR="006C4FAA" w:rsidRDefault="006C4FAA" w:rsidP="003F3405">
            <w:pPr>
              <w:pStyle w:val="af5"/>
              <w:spacing w:after="0" w:line="240" w:lineRule="exact"/>
              <w:ind w:left="0"/>
              <w:rPr>
                <w:rFonts w:ascii="Times New Roman" w:hAnsi="Times New Roman"/>
                <w:sz w:val="24"/>
                <w:szCs w:val="24"/>
              </w:rPr>
            </w:pPr>
          </w:p>
          <w:p w:rsidR="006C4FAA" w:rsidRDefault="006C4FAA" w:rsidP="003F3405">
            <w:pPr>
              <w:pStyle w:val="af5"/>
              <w:spacing w:after="0" w:line="240" w:lineRule="exact"/>
              <w:ind w:left="0"/>
              <w:rPr>
                <w:rFonts w:ascii="Times New Roman" w:hAnsi="Times New Roman"/>
                <w:sz w:val="24"/>
                <w:szCs w:val="24"/>
              </w:rPr>
            </w:pPr>
          </w:p>
          <w:p w:rsidR="006C4FAA" w:rsidRDefault="006C4FAA" w:rsidP="003F3405">
            <w:pPr>
              <w:pStyle w:val="af5"/>
              <w:spacing w:after="0" w:line="240" w:lineRule="exact"/>
              <w:ind w:left="0"/>
              <w:rPr>
                <w:rFonts w:ascii="Times New Roman" w:hAnsi="Times New Roman"/>
                <w:sz w:val="24"/>
                <w:szCs w:val="24"/>
              </w:rPr>
            </w:pPr>
          </w:p>
          <w:p w:rsidR="006C4FAA" w:rsidRDefault="006C4FAA" w:rsidP="003F3405">
            <w:pPr>
              <w:pStyle w:val="af5"/>
              <w:spacing w:after="0" w:line="240" w:lineRule="exact"/>
              <w:ind w:left="0"/>
              <w:rPr>
                <w:rFonts w:ascii="Times New Roman" w:hAnsi="Times New Roman"/>
                <w:sz w:val="24"/>
                <w:szCs w:val="24"/>
              </w:rPr>
            </w:pPr>
          </w:p>
          <w:p w:rsidR="006C4FAA" w:rsidRDefault="006C4FAA"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sidRPr="00F21DB9">
              <w:rPr>
                <w:rFonts w:ascii="Times New Roman" w:hAnsi="Times New Roman"/>
                <w:sz w:val="24"/>
                <w:szCs w:val="24"/>
              </w:rPr>
              <w:lastRenderedPageBreak/>
              <w:t>- аттестационный лист.  Раздел «Виды и качество выполненных работ»</w:t>
            </w:r>
          </w:p>
          <w:p w:rsidR="00764077" w:rsidRPr="00F21DB9" w:rsidRDefault="00764077"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 представлен дневник </w:t>
            </w:r>
            <w:r w:rsidRPr="00F21DB9">
              <w:rPr>
                <w:rFonts w:ascii="Times New Roman" w:hAnsi="Times New Roman"/>
                <w:sz w:val="24"/>
                <w:szCs w:val="24"/>
              </w:rPr>
              <w:t xml:space="preserve"> по практике:</w:t>
            </w:r>
          </w:p>
          <w:p w:rsidR="00764077" w:rsidRDefault="00764077" w:rsidP="003F3405">
            <w:pPr>
              <w:pStyle w:val="af5"/>
              <w:spacing w:after="0" w:line="240" w:lineRule="exact"/>
              <w:ind w:left="0"/>
              <w:rPr>
                <w:rFonts w:ascii="Times New Roman" w:hAnsi="Times New Roman"/>
                <w:sz w:val="24"/>
                <w:szCs w:val="24"/>
              </w:rPr>
            </w:pPr>
          </w:p>
          <w:p w:rsidR="00764077" w:rsidRDefault="00764077" w:rsidP="003F3405">
            <w:pPr>
              <w:spacing w:line="240" w:lineRule="exact"/>
              <w:rPr>
                <w:bCs/>
              </w:rPr>
            </w:pPr>
            <w:r>
              <w:rPr>
                <w:bCs/>
              </w:rPr>
              <w:t>- выполненные задания в программе</w:t>
            </w:r>
          </w:p>
          <w:p w:rsidR="00764077" w:rsidRPr="00F21DB9" w:rsidRDefault="00764077" w:rsidP="003F3405">
            <w:pPr>
              <w:spacing w:line="240" w:lineRule="exact"/>
              <w:rPr>
                <w:bCs/>
              </w:rPr>
            </w:pPr>
            <w:r>
              <w:rPr>
                <w:bCs/>
              </w:rPr>
              <w:t>«1 С- Предприятие»</w:t>
            </w:r>
          </w:p>
          <w:p w:rsidR="00764077" w:rsidRPr="00F21DB9" w:rsidRDefault="00764077" w:rsidP="003F3405">
            <w:pPr>
              <w:pStyle w:val="af5"/>
              <w:spacing w:after="0" w:line="240" w:lineRule="exact"/>
              <w:ind w:left="0"/>
              <w:rPr>
                <w:rFonts w:ascii="Times New Roman" w:hAnsi="Times New Roman"/>
                <w:sz w:val="24"/>
                <w:szCs w:val="24"/>
              </w:rPr>
            </w:pPr>
          </w:p>
        </w:tc>
      </w:tr>
      <w:tr w:rsidR="00764077" w:rsidRPr="00F21DB9" w:rsidTr="00094F3F">
        <w:tc>
          <w:tcPr>
            <w:tcW w:w="2552" w:type="dxa"/>
          </w:tcPr>
          <w:p w:rsidR="00764077" w:rsidRPr="007750C3" w:rsidRDefault="00764077" w:rsidP="003F3405">
            <w:pPr>
              <w:pStyle w:val="af5"/>
              <w:spacing w:after="0" w:line="240" w:lineRule="exact"/>
              <w:ind w:left="0"/>
              <w:rPr>
                <w:rFonts w:ascii="Times New Roman" w:hAnsi="Times New Roman"/>
              </w:rPr>
            </w:pPr>
            <w:r>
              <w:rPr>
                <w:rFonts w:ascii="Times New Roman" w:hAnsi="Times New Roman"/>
              </w:rPr>
              <w:lastRenderedPageBreak/>
              <w:t>в проведение инвентаризации товаров, денежных средств в кассе предприятия, материалов, основных средств и расчетных операций</w:t>
            </w:r>
          </w:p>
        </w:tc>
        <w:tc>
          <w:tcPr>
            <w:tcW w:w="3420" w:type="dxa"/>
          </w:tcPr>
          <w:p w:rsidR="00764077" w:rsidRPr="00F21DB9" w:rsidRDefault="00764077" w:rsidP="003F3405">
            <w:pPr>
              <w:spacing w:line="240" w:lineRule="exact"/>
              <w:rPr>
                <w:bCs/>
              </w:rPr>
            </w:pPr>
            <w:r>
              <w:rPr>
                <w:bCs/>
              </w:rPr>
              <w:t>В программе «1 С- Предприятие» выполнить следующие работы:</w:t>
            </w:r>
          </w:p>
          <w:p w:rsidR="00764077" w:rsidRDefault="00764077" w:rsidP="003F3405">
            <w:pPr>
              <w:spacing w:line="240" w:lineRule="exact"/>
              <w:rPr>
                <w:bCs/>
              </w:rPr>
            </w:pPr>
            <w:r>
              <w:rPr>
                <w:bCs/>
              </w:rPr>
              <w:t>- отразить результаты инвентаризации перечисленного имущества и обязательств.</w:t>
            </w:r>
          </w:p>
        </w:tc>
        <w:tc>
          <w:tcPr>
            <w:tcW w:w="4140" w:type="dxa"/>
          </w:tcPr>
          <w:p w:rsidR="00764077" w:rsidRPr="00F21DB9" w:rsidRDefault="00764077" w:rsidP="003F3405">
            <w:pPr>
              <w:pStyle w:val="af5"/>
              <w:spacing w:after="0" w:line="240" w:lineRule="exact"/>
              <w:ind w:left="0"/>
              <w:rPr>
                <w:rFonts w:ascii="Times New Roman" w:hAnsi="Times New Roman"/>
                <w:sz w:val="24"/>
                <w:szCs w:val="24"/>
              </w:rPr>
            </w:pPr>
            <w:r w:rsidRPr="00F21DB9">
              <w:rPr>
                <w:rFonts w:ascii="Times New Roman" w:hAnsi="Times New Roman"/>
                <w:sz w:val="24"/>
                <w:szCs w:val="24"/>
              </w:rPr>
              <w:t>- аттестационный лист.  Раздел «Виды и качество выполненных работ»</w:t>
            </w:r>
          </w:p>
          <w:p w:rsidR="00764077" w:rsidRPr="00F21DB9" w:rsidRDefault="00764077" w:rsidP="003F3405">
            <w:pPr>
              <w:pStyle w:val="af5"/>
              <w:spacing w:after="0" w:line="240" w:lineRule="exact"/>
              <w:ind w:left="0"/>
              <w:rPr>
                <w:rFonts w:ascii="Times New Roman" w:hAnsi="Times New Roman"/>
                <w:sz w:val="24"/>
                <w:szCs w:val="24"/>
              </w:rPr>
            </w:pPr>
          </w:p>
          <w:p w:rsidR="00764077" w:rsidRPr="00F21DB9" w:rsidRDefault="00764077" w:rsidP="003F3405">
            <w:pPr>
              <w:pStyle w:val="af5"/>
              <w:spacing w:after="0" w:line="240" w:lineRule="exact"/>
              <w:ind w:left="0"/>
              <w:rPr>
                <w:rFonts w:ascii="Times New Roman" w:hAnsi="Times New Roman"/>
                <w:sz w:val="24"/>
                <w:szCs w:val="24"/>
              </w:rPr>
            </w:pPr>
            <w:r>
              <w:rPr>
                <w:rFonts w:ascii="Times New Roman" w:hAnsi="Times New Roman"/>
                <w:sz w:val="24"/>
                <w:szCs w:val="24"/>
              </w:rPr>
              <w:t xml:space="preserve"> - представлен дневник </w:t>
            </w:r>
            <w:r w:rsidRPr="00F21DB9">
              <w:rPr>
                <w:rFonts w:ascii="Times New Roman" w:hAnsi="Times New Roman"/>
                <w:sz w:val="24"/>
                <w:szCs w:val="24"/>
              </w:rPr>
              <w:t xml:space="preserve"> по практике:</w:t>
            </w:r>
          </w:p>
          <w:p w:rsidR="00764077" w:rsidRDefault="00764077" w:rsidP="003F3405">
            <w:pPr>
              <w:pStyle w:val="af5"/>
              <w:spacing w:after="0" w:line="240" w:lineRule="exact"/>
              <w:ind w:left="0"/>
              <w:rPr>
                <w:rFonts w:ascii="Times New Roman" w:hAnsi="Times New Roman"/>
                <w:sz w:val="24"/>
                <w:szCs w:val="24"/>
              </w:rPr>
            </w:pPr>
          </w:p>
          <w:p w:rsidR="00764077" w:rsidRDefault="00764077" w:rsidP="003F3405">
            <w:pPr>
              <w:spacing w:line="240" w:lineRule="exact"/>
              <w:rPr>
                <w:bCs/>
              </w:rPr>
            </w:pPr>
            <w:r>
              <w:rPr>
                <w:bCs/>
              </w:rPr>
              <w:t>- выполненные задания в программе</w:t>
            </w:r>
          </w:p>
          <w:p w:rsidR="00764077" w:rsidRPr="00F21DB9" w:rsidRDefault="00764077" w:rsidP="003F3405">
            <w:pPr>
              <w:spacing w:line="240" w:lineRule="exact"/>
              <w:rPr>
                <w:bCs/>
              </w:rPr>
            </w:pPr>
            <w:r>
              <w:rPr>
                <w:bCs/>
              </w:rPr>
              <w:t>«1 С- Предприятие»</w:t>
            </w:r>
          </w:p>
          <w:p w:rsidR="00764077" w:rsidRPr="00F21DB9" w:rsidRDefault="00764077" w:rsidP="003F3405">
            <w:pPr>
              <w:pStyle w:val="af5"/>
              <w:spacing w:after="0" w:line="240" w:lineRule="exact"/>
              <w:ind w:left="0"/>
              <w:rPr>
                <w:rFonts w:ascii="Times New Roman" w:hAnsi="Times New Roman"/>
                <w:sz w:val="24"/>
                <w:szCs w:val="24"/>
              </w:rPr>
            </w:pPr>
          </w:p>
        </w:tc>
      </w:tr>
    </w:tbl>
    <w:p w:rsidR="00764077" w:rsidRDefault="00764077" w:rsidP="00764077">
      <w:pPr>
        <w:rPr>
          <w:bCs/>
          <w:sz w:val="28"/>
          <w:szCs w:val="28"/>
        </w:rPr>
      </w:pPr>
    </w:p>
    <w:p w:rsidR="00764077" w:rsidRDefault="00764077" w:rsidP="00094F3F">
      <w:pPr>
        <w:ind w:firstLine="709"/>
        <w:jc w:val="both"/>
        <w:rPr>
          <w:b/>
          <w:sz w:val="28"/>
          <w:szCs w:val="28"/>
        </w:rPr>
      </w:pPr>
      <w:r w:rsidRPr="00F61B45">
        <w:rPr>
          <w:sz w:val="28"/>
          <w:szCs w:val="28"/>
        </w:rPr>
        <w:t xml:space="preserve">Интегральная оценка </w:t>
      </w:r>
      <w:r>
        <w:rPr>
          <w:sz w:val="28"/>
          <w:szCs w:val="28"/>
        </w:rPr>
        <w:t>защиты отчета по практике     опреде</w:t>
      </w:r>
      <w:r w:rsidRPr="00F61B45">
        <w:rPr>
          <w:sz w:val="28"/>
          <w:szCs w:val="28"/>
        </w:rPr>
        <w:t>ляется</w:t>
      </w:r>
      <w:r w:rsidRPr="00D8604F">
        <w:rPr>
          <w:sz w:val="28"/>
          <w:szCs w:val="28"/>
        </w:rPr>
        <w:t xml:space="preserve"> </w:t>
      </w:r>
      <w:r w:rsidRPr="00F61B45">
        <w:rPr>
          <w:sz w:val="28"/>
          <w:szCs w:val="28"/>
        </w:rPr>
        <w:t xml:space="preserve">по </w:t>
      </w:r>
      <w:r>
        <w:rPr>
          <w:sz w:val="28"/>
          <w:szCs w:val="28"/>
        </w:rPr>
        <w:t xml:space="preserve">средней арифметической  </w:t>
      </w:r>
      <w:r w:rsidRPr="00F61B45">
        <w:rPr>
          <w:sz w:val="28"/>
          <w:szCs w:val="28"/>
        </w:rPr>
        <w:t xml:space="preserve"> оценок</w:t>
      </w:r>
      <w:r>
        <w:rPr>
          <w:sz w:val="28"/>
          <w:szCs w:val="28"/>
        </w:rPr>
        <w:t xml:space="preserve"> по каждому виду работ.  Оценка достижений по каждому виду работ определяется по следующим показателям:</w:t>
      </w:r>
    </w:p>
    <w:p w:rsidR="00764077" w:rsidRDefault="00764077" w:rsidP="00764077">
      <w:pPr>
        <w:spacing w:line="240" w:lineRule="exact"/>
        <w:rPr>
          <w:b/>
          <w:sz w:val="28"/>
          <w:szCs w:val="28"/>
        </w:rPr>
      </w:pPr>
    </w:p>
    <w:p w:rsidR="00764077" w:rsidRPr="003710F5" w:rsidRDefault="00764077" w:rsidP="00764077">
      <w:pPr>
        <w:spacing w:line="240" w:lineRule="exact"/>
        <w:ind w:firstLine="709"/>
        <w:jc w:val="center"/>
        <w:rPr>
          <w:sz w:val="28"/>
          <w:szCs w:val="28"/>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764077" w:rsidRPr="00B612CC" w:rsidTr="003F3405">
        <w:trPr>
          <w:trHeight w:val="20"/>
          <w:jc w:val="center"/>
        </w:trPr>
        <w:tc>
          <w:tcPr>
            <w:tcW w:w="2700" w:type="dxa"/>
            <w:vMerge w:val="restart"/>
            <w:tcBorders>
              <w:top w:val="single" w:sz="8" w:space="0" w:color="auto"/>
            </w:tcBorders>
            <w:noWrap/>
            <w:vAlign w:val="center"/>
          </w:tcPr>
          <w:p w:rsidR="00764077" w:rsidRPr="00B612CC" w:rsidRDefault="00764077" w:rsidP="003F3405">
            <w:pPr>
              <w:spacing w:line="240" w:lineRule="exact"/>
              <w:jc w:val="center"/>
              <w:rPr>
                <w:b/>
              </w:rPr>
            </w:pPr>
            <w:r w:rsidRPr="00B612CC">
              <w:rPr>
                <w:b/>
              </w:rPr>
              <w:t>Процент результативности (</w:t>
            </w:r>
            <w:r>
              <w:rPr>
                <w:b/>
              </w:rPr>
              <w:t>наполняемость, правильность заполнения форм, аккуратность)</w:t>
            </w:r>
          </w:p>
        </w:tc>
        <w:tc>
          <w:tcPr>
            <w:tcW w:w="5291" w:type="dxa"/>
            <w:gridSpan w:val="2"/>
            <w:tcBorders>
              <w:top w:val="single" w:sz="8" w:space="0" w:color="auto"/>
            </w:tcBorders>
            <w:vAlign w:val="center"/>
          </w:tcPr>
          <w:p w:rsidR="00764077" w:rsidRPr="00B612CC" w:rsidRDefault="00764077" w:rsidP="003F3405">
            <w:pPr>
              <w:spacing w:line="240" w:lineRule="exact"/>
              <w:jc w:val="center"/>
              <w:rPr>
                <w:b/>
              </w:rPr>
            </w:pPr>
            <w:r w:rsidRPr="00B612CC">
              <w:rPr>
                <w:b/>
              </w:rPr>
              <w:t>Качественная оценка индивидуальных образовательных достижений</w:t>
            </w:r>
          </w:p>
        </w:tc>
      </w:tr>
      <w:tr w:rsidR="00764077" w:rsidRPr="00B612CC" w:rsidTr="003F3405">
        <w:trPr>
          <w:trHeight w:val="20"/>
          <w:jc w:val="center"/>
        </w:trPr>
        <w:tc>
          <w:tcPr>
            <w:tcW w:w="2700" w:type="dxa"/>
            <w:vMerge/>
            <w:tcBorders>
              <w:bottom w:val="single" w:sz="8" w:space="0" w:color="auto"/>
            </w:tcBorders>
            <w:noWrap/>
            <w:vAlign w:val="center"/>
          </w:tcPr>
          <w:p w:rsidR="00764077" w:rsidRPr="00B612CC" w:rsidRDefault="00764077" w:rsidP="003F3405">
            <w:pPr>
              <w:spacing w:line="240" w:lineRule="exact"/>
              <w:jc w:val="center"/>
              <w:rPr>
                <w:b/>
              </w:rPr>
            </w:pPr>
          </w:p>
        </w:tc>
        <w:tc>
          <w:tcPr>
            <w:tcW w:w="2318" w:type="dxa"/>
            <w:tcBorders>
              <w:bottom w:val="single" w:sz="8" w:space="0" w:color="auto"/>
            </w:tcBorders>
            <w:vAlign w:val="center"/>
          </w:tcPr>
          <w:p w:rsidR="00764077" w:rsidRPr="00B612CC" w:rsidRDefault="00764077" w:rsidP="003F3405">
            <w:pPr>
              <w:spacing w:line="240" w:lineRule="exact"/>
              <w:jc w:val="center"/>
              <w:rPr>
                <w:b/>
              </w:rPr>
            </w:pPr>
            <w:r w:rsidRPr="00B612CC">
              <w:rPr>
                <w:b/>
              </w:rPr>
              <w:t>балл (отметка)</w:t>
            </w:r>
          </w:p>
        </w:tc>
        <w:tc>
          <w:tcPr>
            <w:tcW w:w="2973" w:type="dxa"/>
            <w:tcBorders>
              <w:bottom w:val="single" w:sz="8" w:space="0" w:color="auto"/>
            </w:tcBorders>
            <w:vAlign w:val="center"/>
          </w:tcPr>
          <w:p w:rsidR="00764077" w:rsidRPr="00B612CC" w:rsidRDefault="00764077" w:rsidP="003F3405">
            <w:pPr>
              <w:spacing w:line="240" w:lineRule="exact"/>
              <w:jc w:val="center"/>
              <w:rPr>
                <w:b/>
              </w:rPr>
            </w:pPr>
            <w:r w:rsidRPr="00B612CC">
              <w:rPr>
                <w:b/>
              </w:rPr>
              <w:t>вербальный аналог</w:t>
            </w:r>
          </w:p>
        </w:tc>
      </w:tr>
      <w:tr w:rsidR="00764077" w:rsidRPr="00B612CC" w:rsidTr="003F3405">
        <w:trPr>
          <w:trHeight w:val="20"/>
          <w:jc w:val="center"/>
        </w:trPr>
        <w:tc>
          <w:tcPr>
            <w:tcW w:w="2700" w:type="dxa"/>
            <w:tcBorders>
              <w:top w:val="single" w:sz="8" w:space="0" w:color="auto"/>
            </w:tcBorders>
            <w:noWrap/>
            <w:vAlign w:val="center"/>
          </w:tcPr>
          <w:p w:rsidR="00764077" w:rsidRPr="00B612CC" w:rsidRDefault="00764077" w:rsidP="003F3405">
            <w:pPr>
              <w:spacing w:line="240" w:lineRule="exact"/>
              <w:jc w:val="center"/>
            </w:pPr>
            <w:r w:rsidRPr="00B612CC">
              <w:t>90 ÷ 100</w:t>
            </w:r>
          </w:p>
        </w:tc>
        <w:tc>
          <w:tcPr>
            <w:tcW w:w="2318" w:type="dxa"/>
            <w:tcBorders>
              <w:top w:val="single" w:sz="8" w:space="0" w:color="auto"/>
            </w:tcBorders>
            <w:vAlign w:val="center"/>
          </w:tcPr>
          <w:p w:rsidR="00764077" w:rsidRPr="00B612CC" w:rsidRDefault="00764077" w:rsidP="003F3405">
            <w:pPr>
              <w:spacing w:line="240" w:lineRule="exact"/>
              <w:jc w:val="center"/>
            </w:pPr>
            <w:r w:rsidRPr="00B612CC">
              <w:t>5</w:t>
            </w:r>
          </w:p>
        </w:tc>
        <w:tc>
          <w:tcPr>
            <w:tcW w:w="2973" w:type="dxa"/>
            <w:tcBorders>
              <w:top w:val="single" w:sz="8" w:space="0" w:color="auto"/>
            </w:tcBorders>
          </w:tcPr>
          <w:p w:rsidR="00764077" w:rsidRPr="00B612CC" w:rsidRDefault="00764077" w:rsidP="003F3405">
            <w:pPr>
              <w:spacing w:line="240" w:lineRule="exact"/>
              <w:jc w:val="center"/>
            </w:pPr>
            <w:r w:rsidRPr="00B612CC">
              <w:t>отлично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80 ÷ 89</w:t>
            </w:r>
          </w:p>
        </w:tc>
        <w:tc>
          <w:tcPr>
            <w:tcW w:w="2318" w:type="dxa"/>
            <w:vAlign w:val="center"/>
          </w:tcPr>
          <w:p w:rsidR="00764077" w:rsidRPr="00B612CC" w:rsidRDefault="00764077" w:rsidP="003F3405">
            <w:pPr>
              <w:spacing w:line="240" w:lineRule="exact"/>
              <w:jc w:val="center"/>
            </w:pPr>
            <w:r w:rsidRPr="00B612CC">
              <w:t>4</w:t>
            </w:r>
          </w:p>
        </w:tc>
        <w:tc>
          <w:tcPr>
            <w:tcW w:w="2973" w:type="dxa"/>
          </w:tcPr>
          <w:p w:rsidR="00764077" w:rsidRPr="00B612CC" w:rsidRDefault="00764077" w:rsidP="003F3405">
            <w:pPr>
              <w:spacing w:line="240" w:lineRule="exact"/>
              <w:jc w:val="center"/>
            </w:pPr>
            <w:r w:rsidRPr="00B612CC">
              <w:t>хорошо</w:t>
            </w:r>
          </w:p>
        </w:tc>
      </w:tr>
      <w:tr w:rsidR="00764077" w:rsidRPr="00B612CC" w:rsidTr="003F3405">
        <w:trPr>
          <w:trHeight w:val="20"/>
          <w:jc w:val="center"/>
        </w:trPr>
        <w:tc>
          <w:tcPr>
            <w:tcW w:w="2700" w:type="dxa"/>
            <w:noWrap/>
            <w:vAlign w:val="center"/>
          </w:tcPr>
          <w:p w:rsidR="00764077" w:rsidRPr="00B612CC" w:rsidRDefault="00764077" w:rsidP="003F3405">
            <w:pPr>
              <w:spacing w:line="240" w:lineRule="exact"/>
              <w:jc w:val="center"/>
            </w:pPr>
            <w:r w:rsidRPr="00B612CC">
              <w:t>70 ÷ 79</w:t>
            </w:r>
          </w:p>
        </w:tc>
        <w:tc>
          <w:tcPr>
            <w:tcW w:w="2318" w:type="dxa"/>
            <w:vAlign w:val="center"/>
          </w:tcPr>
          <w:p w:rsidR="00764077" w:rsidRPr="00B612CC" w:rsidRDefault="00764077" w:rsidP="003F3405">
            <w:pPr>
              <w:spacing w:line="240" w:lineRule="exact"/>
              <w:jc w:val="center"/>
            </w:pPr>
            <w:r w:rsidRPr="00B612CC">
              <w:t>3</w:t>
            </w:r>
          </w:p>
        </w:tc>
        <w:tc>
          <w:tcPr>
            <w:tcW w:w="2973" w:type="dxa"/>
          </w:tcPr>
          <w:p w:rsidR="00764077" w:rsidRPr="00B612CC" w:rsidRDefault="00764077" w:rsidP="003F3405">
            <w:pPr>
              <w:spacing w:line="240" w:lineRule="exact"/>
              <w:jc w:val="center"/>
            </w:pPr>
            <w:r w:rsidRPr="00B612CC">
              <w:t>удовлетворительно</w:t>
            </w:r>
          </w:p>
        </w:tc>
      </w:tr>
      <w:tr w:rsidR="00764077" w:rsidRPr="00B612CC" w:rsidTr="003F3405">
        <w:trPr>
          <w:trHeight w:val="20"/>
          <w:jc w:val="center"/>
        </w:trPr>
        <w:tc>
          <w:tcPr>
            <w:tcW w:w="2700" w:type="dxa"/>
            <w:tcBorders>
              <w:bottom w:val="single" w:sz="8" w:space="0" w:color="auto"/>
            </w:tcBorders>
            <w:noWrap/>
            <w:vAlign w:val="center"/>
          </w:tcPr>
          <w:p w:rsidR="00764077" w:rsidRPr="00B612CC" w:rsidRDefault="00764077" w:rsidP="003F3405">
            <w:pPr>
              <w:spacing w:line="240" w:lineRule="exact"/>
              <w:jc w:val="center"/>
            </w:pPr>
            <w:r w:rsidRPr="00B612CC">
              <w:t>менее 70</w:t>
            </w:r>
          </w:p>
        </w:tc>
        <w:tc>
          <w:tcPr>
            <w:tcW w:w="2318" w:type="dxa"/>
            <w:tcBorders>
              <w:bottom w:val="single" w:sz="8" w:space="0" w:color="auto"/>
            </w:tcBorders>
            <w:vAlign w:val="center"/>
          </w:tcPr>
          <w:p w:rsidR="00764077" w:rsidRPr="00B612CC" w:rsidRDefault="00764077" w:rsidP="003F3405">
            <w:pPr>
              <w:spacing w:line="240" w:lineRule="exact"/>
              <w:jc w:val="center"/>
            </w:pPr>
            <w:r w:rsidRPr="00B612CC">
              <w:t>2</w:t>
            </w:r>
          </w:p>
        </w:tc>
        <w:tc>
          <w:tcPr>
            <w:tcW w:w="2973" w:type="dxa"/>
            <w:tcBorders>
              <w:bottom w:val="single" w:sz="8" w:space="0" w:color="auto"/>
            </w:tcBorders>
          </w:tcPr>
          <w:p w:rsidR="00764077" w:rsidRPr="00B612CC" w:rsidRDefault="00764077" w:rsidP="003F3405">
            <w:pPr>
              <w:spacing w:line="240" w:lineRule="exact"/>
              <w:jc w:val="center"/>
            </w:pPr>
            <w:r w:rsidRPr="00B612CC">
              <w:t>неудовлетворительно</w:t>
            </w:r>
          </w:p>
        </w:tc>
      </w:tr>
    </w:tbl>
    <w:p w:rsidR="00764077" w:rsidRDefault="00764077" w:rsidP="00764077">
      <w:pPr>
        <w:spacing w:line="360" w:lineRule="auto"/>
        <w:jc w:val="both"/>
        <w:rPr>
          <w:b/>
          <w:sz w:val="28"/>
          <w:szCs w:val="28"/>
        </w:rPr>
      </w:pPr>
    </w:p>
    <w:p w:rsidR="00764077" w:rsidRPr="00D77EE4" w:rsidRDefault="00764077" w:rsidP="00764077">
      <w:pPr>
        <w:spacing w:line="360" w:lineRule="auto"/>
        <w:ind w:left="360" w:firstLine="348"/>
        <w:jc w:val="both"/>
        <w:rPr>
          <w:i/>
        </w:rPr>
      </w:pPr>
      <w:r>
        <w:rPr>
          <w:sz w:val="28"/>
          <w:szCs w:val="28"/>
        </w:rPr>
        <w:t xml:space="preserve">Результаты </w:t>
      </w:r>
      <w:r>
        <w:rPr>
          <w:bCs/>
          <w:sz w:val="28"/>
          <w:szCs w:val="28"/>
        </w:rPr>
        <w:t xml:space="preserve">защиты отчета  по практике </w:t>
      </w:r>
      <w:r>
        <w:rPr>
          <w:sz w:val="28"/>
          <w:szCs w:val="28"/>
        </w:rPr>
        <w:t xml:space="preserve">заполняются в экспертном листе 1 </w:t>
      </w:r>
      <w:r w:rsidRPr="00D77EE4">
        <w:t>(</w:t>
      </w:r>
      <w:r w:rsidRPr="00D77EE4">
        <w:rPr>
          <w:i/>
        </w:rPr>
        <w:t>Форма</w:t>
      </w:r>
      <w:r w:rsidRPr="00D77EE4">
        <w:t xml:space="preserve"> </w:t>
      </w:r>
      <w:r w:rsidRPr="00D77EE4">
        <w:rPr>
          <w:i/>
        </w:rPr>
        <w:t>Ф-Б-05-35)</w:t>
      </w:r>
    </w:p>
    <w:p w:rsidR="00764077" w:rsidRDefault="00764077" w:rsidP="00764077">
      <w:pPr>
        <w:rPr>
          <w:bCs/>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E01EF8" w:rsidRDefault="00E01EF8" w:rsidP="00764077">
      <w:pPr>
        <w:spacing w:line="360" w:lineRule="auto"/>
        <w:ind w:firstLine="709"/>
        <w:jc w:val="both"/>
        <w:rPr>
          <w:b/>
          <w:sz w:val="28"/>
          <w:szCs w:val="28"/>
        </w:rPr>
      </w:pPr>
    </w:p>
    <w:p w:rsidR="00E01EF8" w:rsidRDefault="00E01EF8" w:rsidP="00764077">
      <w:pPr>
        <w:spacing w:line="360" w:lineRule="auto"/>
        <w:ind w:firstLine="709"/>
        <w:jc w:val="both"/>
        <w:rPr>
          <w:b/>
          <w:sz w:val="28"/>
          <w:szCs w:val="28"/>
        </w:rPr>
      </w:pPr>
    </w:p>
    <w:p w:rsidR="00E01EF8" w:rsidRDefault="00E01EF8" w:rsidP="00764077">
      <w:pPr>
        <w:spacing w:line="360" w:lineRule="auto"/>
        <w:ind w:firstLine="709"/>
        <w:jc w:val="both"/>
        <w:rPr>
          <w:b/>
          <w:sz w:val="28"/>
          <w:szCs w:val="28"/>
        </w:rPr>
      </w:pPr>
    </w:p>
    <w:p w:rsidR="00E01EF8" w:rsidRPr="00F83C68" w:rsidRDefault="00E01EF8" w:rsidP="00E01EF8">
      <w:pPr>
        <w:jc w:val="center"/>
        <w:rPr>
          <w:b/>
          <w:highlight w:val="yellow"/>
        </w:rPr>
      </w:pPr>
      <w:r w:rsidRPr="00F83C68">
        <w:rPr>
          <w:b/>
          <w:highlight w:val="yellow"/>
        </w:rPr>
        <w:lastRenderedPageBreak/>
        <w:t>Тест</w:t>
      </w:r>
    </w:p>
    <w:p w:rsidR="00E01EF8" w:rsidRPr="00F83C68" w:rsidRDefault="00E01EF8" w:rsidP="00E01EF8">
      <w:pPr>
        <w:jc w:val="center"/>
        <w:rPr>
          <w:b/>
          <w:highlight w:val="yellow"/>
        </w:rPr>
      </w:pPr>
      <w:r w:rsidRPr="00F83C68">
        <w:rPr>
          <w:b/>
          <w:highlight w:val="yellow"/>
        </w:rPr>
        <w:t>«Выявление и оформление результатов инвентаризации»</w:t>
      </w:r>
    </w:p>
    <w:p w:rsidR="00E01EF8" w:rsidRPr="00F83C68" w:rsidRDefault="00E01EF8" w:rsidP="00E01EF8">
      <w:pPr>
        <w:jc w:val="center"/>
        <w:rPr>
          <w:b/>
          <w:highlight w:val="yellow"/>
        </w:rPr>
      </w:pPr>
    </w:p>
    <w:p w:rsidR="00E01EF8" w:rsidRPr="00F83C68" w:rsidRDefault="00E01EF8" w:rsidP="00E01EF8">
      <w:pPr>
        <w:rPr>
          <w:highlight w:val="yellow"/>
        </w:rPr>
      </w:pPr>
      <w:r w:rsidRPr="00F83C68">
        <w:rPr>
          <w:highlight w:val="yellow"/>
        </w:rPr>
        <w:t>1. Количество инвентаризаций и сроки проведения инвентаризации определяются:</w:t>
      </w:r>
    </w:p>
    <w:p w:rsidR="00E01EF8" w:rsidRPr="00F83C68" w:rsidRDefault="00E01EF8" w:rsidP="00E01EF8">
      <w:pPr>
        <w:rPr>
          <w:b/>
          <w:highlight w:val="yellow"/>
        </w:rPr>
      </w:pPr>
      <w:r w:rsidRPr="00F83C68">
        <w:rPr>
          <w:b/>
          <w:highlight w:val="yellow"/>
        </w:rPr>
        <w:t>а) руководителем организации;</w:t>
      </w:r>
    </w:p>
    <w:p w:rsidR="00E01EF8" w:rsidRPr="00F83C68" w:rsidRDefault="00E01EF8" w:rsidP="00E01EF8">
      <w:pPr>
        <w:rPr>
          <w:highlight w:val="yellow"/>
        </w:rPr>
      </w:pPr>
      <w:r w:rsidRPr="00F83C68">
        <w:rPr>
          <w:highlight w:val="yellow"/>
        </w:rPr>
        <w:t>б) вышестоящей организацией;</w:t>
      </w:r>
    </w:p>
    <w:p w:rsidR="00E01EF8" w:rsidRPr="00F83C68" w:rsidRDefault="00E01EF8" w:rsidP="00E01EF8">
      <w:pPr>
        <w:rPr>
          <w:highlight w:val="yellow"/>
        </w:rPr>
      </w:pPr>
      <w:r w:rsidRPr="00F83C68">
        <w:rPr>
          <w:highlight w:val="yellow"/>
        </w:rPr>
        <w:t>в) главным бухгалтером.</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2. Обязательные инвентаризации проводятся:</w:t>
      </w:r>
    </w:p>
    <w:p w:rsidR="00E01EF8" w:rsidRPr="00F83C68" w:rsidRDefault="00E01EF8" w:rsidP="00E01EF8">
      <w:pPr>
        <w:rPr>
          <w:b/>
          <w:highlight w:val="yellow"/>
        </w:rPr>
      </w:pPr>
      <w:r w:rsidRPr="00F83C68">
        <w:rPr>
          <w:b/>
          <w:highlight w:val="yellow"/>
        </w:rPr>
        <w:t>а) перед составлением годовой бухгалтерской отчетности;</w:t>
      </w:r>
    </w:p>
    <w:p w:rsidR="00E01EF8" w:rsidRPr="00F83C68" w:rsidRDefault="00E01EF8" w:rsidP="00E01EF8">
      <w:pPr>
        <w:rPr>
          <w:highlight w:val="yellow"/>
        </w:rPr>
      </w:pPr>
      <w:r w:rsidRPr="00F83C68">
        <w:rPr>
          <w:highlight w:val="yellow"/>
        </w:rPr>
        <w:t>б) перед составлением квартальной бухгалтерской отчетности;</w:t>
      </w:r>
    </w:p>
    <w:p w:rsidR="00E01EF8" w:rsidRPr="00F83C68" w:rsidRDefault="00E01EF8" w:rsidP="00E01EF8">
      <w:pPr>
        <w:rPr>
          <w:highlight w:val="yellow"/>
        </w:rPr>
      </w:pPr>
      <w:r w:rsidRPr="00F83C68">
        <w:rPr>
          <w:highlight w:val="yellow"/>
        </w:rPr>
        <w:t>в) перед составлением полугодовой бухгалтерской отчетности.</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3. По объёму инвентаризации подразделяют на:</w:t>
      </w:r>
    </w:p>
    <w:p w:rsidR="00E01EF8" w:rsidRPr="00F83C68" w:rsidRDefault="00E01EF8" w:rsidP="00E01EF8">
      <w:pPr>
        <w:rPr>
          <w:highlight w:val="yellow"/>
        </w:rPr>
      </w:pPr>
      <w:r w:rsidRPr="00F83C68">
        <w:rPr>
          <w:highlight w:val="yellow"/>
        </w:rPr>
        <w:t>а) сплошные;</w:t>
      </w:r>
    </w:p>
    <w:p w:rsidR="00E01EF8" w:rsidRPr="00F83C68" w:rsidRDefault="00E01EF8" w:rsidP="00E01EF8">
      <w:pPr>
        <w:rPr>
          <w:b/>
          <w:highlight w:val="yellow"/>
        </w:rPr>
      </w:pPr>
      <w:r w:rsidRPr="00F83C68">
        <w:rPr>
          <w:b/>
          <w:highlight w:val="yellow"/>
        </w:rPr>
        <w:t>б) частичные;</w:t>
      </w:r>
    </w:p>
    <w:p w:rsidR="00E01EF8" w:rsidRPr="00F83C68" w:rsidRDefault="00E01EF8" w:rsidP="00E01EF8">
      <w:pPr>
        <w:rPr>
          <w:highlight w:val="yellow"/>
        </w:rPr>
      </w:pPr>
      <w:r w:rsidRPr="00F83C68">
        <w:rPr>
          <w:highlight w:val="yellow"/>
        </w:rPr>
        <w:t>в) выборочные,</w:t>
      </w:r>
    </w:p>
    <w:p w:rsidR="00E01EF8" w:rsidRPr="00F83C68" w:rsidRDefault="00E01EF8" w:rsidP="00E01EF8">
      <w:pPr>
        <w:rPr>
          <w:highlight w:val="yellow"/>
        </w:rPr>
      </w:pPr>
      <w:r w:rsidRPr="00F83C68">
        <w:rPr>
          <w:highlight w:val="yellow"/>
        </w:rPr>
        <w:t>г) точечные.</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4. По назначению инвентаризации подразделяются на:</w:t>
      </w:r>
    </w:p>
    <w:p w:rsidR="00E01EF8" w:rsidRPr="00F83C68" w:rsidRDefault="00E01EF8" w:rsidP="00E01EF8">
      <w:pPr>
        <w:rPr>
          <w:highlight w:val="yellow"/>
        </w:rPr>
      </w:pPr>
      <w:r w:rsidRPr="00F83C68">
        <w:rPr>
          <w:highlight w:val="yellow"/>
        </w:rPr>
        <w:t>а) полные;</w:t>
      </w:r>
    </w:p>
    <w:p w:rsidR="00E01EF8" w:rsidRPr="00F83C68" w:rsidRDefault="00E01EF8" w:rsidP="00E01EF8">
      <w:pPr>
        <w:rPr>
          <w:b/>
          <w:highlight w:val="yellow"/>
        </w:rPr>
      </w:pPr>
      <w:r w:rsidRPr="00F83C68">
        <w:rPr>
          <w:b/>
          <w:highlight w:val="yellow"/>
        </w:rPr>
        <w:t>б) контрольные;</w:t>
      </w:r>
    </w:p>
    <w:p w:rsidR="00E01EF8" w:rsidRPr="00F83C68" w:rsidRDefault="00E01EF8" w:rsidP="00E01EF8">
      <w:pPr>
        <w:rPr>
          <w:highlight w:val="yellow"/>
        </w:rPr>
      </w:pPr>
      <w:r w:rsidRPr="00F83C68">
        <w:rPr>
          <w:highlight w:val="yellow"/>
        </w:rPr>
        <w:t>в) частичные.</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5. По методу проведения инвентаризации подразделяются на:</w:t>
      </w:r>
    </w:p>
    <w:p w:rsidR="00E01EF8" w:rsidRPr="00F83C68" w:rsidRDefault="00E01EF8" w:rsidP="00E01EF8">
      <w:pPr>
        <w:rPr>
          <w:highlight w:val="yellow"/>
        </w:rPr>
      </w:pPr>
      <w:r w:rsidRPr="00F83C68">
        <w:rPr>
          <w:highlight w:val="yellow"/>
        </w:rPr>
        <w:t>а) плановые;</w:t>
      </w:r>
    </w:p>
    <w:p w:rsidR="00E01EF8" w:rsidRPr="00F83C68" w:rsidRDefault="00E01EF8" w:rsidP="00E01EF8">
      <w:pPr>
        <w:rPr>
          <w:highlight w:val="yellow"/>
        </w:rPr>
      </w:pPr>
      <w:r w:rsidRPr="00F83C68">
        <w:rPr>
          <w:highlight w:val="yellow"/>
        </w:rPr>
        <w:t>б) повторные;</w:t>
      </w:r>
    </w:p>
    <w:p w:rsidR="00E01EF8" w:rsidRPr="00F83C68" w:rsidRDefault="00E01EF8" w:rsidP="00E01EF8">
      <w:pPr>
        <w:rPr>
          <w:b/>
          <w:highlight w:val="yellow"/>
        </w:rPr>
      </w:pPr>
      <w:r w:rsidRPr="00F83C68">
        <w:rPr>
          <w:b/>
          <w:highlight w:val="yellow"/>
        </w:rPr>
        <w:t>в) сплошные.</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6. Для проведения инвентаризации в организации создается:</w:t>
      </w:r>
    </w:p>
    <w:p w:rsidR="00E01EF8" w:rsidRPr="00F83C68" w:rsidRDefault="00E01EF8" w:rsidP="00E01EF8">
      <w:pPr>
        <w:rPr>
          <w:highlight w:val="yellow"/>
        </w:rPr>
      </w:pPr>
      <w:r w:rsidRPr="00F83C68">
        <w:rPr>
          <w:highlight w:val="yellow"/>
        </w:rPr>
        <w:t>а) общественная комиссия;</w:t>
      </w:r>
    </w:p>
    <w:p w:rsidR="00E01EF8" w:rsidRPr="00F83C68" w:rsidRDefault="00E01EF8" w:rsidP="00E01EF8">
      <w:pPr>
        <w:rPr>
          <w:b/>
          <w:highlight w:val="yellow"/>
        </w:rPr>
      </w:pPr>
      <w:r w:rsidRPr="00F83C68">
        <w:rPr>
          <w:b/>
          <w:highlight w:val="yellow"/>
        </w:rPr>
        <w:t>б) постоянно действующая инвентаризационная комиссия;</w:t>
      </w:r>
    </w:p>
    <w:p w:rsidR="00E01EF8" w:rsidRPr="00F83C68" w:rsidRDefault="00E01EF8" w:rsidP="00E01EF8">
      <w:pPr>
        <w:rPr>
          <w:highlight w:val="yellow"/>
        </w:rPr>
      </w:pPr>
      <w:r w:rsidRPr="00F83C68">
        <w:rPr>
          <w:highlight w:val="yellow"/>
        </w:rPr>
        <w:t>в) комиссия административная.</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7. До начала проверки фактического наличия имущества инвентаризационной комиссии:</w:t>
      </w:r>
    </w:p>
    <w:p w:rsidR="00E01EF8" w:rsidRPr="00F83C68" w:rsidRDefault="00E01EF8" w:rsidP="00E01EF8">
      <w:pPr>
        <w:rPr>
          <w:highlight w:val="yellow"/>
        </w:rPr>
      </w:pPr>
      <w:r w:rsidRPr="00F83C68">
        <w:rPr>
          <w:highlight w:val="yellow"/>
        </w:rPr>
        <w:t>а) следует самостоятельно составить отчеты и приложить все приходные и расходные документы;</w:t>
      </w:r>
    </w:p>
    <w:p w:rsidR="00E01EF8" w:rsidRPr="00F83C68" w:rsidRDefault="00E01EF8" w:rsidP="00E01EF8">
      <w:pPr>
        <w:rPr>
          <w:highlight w:val="yellow"/>
        </w:rPr>
      </w:pPr>
      <w:r w:rsidRPr="00F83C68">
        <w:rPr>
          <w:highlight w:val="yellow"/>
        </w:rPr>
        <w:t>б) нет необходимости составлять или получать отчеты;</w:t>
      </w:r>
    </w:p>
    <w:p w:rsidR="00E01EF8" w:rsidRPr="00F83C68" w:rsidRDefault="00E01EF8" w:rsidP="00E01EF8">
      <w:pPr>
        <w:rPr>
          <w:b/>
          <w:highlight w:val="yellow"/>
        </w:rPr>
      </w:pPr>
      <w:r w:rsidRPr="00F83C68">
        <w:rPr>
          <w:b/>
          <w:highlight w:val="yellow"/>
        </w:rPr>
        <w:t>в) надлежит получить последние приходные и расходные документы на момент инвентаризацииили отчеты.</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8 Материально ответственные лица до проведения инвентаризации:</w:t>
      </w:r>
    </w:p>
    <w:p w:rsidR="00E01EF8" w:rsidRPr="00F83C68" w:rsidRDefault="00E01EF8" w:rsidP="00E01EF8">
      <w:pPr>
        <w:rPr>
          <w:b/>
          <w:highlight w:val="yellow"/>
        </w:rPr>
      </w:pPr>
      <w:r w:rsidRPr="00F83C68">
        <w:rPr>
          <w:b/>
          <w:highlight w:val="yellow"/>
        </w:rPr>
        <w:t>а) дают расписку;</w:t>
      </w:r>
    </w:p>
    <w:p w:rsidR="00E01EF8" w:rsidRPr="00F83C68" w:rsidRDefault="00E01EF8" w:rsidP="00E01EF8">
      <w:pPr>
        <w:rPr>
          <w:highlight w:val="yellow"/>
        </w:rPr>
      </w:pPr>
      <w:r w:rsidRPr="00F83C68">
        <w:rPr>
          <w:highlight w:val="yellow"/>
        </w:rPr>
        <w:t>б) выписывают для комиссии доверенность;</w:t>
      </w:r>
    </w:p>
    <w:p w:rsidR="00E01EF8" w:rsidRPr="00F83C68" w:rsidRDefault="00E01EF8" w:rsidP="00E01EF8">
      <w:pPr>
        <w:rPr>
          <w:highlight w:val="yellow"/>
        </w:rPr>
      </w:pPr>
      <w:r w:rsidRPr="00F83C68">
        <w:rPr>
          <w:highlight w:val="yellow"/>
        </w:rPr>
        <w:t>в) дают расписку и выписывают для комиссии доверенность.</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9. Проверка фактического наличия имущества производится при обязательном участии:</w:t>
      </w:r>
    </w:p>
    <w:p w:rsidR="00E01EF8" w:rsidRPr="00F83C68" w:rsidRDefault="00E01EF8" w:rsidP="00E01EF8">
      <w:pPr>
        <w:rPr>
          <w:highlight w:val="yellow"/>
        </w:rPr>
      </w:pPr>
      <w:r w:rsidRPr="00F83C68">
        <w:rPr>
          <w:highlight w:val="yellow"/>
        </w:rPr>
        <w:t>а) менеджера;</w:t>
      </w:r>
    </w:p>
    <w:p w:rsidR="00E01EF8" w:rsidRPr="00F83C68" w:rsidRDefault="00E01EF8" w:rsidP="00E01EF8">
      <w:pPr>
        <w:rPr>
          <w:b/>
          <w:highlight w:val="yellow"/>
        </w:rPr>
      </w:pPr>
      <w:r w:rsidRPr="00F83C68">
        <w:rPr>
          <w:b/>
          <w:highlight w:val="yellow"/>
        </w:rPr>
        <w:t>б) материально ответственных лиц;</w:t>
      </w:r>
    </w:p>
    <w:p w:rsidR="00E01EF8" w:rsidRPr="00F83C68" w:rsidRDefault="00E01EF8" w:rsidP="00E01EF8">
      <w:pPr>
        <w:rPr>
          <w:highlight w:val="yellow"/>
        </w:rPr>
      </w:pPr>
      <w:r w:rsidRPr="00F83C68">
        <w:rPr>
          <w:highlight w:val="yellow"/>
        </w:rPr>
        <w:t>в) представителя вышестоящей организации;</w:t>
      </w:r>
    </w:p>
    <w:p w:rsidR="00E01EF8" w:rsidRPr="00F83C68" w:rsidRDefault="00E01EF8" w:rsidP="00E01EF8">
      <w:pPr>
        <w:rPr>
          <w:highlight w:val="yellow"/>
        </w:rPr>
      </w:pPr>
      <w:r w:rsidRPr="00F83C68">
        <w:rPr>
          <w:highlight w:val="yellow"/>
        </w:rPr>
        <w:t>г) санитарного врача.</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lastRenderedPageBreak/>
        <w:t>10. При обнаружении материально ответственным лицом после инвентаризации ошибки он должен:</w:t>
      </w:r>
    </w:p>
    <w:p w:rsidR="00E01EF8" w:rsidRPr="00F83C68" w:rsidRDefault="00E01EF8" w:rsidP="00E01EF8">
      <w:pPr>
        <w:rPr>
          <w:highlight w:val="yellow"/>
        </w:rPr>
      </w:pPr>
      <w:r w:rsidRPr="00F83C68">
        <w:rPr>
          <w:highlight w:val="yellow"/>
        </w:rPr>
        <w:t>а) самостоятельно все заново пересчитать;</w:t>
      </w:r>
    </w:p>
    <w:p w:rsidR="00E01EF8" w:rsidRPr="00F83C68" w:rsidRDefault="00E01EF8" w:rsidP="00E01EF8">
      <w:pPr>
        <w:rPr>
          <w:highlight w:val="yellow"/>
        </w:rPr>
      </w:pPr>
      <w:r w:rsidRPr="00F83C68">
        <w:rPr>
          <w:highlight w:val="yellow"/>
        </w:rPr>
        <w:t>б) пересчитать все вместе с главным бухгалтером;</w:t>
      </w:r>
    </w:p>
    <w:p w:rsidR="00E01EF8" w:rsidRPr="00F83C68" w:rsidRDefault="00E01EF8" w:rsidP="00E01EF8">
      <w:pPr>
        <w:rPr>
          <w:b/>
          <w:highlight w:val="yellow"/>
        </w:rPr>
      </w:pPr>
      <w:r w:rsidRPr="00F83C68">
        <w:rPr>
          <w:b/>
          <w:highlight w:val="yellow"/>
        </w:rPr>
        <w:t>в) до открытия склада заявить об этом председателю инвентаризационной комиссии.</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11. При проведении инвентаризации товарно-материальных ценностей оформляется:</w:t>
      </w:r>
    </w:p>
    <w:p w:rsidR="00E01EF8" w:rsidRPr="00F83C68" w:rsidRDefault="00E01EF8" w:rsidP="00E01EF8">
      <w:pPr>
        <w:rPr>
          <w:b/>
          <w:highlight w:val="yellow"/>
        </w:rPr>
      </w:pPr>
      <w:r w:rsidRPr="00F83C68">
        <w:rPr>
          <w:b/>
          <w:highlight w:val="yellow"/>
        </w:rPr>
        <w:t>а) инвентаризационная опись;</w:t>
      </w:r>
    </w:p>
    <w:p w:rsidR="00E01EF8" w:rsidRPr="00F83C68" w:rsidRDefault="00E01EF8" w:rsidP="00E01EF8">
      <w:pPr>
        <w:rPr>
          <w:highlight w:val="yellow"/>
        </w:rPr>
      </w:pPr>
      <w:r w:rsidRPr="00F83C68">
        <w:rPr>
          <w:highlight w:val="yellow"/>
        </w:rPr>
        <w:t>б) расчетно-платежная ведомость;</w:t>
      </w:r>
    </w:p>
    <w:p w:rsidR="00E01EF8" w:rsidRPr="00F83C68" w:rsidRDefault="00E01EF8" w:rsidP="00E01EF8">
      <w:pPr>
        <w:rPr>
          <w:highlight w:val="yellow"/>
        </w:rPr>
      </w:pPr>
      <w:r w:rsidRPr="00F83C68">
        <w:rPr>
          <w:highlight w:val="yellow"/>
        </w:rPr>
        <w:t>в) кассовый отчет.</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12. Имущество, находящееся на ответственном хранении, записывается:</w:t>
      </w:r>
    </w:p>
    <w:p w:rsidR="00E01EF8" w:rsidRPr="00F83C68" w:rsidRDefault="00E01EF8" w:rsidP="00E01EF8">
      <w:pPr>
        <w:rPr>
          <w:b/>
          <w:highlight w:val="yellow"/>
        </w:rPr>
      </w:pPr>
      <w:r w:rsidRPr="00F83C68">
        <w:rPr>
          <w:b/>
          <w:highlight w:val="yellow"/>
        </w:rPr>
        <w:t>а) в отдельную опись;</w:t>
      </w:r>
    </w:p>
    <w:p w:rsidR="00E01EF8" w:rsidRPr="00F83C68" w:rsidRDefault="00E01EF8" w:rsidP="00E01EF8">
      <w:pPr>
        <w:rPr>
          <w:highlight w:val="yellow"/>
        </w:rPr>
      </w:pPr>
      <w:r w:rsidRPr="00F83C68">
        <w:rPr>
          <w:highlight w:val="yellow"/>
        </w:rPr>
        <w:t>б) в общую опись;</w:t>
      </w:r>
    </w:p>
    <w:p w:rsidR="00E01EF8" w:rsidRPr="00F83C68" w:rsidRDefault="00E01EF8" w:rsidP="00E01EF8">
      <w:pPr>
        <w:rPr>
          <w:highlight w:val="yellow"/>
        </w:rPr>
      </w:pPr>
      <w:r w:rsidRPr="00F83C68">
        <w:rPr>
          <w:highlight w:val="yellow"/>
        </w:rPr>
        <w:t>в) в акт результатов проверки ценностей.</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13. Ошибки в описях, обнаруженные после проведения инвентаризации, исправляются:</w:t>
      </w:r>
    </w:p>
    <w:p w:rsidR="00E01EF8" w:rsidRPr="00F83C68" w:rsidRDefault="00E01EF8" w:rsidP="00E01EF8">
      <w:pPr>
        <w:rPr>
          <w:highlight w:val="yellow"/>
        </w:rPr>
      </w:pPr>
      <w:r w:rsidRPr="00F83C68">
        <w:rPr>
          <w:highlight w:val="yellow"/>
        </w:rPr>
        <w:t>а) главным бухгалтером;</w:t>
      </w:r>
    </w:p>
    <w:p w:rsidR="00E01EF8" w:rsidRPr="00F83C68" w:rsidRDefault="00E01EF8" w:rsidP="00E01EF8">
      <w:pPr>
        <w:rPr>
          <w:highlight w:val="yellow"/>
        </w:rPr>
      </w:pPr>
      <w:r w:rsidRPr="00F83C68">
        <w:rPr>
          <w:highlight w:val="yellow"/>
        </w:rPr>
        <w:t>б) материально ответственным лицом;</w:t>
      </w:r>
    </w:p>
    <w:p w:rsidR="00E01EF8" w:rsidRPr="00F83C68" w:rsidRDefault="00E01EF8" w:rsidP="00E01EF8">
      <w:pPr>
        <w:rPr>
          <w:b/>
          <w:highlight w:val="yellow"/>
        </w:rPr>
      </w:pPr>
      <w:r w:rsidRPr="00F83C68">
        <w:rPr>
          <w:b/>
          <w:highlight w:val="yellow"/>
        </w:rPr>
        <w:t>в) инвентаризационной комиссией.</w:t>
      </w:r>
    </w:p>
    <w:p w:rsidR="00E01EF8" w:rsidRPr="00F83C68" w:rsidRDefault="00E01EF8" w:rsidP="00E01EF8">
      <w:pPr>
        <w:rPr>
          <w:highlight w:val="yellow"/>
        </w:rPr>
      </w:pPr>
    </w:p>
    <w:p w:rsidR="00E01EF8" w:rsidRPr="00F83C68" w:rsidRDefault="00E01EF8" w:rsidP="00E01EF8">
      <w:pPr>
        <w:rPr>
          <w:highlight w:val="yellow"/>
        </w:rPr>
      </w:pPr>
      <w:r w:rsidRPr="00F83C68">
        <w:rPr>
          <w:highlight w:val="yellow"/>
        </w:rPr>
        <w:t>14. Суммы излишков материалов, выявленные в результате инвентаризации, отражаются в бухгалтерском учёте:</w:t>
      </w:r>
    </w:p>
    <w:p w:rsidR="00E01EF8" w:rsidRPr="00F83C68" w:rsidRDefault="00E01EF8" w:rsidP="00E01EF8">
      <w:pPr>
        <w:rPr>
          <w:highlight w:val="yellow"/>
        </w:rPr>
      </w:pPr>
      <w:r w:rsidRPr="00F83C68">
        <w:rPr>
          <w:highlight w:val="yellow"/>
        </w:rPr>
        <w:t>а) Дт 10 «Материалы», Кт 99 «Прибыли и убытки»;</w:t>
      </w:r>
    </w:p>
    <w:p w:rsidR="00E01EF8" w:rsidRPr="00F83C68" w:rsidRDefault="00E01EF8" w:rsidP="00E01EF8">
      <w:pPr>
        <w:rPr>
          <w:b/>
          <w:highlight w:val="yellow"/>
        </w:rPr>
      </w:pPr>
      <w:r w:rsidRPr="00F83C68">
        <w:rPr>
          <w:b/>
          <w:highlight w:val="yellow"/>
        </w:rPr>
        <w:t>б) Дт 10 «Материалы», Кт 91 «Прочие доходы и расходы»;</w:t>
      </w:r>
    </w:p>
    <w:p w:rsidR="00E01EF8" w:rsidRPr="00850446" w:rsidRDefault="00E01EF8" w:rsidP="00E01EF8">
      <w:r w:rsidRPr="00F83C68">
        <w:rPr>
          <w:highlight w:val="yellow"/>
        </w:rPr>
        <w:t>в) Дт 99 «Прибыли и убытки», Кт 10 «Материалы».</w:t>
      </w:r>
    </w:p>
    <w:p w:rsidR="00E01EF8" w:rsidRDefault="00E01EF8" w:rsidP="00E01EF8"/>
    <w:p w:rsidR="00E01EF8" w:rsidRDefault="00E01EF8" w:rsidP="00E01EF8"/>
    <w:p w:rsidR="00E01EF8" w:rsidRDefault="00E01EF8"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060F53" w:rsidRDefault="00060F53" w:rsidP="00764077">
      <w:pPr>
        <w:spacing w:line="360" w:lineRule="auto"/>
        <w:ind w:firstLine="709"/>
        <w:jc w:val="both"/>
        <w:rPr>
          <w:b/>
          <w:sz w:val="28"/>
          <w:szCs w:val="28"/>
        </w:rPr>
      </w:pPr>
    </w:p>
    <w:p w:rsidR="00E01EF8" w:rsidRDefault="00E01EF8"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Default="00764077" w:rsidP="00764077">
      <w:pPr>
        <w:spacing w:line="360" w:lineRule="auto"/>
        <w:ind w:firstLine="709"/>
        <w:jc w:val="both"/>
        <w:rPr>
          <w:b/>
          <w:sz w:val="28"/>
          <w:szCs w:val="28"/>
        </w:rPr>
      </w:pPr>
    </w:p>
    <w:p w:rsidR="00764077" w:rsidRPr="00C05568" w:rsidRDefault="00764077" w:rsidP="00CA50AE">
      <w:pPr>
        <w:spacing w:line="360" w:lineRule="auto"/>
        <w:ind w:firstLine="709"/>
        <w:jc w:val="center"/>
        <w:rPr>
          <w:b/>
          <w:bCs/>
          <w:caps/>
        </w:rPr>
      </w:pPr>
      <w:r w:rsidRPr="00CD6092">
        <w:rPr>
          <w:b/>
          <w:sz w:val="28"/>
          <w:szCs w:val="28"/>
        </w:rPr>
        <w:lastRenderedPageBreak/>
        <w:t>4.3. Форма аттестационного листа</w:t>
      </w:r>
      <w:r w:rsidRPr="00C05568">
        <w:t xml:space="preserve">      </w:t>
      </w:r>
    </w:p>
    <w:p w:rsidR="00764077" w:rsidRDefault="00764077" w:rsidP="00764077">
      <w:pPr>
        <w:jc w:val="center"/>
        <w:rPr>
          <w:b/>
          <w:bCs/>
          <w:caps/>
        </w:rPr>
      </w:pPr>
      <w:r>
        <w:rPr>
          <w:b/>
          <w:bCs/>
          <w:caps/>
          <w:sz w:val="28"/>
          <w:szCs w:val="28"/>
        </w:rPr>
        <w:tab/>
      </w:r>
      <w:r w:rsidRPr="00C05568">
        <w:rPr>
          <w:b/>
          <w:bCs/>
          <w:caps/>
        </w:rPr>
        <w:t>аттестационный лист</w:t>
      </w:r>
    </w:p>
    <w:p w:rsidR="00764077" w:rsidRDefault="00764077" w:rsidP="00764077">
      <w:pPr>
        <w:tabs>
          <w:tab w:val="left" w:pos="4460"/>
        </w:tabs>
        <w:jc w:val="center"/>
        <w:rPr>
          <w:b/>
          <w:bCs/>
          <w:caps/>
        </w:rPr>
      </w:pPr>
      <w:r w:rsidRPr="00C05568">
        <w:rPr>
          <w:b/>
          <w:bCs/>
          <w:caps/>
        </w:rPr>
        <w:t>по УЧЕБНОЙ (ПРОИЗВОДСТВЕННОЙ) практике</w:t>
      </w:r>
    </w:p>
    <w:p w:rsidR="00764077" w:rsidRPr="00B44FDC" w:rsidRDefault="00764077" w:rsidP="00764077">
      <w:pPr>
        <w:tabs>
          <w:tab w:val="left" w:pos="4460"/>
        </w:tabs>
        <w:ind w:firstLine="709"/>
        <w:jc w:val="center"/>
        <w:rPr>
          <w:b/>
          <w:bCs/>
          <w:caps/>
          <w:sz w:val="28"/>
          <w:szCs w:val="28"/>
        </w:rPr>
      </w:pPr>
    </w:p>
    <w:p w:rsidR="00764077" w:rsidRPr="00B44FDC" w:rsidRDefault="007F64BB" w:rsidP="00764077">
      <w:pPr>
        <w:ind w:firstLine="709"/>
        <w:jc w:val="center"/>
        <w:rPr>
          <w:b/>
          <w:bCs/>
          <w:sz w:val="28"/>
          <w:szCs w:val="28"/>
        </w:rPr>
      </w:pPr>
      <w:r>
        <w:rPr>
          <w:noProof/>
        </w:rPr>
        <w:pict>
          <v:line id="_x0000_s1026" style="position:absolute;left:0;text-align:left;z-index:251678720" from="9pt,11.55pt" to="495pt,11.55pt"/>
        </w:pict>
      </w:r>
    </w:p>
    <w:p w:rsidR="00764077" w:rsidRPr="00B44FDC" w:rsidRDefault="00764077" w:rsidP="00764077">
      <w:pPr>
        <w:jc w:val="center"/>
        <w:rPr>
          <w:i/>
          <w:iCs/>
        </w:rPr>
      </w:pPr>
      <w:r w:rsidRPr="00B44FDC">
        <w:rPr>
          <w:i/>
          <w:iCs/>
        </w:rPr>
        <w:t>ФИО</w:t>
      </w:r>
    </w:p>
    <w:p w:rsidR="00764077" w:rsidRPr="00B44FDC" w:rsidRDefault="00764077" w:rsidP="00764077">
      <w:pPr>
        <w:rPr>
          <w:sz w:val="28"/>
          <w:szCs w:val="28"/>
        </w:rPr>
      </w:pPr>
      <w:r w:rsidRPr="00B44FDC">
        <w:rPr>
          <w:sz w:val="28"/>
          <w:szCs w:val="28"/>
        </w:rPr>
        <w:t>обучающийся(аяся) на</w:t>
      </w:r>
      <w:r>
        <w:rPr>
          <w:sz w:val="28"/>
          <w:szCs w:val="28"/>
        </w:rPr>
        <w:t xml:space="preserve">          </w:t>
      </w:r>
      <w:r w:rsidRPr="00B44FDC">
        <w:rPr>
          <w:sz w:val="28"/>
          <w:szCs w:val="28"/>
        </w:rPr>
        <w:t xml:space="preserve"> курсе </w:t>
      </w:r>
      <w:r w:rsidR="00CA50AE" w:rsidRPr="00B44FDC">
        <w:rPr>
          <w:sz w:val="28"/>
          <w:szCs w:val="28"/>
        </w:rPr>
        <w:t>по специальности</w:t>
      </w:r>
      <w:r w:rsidRPr="00B44FDC">
        <w:rPr>
          <w:sz w:val="28"/>
          <w:szCs w:val="28"/>
        </w:rPr>
        <w:t xml:space="preserve"> СПО </w:t>
      </w:r>
    </w:p>
    <w:p w:rsidR="00764077" w:rsidRDefault="00764077" w:rsidP="00764077">
      <w:pPr>
        <w:jc w:val="center"/>
        <w:rPr>
          <w:i/>
          <w:iCs/>
        </w:rPr>
      </w:pPr>
    </w:p>
    <w:p w:rsidR="00764077" w:rsidRDefault="00764077" w:rsidP="00764077">
      <w:pPr>
        <w:jc w:val="center"/>
        <w:rPr>
          <w:i/>
          <w:iCs/>
        </w:rPr>
      </w:pPr>
    </w:p>
    <w:p w:rsidR="00764077" w:rsidRPr="00B44FDC" w:rsidRDefault="007F64BB" w:rsidP="00764077">
      <w:pPr>
        <w:jc w:val="center"/>
      </w:pPr>
      <w:r>
        <w:rPr>
          <w:noProof/>
        </w:rPr>
        <w:pict>
          <v:line id="_x0000_s1027" style="position:absolute;left:0;text-align:left;z-index:251679744" from="0,1pt" to="486pt,1pt"/>
        </w:pict>
      </w:r>
      <w:r w:rsidR="00764077" w:rsidRPr="00B44FDC">
        <w:rPr>
          <w:i/>
          <w:iCs/>
        </w:rPr>
        <w:t>код и наименование</w:t>
      </w:r>
    </w:p>
    <w:p w:rsidR="00764077" w:rsidRPr="00B44FDC" w:rsidRDefault="00764077" w:rsidP="00764077">
      <w:pPr>
        <w:jc w:val="both"/>
        <w:rPr>
          <w:sz w:val="28"/>
          <w:szCs w:val="28"/>
        </w:rPr>
      </w:pPr>
      <w:r w:rsidRPr="00B44FDC">
        <w:rPr>
          <w:sz w:val="28"/>
          <w:szCs w:val="28"/>
        </w:rPr>
        <w:t xml:space="preserve">успешно прошел(ла) учебную / производственную практику по профессиональному модулю </w:t>
      </w:r>
    </w:p>
    <w:p w:rsidR="00764077" w:rsidRPr="00B44FDC" w:rsidRDefault="007F64BB" w:rsidP="00764077">
      <w:pPr>
        <w:ind w:firstLine="708"/>
        <w:jc w:val="center"/>
      </w:pPr>
      <w:r>
        <w:rPr>
          <w:noProof/>
        </w:rPr>
        <w:pict>
          <v:line id="_x0000_s1028" style="position:absolute;left:0;text-align:left;z-index:251680768" from="180pt,0" to="495pt,0"/>
        </w:pict>
      </w:r>
      <w:r w:rsidR="00764077" w:rsidRPr="00B44FDC">
        <w:rPr>
          <w:i/>
          <w:iCs/>
        </w:rPr>
        <w:t>наименование</w:t>
      </w:r>
      <w:r w:rsidR="00764077" w:rsidRPr="00B44FDC">
        <w:t xml:space="preserve"> </w:t>
      </w:r>
      <w:r w:rsidR="00764077" w:rsidRPr="00B44FDC">
        <w:rPr>
          <w:i/>
          <w:iCs/>
        </w:rPr>
        <w:t>профессионального модуля</w:t>
      </w:r>
    </w:p>
    <w:p w:rsidR="00764077" w:rsidRPr="00B44FDC" w:rsidRDefault="007F64BB" w:rsidP="00764077">
      <w:pPr>
        <w:rPr>
          <w:sz w:val="28"/>
          <w:szCs w:val="28"/>
        </w:rPr>
      </w:pPr>
      <w:r>
        <w:rPr>
          <w:noProof/>
        </w:rPr>
        <w:pict>
          <v:line id="_x0000_s1029" style="position:absolute;z-index:251687936" from="468pt,13.2pt" to="486pt,13.2pt"/>
        </w:pict>
      </w:r>
      <w:r>
        <w:rPr>
          <w:noProof/>
        </w:rPr>
        <w:pict>
          <v:line id="_x0000_s1030" style="position:absolute;z-index:251686912" from="387pt,13.2pt" to="450pt,13.2pt"/>
        </w:pict>
      </w:r>
      <w:r>
        <w:rPr>
          <w:noProof/>
        </w:rPr>
        <w:pict>
          <v:line id="_x0000_s1031" style="position:absolute;z-index:251685888" from="351pt,13.2pt" to="369pt,13.2pt"/>
        </w:pict>
      </w:r>
      <w:r>
        <w:rPr>
          <w:noProof/>
        </w:rPr>
        <w:pict>
          <v:line id="_x0000_s1032" style="position:absolute;z-index:251684864" from="279pt,13.2pt" to="306pt,13.2pt"/>
        </w:pict>
      </w:r>
      <w:r>
        <w:rPr>
          <w:noProof/>
        </w:rPr>
        <w:pict>
          <v:line id="_x0000_s1033" style="position:absolute;z-index:251683840" from="3in,13.2pt" to="270pt,13.2pt"/>
        </w:pict>
      </w:r>
      <w:r>
        <w:rPr>
          <w:noProof/>
        </w:rPr>
        <w:pict>
          <v:line id="_x0000_s1034" style="position:absolute;z-index:251682816" from="180pt,13.2pt" to="198pt,13.2pt"/>
        </w:pict>
      </w:r>
      <w:r>
        <w:rPr>
          <w:noProof/>
        </w:rPr>
        <w:pict>
          <v:line id="_x0000_s1035" style="position:absolute;z-index:251681792" from="63pt,13.2pt" to="117pt,13.2pt"/>
        </w:pict>
      </w:r>
      <w:r w:rsidR="00764077">
        <w:rPr>
          <w:sz w:val="28"/>
          <w:szCs w:val="28"/>
        </w:rPr>
        <w:t xml:space="preserve">в объеме                    часов </w:t>
      </w:r>
      <w:r w:rsidR="00764077" w:rsidRPr="00B44FDC">
        <w:rPr>
          <w:sz w:val="28"/>
          <w:szCs w:val="28"/>
        </w:rPr>
        <w:t xml:space="preserve"> с «</w:t>
      </w:r>
      <w:r w:rsidR="00764077">
        <w:rPr>
          <w:sz w:val="28"/>
          <w:szCs w:val="28"/>
        </w:rPr>
        <w:t xml:space="preserve">      </w:t>
      </w:r>
      <w:r w:rsidR="00764077" w:rsidRPr="00B44FDC">
        <w:rPr>
          <w:sz w:val="28"/>
          <w:szCs w:val="28"/>
        </w:rPr>
        <w:t>»</w:t>
      </w:r>
      <w:r w:rsidR="00764077">
        <w:rPr>
          <w:sz w:val="28"/>
          <w:szCs w:val="28"/>
        </w:rPr>
        <w:t xml:space="preserve">                 20        г. по «        »                    </w:t>
      </w:r>
      <w:r w:rsidR="00764077" w:rsidRPr="00B44FDC">
        <w:rPr>
          <w:sz w:val="28"/>
          <w:szCs w:val="28"/>
        </w:rPr>
        <w:t>20</w:t>
      </w:r>
      <w:r w:rsidR="00764077">
        <w:rPr>
          <w:sz w:val="28"/>
          <w:szCs w:val="28"/>
        </w:rPr>
        <w:t xml:space="preserve">      </w:t>
      </w:r>
      <w:r w:rsidR="00764077" w:rsidRPr="00B44FDC">
        <w:rPr>
          <w:sz w:val="28"/>
          <w:szCs w:val="28"/>
        </w:rPr>
        <w:t>г.</w:t>
      </w:r>
    </w:p>
    <w:p w:rsidR="00764077" w:rsidRPr="00B44FDC" w:rsidRDefault="00764077" w:rsidP="00764077">
      <w:pPr>
        <w:jc w:val="both"/>
        <w:rPr>
          <w:sz w:val="28"/>
          <w:szCs w:val="28"/>
        </w:rPr>
      </w:pPr>
      <w:r>
        <w:rPr>
          <w:sz w:val="28"/>
          <w:szCs w:val="28"/>
        </w:rPr>
        <w:t>в</w:t>
      </w:r>
      <w:r w:rsidRPr="00B44FDC">
        <w:rPr>
          <w:sz w:val="28"/>
          <w:szCs w:val="28"/>
        </w:rPr>
        <w:t xml:space="preserve"> организации _____________________________________________________</w:t>
      </w:r>
    </w:p>
    <w:p w:rsidR="00764077" w:rsidRDefault="00764077" w:rsidP="00764077">
      <w:pPr>
        <w:jc w:val="center"/>
        <w:rPr>
          <w:i/>
          <w:iCs/>
        </w:rPr>
      </w:pPr>
    </w:p>
    <w:p w:rsidR="00764077" w:rsidRDefault="007F64BB" w:rsidP="00764077">
      <w:pPr>
        <w:jc w:val="center"/>
        <w:rPr>
          <w:i/>
          <w:iCs/>
        </w:rPr>
      </w:pPr>
      <w:r>
        <w:rPr>
          <w:noProof/>
        </w:rPr>
        <w:pict>
          <v:line id="_x0000_s1036" style="position:absolute;left:0;text-align:left;z-index:251688960" from="0,11.7pt" to="495pt,11.7pt"/>
        </w:pict>
      </w:r>
    </w:p>
    <w:p w:rsidR="00764077" w:rsidRPr="00B44FDC" w:rsidRDefault="00764077" w:rsidP="00764077">
      <w:pPr>
        <w:jc w:val="center"/>
        <w:rPr>
          <w:i/>
          <w:iCs/>
        </w:rPr>
      </w:pPr>
      <w:r w:rsidRPr="00B44FDC">
        <w:rPr>
          <w:i/>
          <w:iCs/>
        </w:rPr>
        <w:t>наименование организации, юридический адрес</w:t>
      </w:r>
    </w:p>
    <w:p w:rsidR="00764077" w:rsidRDefault="00764077" w:rsidP="00764077">
      <w:pPr>
        <w:jc w:val="both"/>
        <w:rPr>
          <w:sz w:val="28"/>
          <w:szCs w:val="28"/>
        </w:rPr>
      </w:pPr>
      <w:r w:rsidRPr="00B44FDC">
        <w:rPr>
          <w:b/>
          <w:bCs/>
          <w:sz w:val="28"/>
          <w:szCs w:val="28"/>
        </w:rPr>
        <w:t>Виды и качество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933"/>
      </w:tblGrid>
      <w:tr w:rsidR="00764077" w:rsidRPr="005669D5" w:rsidTr="003F3405">
        <w:tc>
          <w:tcPr>
            <w:tcW w:w="5068" w:type="dxa"/>
          </w:tcPr>
          <w:p w:rsidR="00764077" w:rsidRPr="005669D5" w:rsidRDefault="00764077" w:rsidP="003F3405">
            <w:pPr>
              <w:jc w:val="both"/>
              <w:rPr>
                <w:sz w:val="28"/>
                <w:szCs w:val="28"/>
              </w:rPr>
            </w:pPr>
            <w:r w:rsidRPr="005669D5">
              <w:rPr>
                <w:sz w:val="28"/>
                <w:szCs w:val="28"/>
              </w:rPr>
              <w:t>Виды и объем работ, выполненных обучающимся во время практики</w:t>
            </w:r>
          </w:p>
        </w:tc>
        <w:tc>
          <w:tcPr>
            <w:tcW w:w="5480" w:type="dxa"/>
          </w:tcPr>
          <w:p w:rsidR="00764077" w:rsidRPr="005669D5" w:rsidRDefault="00764077" w:rsidP="003F3405">
            <w:pPr>
              <w:jc w:val="both"/>
              <w:rPr>
                <w:sz w:val="28"/>
                <w:szCs w:val="28"/>
              </w:rPr>
            </w:pPr>
            <w:r w:rsidRPr="005669D5">
              <w:rPr>
                <w:sz w:val="28"/>
                <w:szCs w:val="28"/>
              </w:rPr>
              <w:t>Качество выполнения работ в соответствии с технологией и (или) требованиями организации, в которой проходила практика</w:t>
            </w: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r w:rsidR="00764077" w:rsidRPr="005669D5" w:rsidTr="003F3405">
        <w:tc>
          <w:tcPr>
            <w:tcW w:w="5068" w:type="dxa"/>
          </w:tcPr>
          <w:p w:rsidR="00764077" w:rsidRPr="005669D5" w:rsidRDefault="00764077" w:rsidP="003F3405">
            <w:pPr>
              <w:jc w:val="both"/>
              <w:rPr>
                <w:sz w:val="28"/>
                <w:szCs w:val="28"/>
              </w:rPr>
            </w:pPr>
          </w:p>
        </w:tc>
        <w:tc>
          <w:tcPr>
            <w:tcW w:w="5480" w:type="dxa"/>
          </w:tcPr>
          <w:p w:rsidR="00764077" w:rsidRPr="005669D5" w:rsidRDefault="00764077" w:rsidP="003F3405">
            <w:pPr>
              <w:jc w:val="both"/>
              <w:rPr>
                <w:sz w:val="28"/>
                <w:szCs w:val="28"/>
              </w:rPr>
            </w:pPr>
          </w:p>
        </w:tc>
      </w:tr>
    </w:tbl>
    <w:p w:rsidR="00764077" w:rsidRDefault="00764077" w:rsidP="00764077">
      <w:pPr>
        <w:jc w:val="both"/>
        <w:rPr>
          <w:b/>
          <w:bCs/>
          <w:sz w:val="28"/>
          <w:szCs w:val="28"/>
        </w:rPr>
      </w:pPr>
      <w:r w:rsidRPr="00B44FDC">
        <w:rPr>
          <w:b/>
          <w:bCs/>
          <w:sz w:val="28"/>
          <w:szCs w:val="28"/>
        </w:rPr>
        <w:t xml:space="preserve">Характеристика учебной и профессиональной </w:t>
      </w:r>
      <w:r w:rsidR="00CA50AE" w:rsidRPr="00B44FDC">
        <w:rPr>
          <w:b/>
          <w:bCs/>
          <w:sz w:val="28"/>
          <w:szCs w:val="28"/>
        </w:rPr>
        <w:t>деятельности обучающегося</w:t>
      </w:r>
      <w:r w:rsidRPr="00B44FDC">
        <w:rPr>
          <w:b/>
          <w:bCs/>
          <w:sz w:val="28"/>
          <w:szCs w:val="28"/>
        </w:rPr>
        <w:t xml:space="preserve"> во время учебной / производственной практики </w:t>
      </w:r>
    </w:p>
    <w:p w:rsidR="00764077" w:rsidRDefault="00764077" w:rsidP="00764077">
      <w:pPr>
        <w:jc w:val="both"/>
        <w:rPr>
          <w:i/>
          <w:iCs/>
          <w:sz w:val="28"/>
          <w:szCs w:val="28"/>
        </w:rPr>
      </w:pPr>
      <w:r w:rsidRPr="00B44FDC">
        <w:rPr>
          <w:sz w:val="28"/>
          <w:szCs w:val="28"/>
        </w:rPr>
        <w:t xml:space="preserve"> </w:t>
      </w:r>
      <w:r w:rsidRPr="00B44FDC">
        <w:rPr>
          <w:i/>
          <w:iCs/>
          <w:sz w:val="28"/>
          <w:szCs w:val="28"/>
        </w:rPr>
        <w:t>(дополнительно используются произвольные</w:t>
      </w:r>
      <w:r>
        <w:rPr>
          <w:i/>
          <w:iCs/>
          <w:sz w:val="28"/>
          <w:szCs w:val="28"/>
        </w:rPr>
        <w:t> </w:t>
      </w:r>
      <w:r w:rsidRPr="00B44FDC">
        <w:rPr>
          <w:i/>
          <w:iCs/>
          <w:sz w:val="28"/>
          <w:szCs w:val="28"/>
        </w:rPr>
        <w:t>критерии</w:t>
      </w:r>
      <w:r>
        <w:rPr>
          <w:i/>
          <w:iCs/>
          <w:sz w:val="28"/>
          <w:szCs w:val="28"/>
        </w:rPr>
        <w:t> </w:t>
      </w:r>
      <w:r w:rsidRPr="00B44FDC">
        <w:rPr>
          <w:i/>
          <w:iCs/>
          <w:sz w:val="28"/>
          <w:szCs w:val="28"/>
        </w:rPr>
        <w:t>по</w:t>
      </w:r>
      <w:r>
        <w:rPr>
          <w:i/>
          <w:iCs/>
          <w:sz w:val="28"/>
          <w:szCs w:val="28"/>
        </w:rPr>
        <w:t> </w:t>
      </w:r>
      <w:r w:rsidRPr="00B44FDC">
        <w:rPr>
          <w:i/>
          <w:iCs/>
          <w:sz w:val="28"/>
          <w:szCs w:val="28"/>
        </w:rPr>
        <w:t xml:space="preserve">выбору </w:t>
      </w:r>
      <w:r>
        <w:rPr>
          <w:i/>
          <w:iCs/>
          <w:sz w:val="28"/>
          <w:szCs w:val="28"/>
        </w:rPr>
        <w:t xml:space="preserve"> </w:t>
      </w:r>
      <w:r w:rsidRPr="00B44FDC">
        <w:rPr>
          <w:i/>
          <w:iCs/>
          <w:sz w:val="28"/>
          <w:szCs w:val="28"/>
        </w:rPr>
        <w:t>ОУ</w:t>
      </w:r>
      <w:r>
        <w:rPr>
          <w:i/>
          <w:iCs/>
          <w:sz w:val="28"/>
          <w:szCs w:val="28"/>
        </w:rPr>
        <w:t>)</w:t>
      </w:r>
    </w:p>
    <w:p w:rsidR="00764077" w:rsidRDefault="00764077" w:rsidP="00764077">
      <w:pPr>
        <w:jc w:val="both"/>
        <w:rPr>
          <w:i/>
          <w:iCs/>
          <w:sz w:val="28"/>
          <w:szCs w:val="28"/>
        </w:rPr>
      </w:pPr>
    </w:p>
    <w:p w:rsidR="00764077" w:rsidRPr="00BB24D3" w:rsidRDefault="007F64BB" w:rsidP="00764077">
      <w:pPr>
        <w:jc w:val="both"/>
        <w:rPr>
          <w:i/>
          <w:iCs/>
          <w:sz w:val="28"/>
          <w:szCs w:val="28"/>
        </w:rPr>
      </w:pPr>
      <w:r>
        <w:rPr>
          <w:noProof/>
        </w:rPr>
        <w:pict>
          <v:line id="_x0000_s1037" style="position:absolute;left:0;text-align:left;z-index:251689984" from="0,5.6pt" to="495pt,5.6pt"/>
        </w:pict>
      </w:r>
    </w:p>
    <w:p w:rsidR="00764077" w:rsidRDefault="007F64BB" w:rsidP="00764077">
      <w:pPr>
        <w:jc w:val="both"/>
        <w:rPr>
          <w:sz w:val="28"/>
          <w:szCs w:val="28"/>
        </w:rPr>
      </w:pPr>
      <w:r>
        <w:rPr>
          <w:noProof/>
        </w:rPr>
        <w:pict>
          <v:line id="_x0000_s1038" style="position:absolute;left:0;text-align:left;z-index:251691008" from="0,.45pt" to="495pt,.45pt"/>
        </w:pict>
      </w:r>
      <w:r>
        <w:rPr>
          <w:noProof/>
        </w:rPr>
        <w:pict>
          <v:line id="_x0000_s1039" style="position:absolute;left:0;text-align:left;z-index:251692032" from="0,13.25pt" to="495pt,13.25pt"/>
        </w:pict>
      </w:r>
    </w:p>
    <w:p w:rsidR="00764077" w:rsidRDefault="007F64BB" w:rsidP="00764077">
      <w:pPr>
        <w:jc w:val="both"/>
        <w:rPr>
          <w:sz w:val="28"/>
          <w:szCs w:val="28"/>
        </w:rPr>
      </w:pPr>
      <w:r>
        <w:rPr>
          <w:noProof/>
        </w:rPr>
        <w:pict>
          <v:line id="_x0000_s1040" style="position:absolute;left:0;text-align:left;z-index:251700224" from="0,15.15pt" to="495pt,15.15pt"/>
        </w:pict>
      </w:r>
    </w:p>
    <w:p w:rsidR="00764077" w:rsidRDefault="00764077" w:rsidP="00764077">
      <w:pPr>
        <w:jc w:val="both"/>
        <w:rPr>
          <w:sz w:val="28"/>
          <w:szCs w:val="28"/>
        </w:rPr>
      </w:pPr>
    </w:p>
    <w:p w:rsidR="00764077" w:rsidRPr="00B44FDC" w:rsidRDefault="00764077" w:rsidP="00764077">
      <w:pPr>
        <w:tabs>
          <w:tab w:val="left" w:pos="6900"/>
        </w:tabs>
        <w:jc w:val="both"/>
        <w:rPr>
          <w:sz w:val="28"/>
          <w:szCs w:val="28"/>
        </w:rPr>
      </w:pPr>
      <w:r w:rsidRPr="00B44FDC">
        <w:rPr>
          <w:sz w:val="28"/>
          <w:szCs w:val="28"/>
        </w:rPr>
        <w:t>Руководител</w:t>
      </w:r>
      <w:r>
        <w:rPr>
          <w:sz w:val="28"/>
          <w:szCs w:val="28"/>
        </w:rPr>
        <w:t>ь</w:t>
      </w:r>
      <w:r w:rsidRPr="00B44FDC">
        <w:rPr>
          <w:sz w:val="28"/>
          <w:szCs w:val="28"/>
        </w:rPr>
        <w:t xml:space="preserve"> практики </w:t>
      </w:r>
      <w:r>
        <w:rPr>
          <w:sz w:val="28"/>
          <w:szCs w:val="28"/>
        </w:rPr>
        <w:tab/>
      </w:r>
    </w:p>
    <w:p w:rsidR="00764077" w:rsidRDefault="007F64BB" w:rsidP="00764077">
      <w:pPr>
        <w:rPr>
          <w:sz w:val="28"/>
          <w:szCs w:val="28"/>
        </w:rPr>
      </w:pPr>
      <w:r>
        <w:rPr>
          <w:noProof/>
        </w:rPr>
        <w:pict>
          <v:line id="_x0000_s1041" style="position:absolute;z-index:251697152" from="324pt,13.75pt" to="486pt,13.75pt"/>
        </w:pict>
      </w:r>
      <w:r>
        <w:rPr>
          <w:noProof/>
        </w:rPr>
        <w:pict>
          <v:line id="_x0000_s1042" style="position:absolute;z-index:251696128" from="198pt,13.75pt" to="297pt,13.75pt"/>
        </w:pict>
      </w:r>
    </w:p>
    <w:p w:rsidR="00764077" w:rsidRPr="00997130" w:rsidRDefault="00764077" w:rsidP="00764077">
      <w:pPr>
        <w:tabs>
          <w:tab w:val="left" w:pos="4215"/>
          <w:tab w:val="left" w:pos="7080"/>
        </w:tabs>
        <w:rPr>
          <w:sz w:val="16"/>
          <w:szCs w:val="16"/>
        </w:rPr>
      </w:pPr>
      <w:r>
        <w:rPr>
          <w:sz w:val="28"/>
          <w:szCs w:val="28"/>
        </w:rPr>
        <w:tab/>
      </w:r>
      <w:r w:rsidRPr="00997130">
        <w:rPr>
          <w:sz w:val="16"/>
          <w:szCs w:val="16"/>
        </w:rPr>
        <w:t>подпись</w:t>
      </w:r>
      <w:r w:rsidRPr="00997130">
        <w:rPr>
          <w:sz w:val="16"/>
          <w:szCs w:val="16"/>
        </w:rPr>
        <w:tab/>
      </w:r>
      <w:r>
        <w:rPr>
          <w:sz w:val="16"/>
          <w:szCs w:val="16"/>
        </w:rPr>
        <w:t xml:space="preserve">  </w:t>
      </w:r>
      <w:r w:rsidRPr="00997130">
        <w:rPr>
          <w:sz w:val="16"/>
          <w:szCs w:val="16"/>
        </w:rPr>
        <w:t>И.О.Фамилия</w:t>
      </w:r>
    </w:p>
    <w:p w:rsidR="00764077" w:rsidRDefault="000213C1" w:rsidP="00764077">
      <w:pPr>
        <w:jc w:val="both"/>
        <w:rPr>
          <w:sz w:val="28"/>
          <w:szCs w:val="28"/>
        </w:rPr>
      </w:pPr>
      <w:r>
        <w:rPr>
          <w:sz w:val="28"/>
          <w:szCs w:val="28"/>
        </w:rPr>
        <w:t>Заведующий кафедрой</w:t>
      </w:r>
    </w:p>
    <w:p w:rsidR="00764077" w:rsidRDefault="007F64BB" w:rsidP="00764077">
      <w:pPr>
        <w:jc w:val="both"/>
        <w:rPr>
          <w:sz w:val="28"/>
          <w:szCs w:val="28"/>
        </w:rPr>
      </w:pPr>
      <w:r>
        <w:rPr>
          <w:noProof/>
        </w:rPr>
        <w:pict>
          <v:line id="_x0000_s1043" style="position:absolute;left:0;text-align:left;z-index:251699200" from="333pt,8.35pt" to="486pt,8.35pt"/>
        </w:pict>
      </w:r>
      <w:r>
        <w:rPr>
          <w:noProof/>
        </w:rPr>
        <w:pict>
          <v:line id="_x0000_s1044" style="position:absolute;left:0;text-align:left;z-index:251698176" from="198pt,8.35pt" to="4in,8.35pt"/>
        </w:pict>
      </w:r>
    </w:p>
    <w:p w:rsidR="00764077" w:rsidRDefault="00764077" w:rsidP="00764077">
      <w:pPr>
        <w:tabs>
          <w:tab w:val="left" w:pos="4755"/>
          <w:tab w:val="left" w:pos="7155"/>
          <w:tab w:val="right" w:pos="9921"/>
        </w:tabs>
        <w:spacing w:line="360" w:lineRule="auto"/>
        <w:ind w:firstLine="708"/>
        <w:rPr>
          <w:sz w:val="16"/>
          <w:szCs w:val="16"/>
        </w:rPr>
      </w:pPr>
      <w:r>
        <w:rPr>
          <w:sz w:val="28"/>
          <w:szCs w:val="28"/>
        </w:rPr>
        <w:t xml:space="preserve">                                                  </w:t>
      </w:r>
      <w:r w:rsidRPr="00997130">
        <w:rPr>
          <w:sz w:val="16"/>
          <w:szCs w:val="16"/>
        </w:rPr>
        <w:t>подпись</w:t>
      </w:r>
      <w:r w:rsidRPr="00997130">
        <w:rPr>
          <w:sz w:val="16"/>
          <w:szCs w:val="16"/>
        </w:rPr>
        <w:tab/>
        <w:t>И.О.Фамилия</w:t>
      </w:r>
    </w:p>
    <w:p w:rsidR="00764077" w:rsidRDefault="00764077" w:rsidP="00764077">
      <w:pPr>
        <w:tabs>
          <w:tab w:val="left" w:pos="4755"/>
          <w:tab w:val="left" w:pos="7155"/>
          <w:tab w:val="right" w:pos="9921"/>
        </w:tabs>
        <w:spacing w:line="360" w:lineRule="auto"/>
        <w:ind w:firstLine="708"/>
        <w:rPr>
          <w:sz w:val="16"/>
          <w:szCs w:val="16"/>
        </w:rPr>
      </w:pPr>
    </w:p>
    <w:p w:rsidR="00764077" w:rsidRDefault="007F64BB" w:rsidP="00764077">
      <w:pPr>
        <w:tabs>
          <w:tab w:val="left" w:pos="4755"/>
          <w:tab w:val="left" w:pos="7155"/>
          <w:tab w:val="right" w:pos="9921"/>
        </w:tabs>
        <w:spacing w:line="360" w:lineRule="auto"/>
        <w:rPr>
          <w:sz w:val="16"/>
          <w:szCs w:val="16"/>
        </w:rPr>
      </w:pPr>
      <w:r>
        <w:rPr>
          <w:noProof/>
        </w:rPr>
        <w:pict>
          <v:line id="_x0000_s1045" style="position:absolute;z-index:251695104" from="135pt,18.65pt" to="153pt,18.65pt"/>
        </w:pict>
      </w:r>
      <w:r>
        <w:rPr>
          <w:noProof/>
        </w:rPr>
        <w:pict>
          <v:line id="_x0000_s1046" style="position:absolute;z-index:251694080" from="63pt,18.65pt" to="117pt,18.65pt"/>
        </w:pict>
      </w:r>
      <w:r>
        <w:rPr>
          <w:noProof/>
        </w:rPr>
        <w:pict>
          <v:line id="_x0000_s1047" style="position:absolute;z-index:251693056" from="9pt,18.65pt" to="45pt,18.65pt"/>
        </w:pict>
      </w:r>
      <w:r w:rsidR="00764077" w:rsidRPr="00B44FDC">
        <w:rPr>
          <w:sz w:val="28"/>
          <w:szCs w:val="28"/>
        </w:rPr>
        <w:t xml:space="preserve"> «</w:t>
      </w:r>
      <w:r w:rsidR="00764077">
        <w:rPr>
          <w:sz w:val="28"/>
          <w:szCs w:val="28"/>
        </w:rPr>
        <w:t xml:space="preserve">         »                  </w:t>
      </w:r>
      <w:r w:rsidR="00764077" w:rsidRPr="00B44FDC">
        <w:rPr>
          <w:sz w:val="28"/>
          <w:szCs w:val="28"/>
        </w:rPr>
        <w:t xml:space="preserve">20 </w:t>
      </w:r>
      <w:r w:rsidR="00764077">
        <w:rPr>
          <w:sz w:val="28"/>
          <w:szCs w:val="28"/>
        </w:rPr>
        <w:t xml:space="preserve">       г.</w:t>
      </w:r>
    </w:p>
    <w:p w:rsidR="00764077" w:rsidRPr="00564887" w:rsidRDefault="00094F3F" w:rsidP="00094F3F">
      <w:pPr>
        <w:spacing w:line="360" w:lineRule="auto"/>
        <w:ind w:firstLine="709"/>
        <w:jc w:val="center"/>
        <w:rPr>
          <w:b/>
          <w:sz w:val="28"/>
          <w:szCs w:val="28"/>
        </w:rPr>
      </w:pPr>
      <w:r>
        <w:rPr>
          <w:b/>
          <w:sz w:val="28"/>
          <w:szCs w:val="28"/>
        </w:rPr>
        <w:lastRenderedPageBreak/>
        <w:t>5</w:t>
      </w:r>
      <w:r w:rsidRPr="00564887">
        <w:rPr>
          <w:b/>
          <w:sz w:val="28"/>
          <w:szCs w:val="28"/>
        </w:rPr>
        <w:t>. КОНТРОЛЬНО-ОЦЕНОЧНЫЕ МАТЕРИАЛЫ ДЛЯ ЭКЗАМЕНА</w:t>
      </w:r>
    </w:p>
    <w:p w:rsidR="00764077" w:rsidRPr="00564887" w:rsidRDefault="00764077" w:rsidP="00764077">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564887">
        <w:rPr>
          <w:sz w:val="28"/>
          <w:szCs w:val="28"/>
        </w:rPr>
        <w:t xml:space="preserve">          </w:t>
      </w:r>
      <w:smartTag w:uri="urn:schemas-microsoft-com:office:smarttags" w:element="place">
        <w:r w:rsidRPr="00564887">
          <w:rPr>
            <w:sz w:val="28"/>
            <w:szCs w:val="28"/>
            <w:lang w:val="en-US"/>
          </w:rPr>
          <w:t>I</w:t>
        </w:r>
        <w:r w:rsidRPr="00564887">
          <w:rPr>
            <w:sz w:val="28"/>
            <w:szCs w:val="28"/>
          </w:rPr>
          <w:t>.</w:t>
        </w:r>
      </w:smartTag>
      <w:r w:rsidRPr="00564887">
        <w:rPr>
          <w:sz w:val="28"/>
          <w:szCs w:val="28"/>
        </w:rPr>
        <w:t xml:space="preserve"> ПАСПОРТ</w:t>
      </w:r>
    </w:p>
    <w:p w:rsidR="00764077" w:rsidRPr="00564887" w:rsidRDefault="00764077" w:rsidP="00764077">
      <w:pPr>
        <w:spacing w:line="360" w:lineRule="auto"/>
        <w:jc w:val="both"/>
        <w:rPr>
          <w:b/>
          <w:sz w:val="28"/>
          <w:szCs w:val="28"/>
        </w:rPr>
      </w:pPr>
      <w:r w:rsidRPr="00564887">
        <w:rPr>
          <w:b/>
          <w:sz w:val="28"/>
          <w:szCs w:val="28"/>
        </w:rPr>
        <w:t>Назначение:</w:t>
      </w:r>
    </w:p>
    <w:p w:rsidR="00764077" w:rsidRDefault="00CA50AE" w:rsidP="00F43F46">
      <w:pPr>
        <w:ind w:firstLine="567"/>
        <w:jc w:val="both"/>
        <w:rPr>
          <w:sz w:val="28"/>
          <w:szCs w:val="28"/>
        </w:rPr>
      </w:pPr>
      <w:r>
        <w:rPr>
          <w:sz w:val="28"/>
          <w:szCs w:val="28"/>
        </w:rPr>
        <w:t>Ф</w:t>
      </w:r>
      <w:r w:rsidR="005A6B2C">
        <w:rPr>
          <w:sz w:val="28"/>
          <w:szCs w:val="28"/>
        </w:rPr>
        <w:t>ОС</w:t>
      </w:r>
      <w:r w:rsidR="00764077" w:rsidRPr="00564887">
        <w:rPr>
          <w:sz w:val="28"/>
          <w:szCs w:val="28"/>
        </w:rPr>
        <w:t xml:space="preserve"> предназначен для контроля и оценки результатов </w:t>
      </w:r>
      <w:r w:rsidRPr="00564887">
        <w:rPr>
          <w:sz w:val="28"/>
          <w:szCs w:val="28"/>
        </w:rPr>
        <w:t xml:space="preserve">освоения </w:t>
      </w:r>
      <w:r>
        <w:rPr>
          <w:sz w:val="28"/>
          <w:szCs w:val="28"/>
        </w:rPr>
        <w:t>профессионального</w:t>
      </w:r>
      <w:r w:rsidR="00764077" w:rsidRPr="00564887">
        <w:rPr>
          <w:sz w:val="28"/>
          <w:szCs w:val="28"/>
        </w:rPr>
        <w:t xml:space="preserve"> модуля</w:t>
      </w:r>
      <w:r w:rsidR="00764077">
        <w:rPr>
          <w:sz w:val="28"/>
          <w:szCs w:val="28"/>
        </w:rPr>
        <w:t>:</w:t>
      </w:r>
    </w:p>
    <w:p w:rsidR="00764077" w:rsidRPr="00263B88" w:rsidRDefault="00764077" w:rsidP="00F43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Pr>
          <w:color w:val="000000"/>
          <w:sz w:val="28"/>
          <w:szCs w:val="28"/>
        </w:rPr>
        <w:t>ПМ. 02</w:t>
      </w:r>
      <w:r w:rsidRPr="00263B88">
        <w:rPr>
          <w:color w:val="000000"/>
          <w:sz w:val="28"/>
          <w:szCs w:val="28"/>
        </w:rPr>
        <w:t xml:space="preserve"> «</w:t>
      </w:r>
      <w:r>
        <w:rPr>
          <w:sz w:val="28"/>
          <w:szCs w:val="28"/>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r w:rsidRPr="00263B88">
        <w:rPr>
          <w:color w:val="000000"/>
          <w:sz w:val="28"/>
          <w:szCs w:val="28"/>
        </w:rPr>
        <w:t>»</w:t>
      </w:r>
    </w:p>
    <w:p w:rsidR="00764077" w:rsidRPr="00E47B50" w:rsidRDefault="00764077" w:rsidP="00F43F46">
      <w:pPr>
        <w:pStyle w:val="ConsPlusTitle"/>
        <w:widowControl/>
        <w:ind w:firstLine="567"/>
        <w:jc w:val="both"/>
        <w:rPr>
          <w:rFonts w:ascii="Times New Roman" w:hAnsi="Times New Roman" w:cs="Times New Roman"/>
          <w:b w:val="0"/>
          <w:sz w:val="28"/>
          <w:szCs w:val="28"/>
        </w:rPr>
      </w:pPr>
      <w:r w:rsidRPr="00E47B50">
        <w:rPr>
          <w:rFonts w:ascii="Times New Roman" w:hAnsi="Times New Roman" w:cs="Times New Roman"/>
          <w:b w:val="0"/>
          <w:sz w:val="28"/>
          <w:szCs w:val="28"/>
        </w:rPr>
        <w:t>по  специальности СПО</w:t>
      </w:r>
      <w:r w:rsidRPr="00E47B50">
        <w:rPr>
          <w:rFonts w:ascii="Times New Roman" w:hAnsi="Times New Roman" w:cs="Times New Roman"/>
          <w:b w:val="0"/>
          <w:i/>
          <w:sz w:val="28"/>
          <w:szCs w:val="28"/>
        </w:rPr>
        <w:t xml:space="preserve"> </w:t>
      </w:r>
      <w:r w:rsidR="00375F74">
        <w:rPr>
          <w:rFonts w:ascii="Times New Roman" w:hAnsi="Times New Roman" w:cs="Times New Roman"/>
          <w:b w:val="0"/>
          <w:sz w:val="28"/>
          <w:szCs w:val="28"/>
        </w:rPr>
        <w:t>38.02.01</w:t>
      </w:r>
      <w:r>
        <w:rPr>
          <w:rFonts w:ascii="Times New Roman" w:hAnsi="Times New Roman" w:cs="Times New Roman"/>
          <w:b w:val="0"/>
          <w:sz w:val="28"/>
          <w:szCs w:val="28"/>
        </w:rPr>
        <w:t xml:space="preserve"> Экономика и бухгалтерский учет (по отраслям)</w:t>
      </w:r>
    </w:p>
    <w:p w:rsidR="00764077" w:rsidRDefault="00764077" w:rsidP="00F43F46">
      <w:pPr>
        <w:widowControl w:val="0"/>
        <w:suppressAutoHyphens/>
        <w:autoSpaceDE w:val="0"/>
        <w:autoSpaceDN w:val="0"/>
        <w:adjustRightInd w:val="0"/>
        <w:ind w:firstLine="567"/>
        <w:jc w:val="both"/>
        <w:rPr>
          <w:b/>
          <w:sz w:val="28"/>
          <w:szCs w:val="28"/>
        </w:rPr>
      </w:pPr>
      <w:r w:rsidRPr="006F3BB3">
        <w:rPr>
          <w:b/>
          <w:sz w:val="28"/>
          <w:szCs w:val="28"/>
        </w:rPr>
        <w:t>Перечень проверяемых компетенций</w:t>
      </w:r>
      <w:r>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7933"/>
      </w:tblGrid>
      <w:tr w:rsidR="00764077" w:rsidRPr="00B56AD1" w:rsidTr="003F3405">
        <w:tc>
          <w:tcPr>
            <w:tcW w:w="833" w:type="pct"/>
            <w:tcBorders>
              <w:top w:val="single" w:sz="12" w:space="0" w:color="auto"/>
              <w:left w:val="single" w:sz="12" w:space="0" w:color="auto"/>
            </w:tcBorders>
            <w:vAlign w:val="center"/>
          </w:tcPr>
          <w:p w:rsidR="00764077" w:rsidRPr="00B56AD1" w:rsidRDefault="00764077" w:rsidP="003F3405">
            <w:pPr>
              <w:widowControl w:val="0"/>
              <w:suppressAutoHyphens/>
              <w:spacing w:line="240" w:lineRule="exact"/>
              <w:jc w:val="center"/>
            </w:pPr>
            <w:r w:rsidRPr="00B56AD1">
              <w:t xml:space="preserve">ПК </w:t>
            </w:r>
            <w:r>
              <w:t>2</w:t>
            </w:r>
            <w:r w:rsidRPr="00B56AD1">
              <w:t>.1</w:t>
            </w:r>
          </w:p>
        </w:tc>
        <w:tc>
          <w:tcPr>
            <w:tcW w:w="4167" w:type="pct"/>
            <w:tcBorders>
              <w:top w:val="single" w:sz="12" w:space="0" w:color="auto"/>
              <w:right w:val="single" w:sz="12" w:space="0" w:color="auto"/>
            </w:tcBorders>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Грамотность использования нормативных документов при подготовке и проведении инвентаризации имущества и обязательств;</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Оптимальность выбора вида инвентаризации в зависимости от инвентаризуемого объекта, сроков проведения инвентаризации;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применения различных способов и приемов при проведении инвентаризации имущества и обязательств организации.</w:t>
            </w:r>
          </w:p>
        </w:tc>
      </w:tr>
      <w:tr w:rsidR="00764077" w:rsidRPr="00B56AD1" w:rsidTr="003F3405">
        <w:trPr>
          <w:trHeight w:val="429"/>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 xml:space="preserve">ПК </w:t>
            </w:r>
            <w:r>
              <w:t>2</w:t>
            </w:r>
            <w:r w:rsidRPr="00B56AD1">
              <w:t>.2</w:t>
            </w:r>
          </w:p>
        </w:tc>
        <w:tc>
          <w:tcPr>
            <w:tcW w:w="4167" w:type="pct"/>
            <w:tcBorders>
              <w:right w:val="single" w:sz="12" w:space="0" w:color="auto"/>
            </w:tcBorders>
          </w:tcPr>
          <w:p w:rsidR="00764077" w:rsidRPr="008A7E7C" w:rsidRDefault="00764077" w:rsidP="003F3405">
            <w:pPr>
              <w:pStyle w:val="af5"/>
              <w:snapToGrid w:val="0"/>
              <w:spacing w:line="240" w:lineRule="atLeast"/>
              <w:ind w:left="0"/>
              <w:rPr>
                <w:rFonts w:ascii="Times New Roman" w:hAnsi="Times New Roman"/>
              </w:rPr>
            </w:pPr>
            <w:r>
              <w:rPr>
                <w:rFonts w:ascii="Times New Roman" w:hAnsi="Times New Roman"/>
              </w:rPr>
              <w:t>-г</w:t>
            </w:r>
            <w:r w:rsidRPr="008A7E7C">
              <w:rPr>
                <w:rFonts w:ascii="Times New Roman" w:hAnsi="Times New Roman"/>
              </w:rPr>
              <w:t>рамотность использования нормативных документов при подготовке и проведении инвентаризации имущества и обязательств;</w:t>
            </w:r>
          </w:p>
          <w:p w:rsidR="00764077" w:rsidRPr="008A7E7C" w:rsidRDefault="00764077" w:rsidP="003F3405">
            <w:pPr>
              <w:pStyle w:val="af5"/>
              <w:spacing w:line="240" w:lineRule="atLeast"/>
              <w:ind w:left="0"/>
              <w:rPr>
                <w:rFonts w:ascii="Times New Roman" w:hAnsi="Times New Roman"/>
              </w:rPr>
            </w:pPr>
            <w:r>
              <w:rPr>
                <w:rFonts w:ascii="Times New Roman" w:hAnsi="Times New Roman"/>
              </w:rPr>
              <w:t>-о</w:t>
            </w:r>
            <w:r w:rsidRPr="008A7E7C">
              <w:rPr>
                <w:rFonts w:ascii="Times New Roman" w:hAnsi="Times New Roman"/>
              </w:rPr>
              <w:t>птимальность выбора вида инвентаризации в зависимости от инвентаризуемого объекта, сроков проведения инвентаризации;</w:t>
            </w:r>
          </w:p>
          <w:p w:rsidR="00764077" w:rsidRPr="008A7E7C" w:rsidRDefault="00764077" w:rsidP="003F3405">
            <w:pPr>
              <w:pStyle w:val="af5"/>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применения различных способов и приемов при проведении инвентаризации имущества и обязательств организации.</w:t>
            </w:r>
          </w:p>
        </w:tc>
      </w:tr>
      <w:tr w:rsidR="00764077" w:rsidRPr="00B56AD1" w:rsidTr="003F3405">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 xml:space="preserve">ПК </w:t>
            </w:r>
            <w:r>
              <w:t>2</w:t>
            </w:r>
            <w:r w:rsidRPr="00B56AD1">
              <w:t>.3</w:t>
            </w:r>
          </w:p>
        </w:tc>
        <w:tc>
          <w:tcPr>
            <w:tcW w:w="4167" w:type="pct"/>
            <w:tcBorders>
              <w:right w:val="single" w:sz="12" w:space="0" w:color="auto"/>
            </w:tcBorders>
            <w:vAlign w:val="center"/>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проверки правильности проведения инвентаризации;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проверки соответствия фактического наличия имущества организации данным учета;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Грамотность отражения результатов инвентаризации в сличительных ведомостях;</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Полнота и своевременность регистрации явлений и операций, не отраженных первичной документацией в момент их совершения;</w:t>
            </w:r>
          </w:p>
          <w:p w:rsidR="00764077" w:rsidRPr="00B56AD1" w:rsidRDefault="00764077" w:rsidP="003F3405">
            <w:pPr>
              <w:widowControl w:val="0"/>
              <w:suppressAutoHyphens/>
              <w:spacing w:line="240" w:lineRule="exact"/>
              <w:jc w:val="both"/>
            </w:pPr>
            <w:r w:rsidRPr="008A7E7C">
              <w:rPr>
                <w:sz w:val="22"/>
                <w:szCs w:val="22"/>
              </w:rPr>
              <w:t>Грамотность оценки объектов, не отраженных первичной документацией в момент совершения с ними операций.</w:t>
            </w:r>
          </w:p>
        </w:tc>
      </w:tr>
      <w:tr w:rsidR="00764077" w:rsidRPr="00B56AD1" w:rsidTr="003F3405">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t>ПК 2.4.</w:t>
            </w:r>
          </w:p>
        </w:tc>
        <w:tc>
          <w:tcPr>
            <w:tcW w:w="4167" w:type="pct"/>
            <w:tcBorders>
              <w:right w:val="single" w:sz="12" w:space="0" w:color="auto"/>
            </w:tcBorders>
            <w:vAlign w:val="center"/>
          </w:tcPr>
          <w:p w:rsidR="00764077" w:rsidRPr="008A7E7C" w:rsidRDefault="00764077" w:rsidP="003F3405">
            <w:pPr>
              <w:pStyle w:val="af5"/>
              <w:snapToGrid w:val="0"/>
              <w:spacing w:line="240" w:lineRule="atLeast"/>
              <w:ind w:left="0"/>
              <w:rPr>
                <w:rFonts w:ascii="Times New Roman" w:hAnsi="Times New Roman"/>
              </w:rPr>
            </w:pPr>
            <w:r w:rsidRPr="008A7E7C">
              <w:rPr>
                <w:rFonts w:ascii="Times New Roman" w:hAnsi="Times New Roman"/>
              </w:rPr>
              <w:t>Качество применения различных способов и приемов при проведении обязательств организации;</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764077" w:rsidRPr="008A7E7C" w:rsidRDefault="00764077" w:rsidP="003F3405">
            <w:pPr>
              <w:pStyle w:val="af5"/>
              <w:spacing w:line="240" w:lineRule="atLeast"/>
              <w:ind w:left="0"/>
              <w:rPr>
                <w:rFonts w:ascii="Times New Roman" w:hAnsi="Times New Roman"/>
              </w:rPr>
            </w:pPr>
            <w:r w:rsidRPr="008A7E7C">
              <w:rPr>
                <w:rFonts w:ascii="Times New Roman" w:hAnsi="Times New Roman"/>
              </w:rPr>
              <w:t>Качество проведения проверки наличия и состояния обязательств организации с целью сопоставления с данными учета;</w:t>
            </w:r>
          </w:p>
          <w:p w:rsidR="00764077" w:rsidRDefault="00764077" w:rsidP="003F3405">
            <w:pPr>
              <w:widowControl w:val="0"/>
              <w:suppressAutoHyphens/>
              <w:spacing w:line="240" w:lineRule="exact"/>
              <w:jc w:val="both"/>
            </w:pPr>
            <w:r w:rsidRPr="008A7E7C">
              <w:rPr>
                <w:sz w:val="22"/>
                <w:szCs w:val="22"/>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r w:rsidR="00764077" w:rsidRPr="00B56AD1" w:rsidTr="003F3405">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t>ПК 2.5.</w:t>
            </w:r>
          </w:p>
        </w:tc>
        <w:tc>
          <w:tcPr>
            <w:tcW w:w="4167" w:type="pct"/>
            <w:tcBorders>
              <w:right w:val="single" w:sz="12" w:space="0" w:color="auto"/>
            </w:tcBorders>
          </w:tcPr>
          <w:p w:rsidR="00764077" w:rsidRPr="00EB018C" w:rsidRDefault="00764077" w:rsidP="003F3405">
            <w:pPr>
              <w:pStyle w:val="af5"/>
              <w:snapToGrid w:val="0"/>
              <w:spacing w:line="240" w:lineRule="atLeast"/>
              <w:ind w:left="0"/>
              <w:rPr>
                <w:rFonts w:ascii="Times New Roman" w:hAnsi="Times New Roman"/>
                <w:sz w:val="24"/>
                <w:szCs w:val="24"/>
              </w:rPr>
            </w:pPr>
            <w:r w:rsidRPr="00EB018C">
              <w:rPr>
                <w:rFonts w:ascii="Times New Roman" w:hAnsi="Times New Roman"/>
                <w:sz w:val="24"/>
                <w:szCs w:val="24"/>
              </w:rPr>
              <w:t>Качество применения различных способов и приемов при проведении обязательств организации;</w:t>
            </w:r>
          </w:p>
          <w:p w:rsidR="00653467" w:rsidRDefault="00653467" w:rsidP="003F3405">
            <w:pPr>
              <w:pStyle w:val="af5"/>
              <w:spacing w:line="240" w:lineRule="atLeast"/>
              <w:ind w:left="0"/>
              <w:rPr>
                <w:rFonts w:ascii="Times New Roman" w:hAnsi="Times New Roman"/>
                <w:sz w:val="24"/>
                <w:szCs w:val="24"/>
              </w:rPr>
            </w:pPr>
          </w:p>
          <w:p w:rsidR="00764077" w:rsidRPr="00EB018C" w:rsidRDefault="00764077" w:rsidP="003F3405">
            <w:pPr>
              <w:pStyle w:val="af5"/>
              <w:spacing w:line="240" w:lineRule="atLeast"/>
              <w:ind w:left="0"/>
              <w:rPr>
                <w:rFonts w:ascii="Times New Roman" w:hAnsi="Times New Roman"/>
                <w:sz w:val="24"/>
                <w:szCs w:val="24"/>
              </w:rPr>
            </w:pPr>
            <w:r w:rsidRPr="00EB018C">
              <w:rPr>
                <w:rFonts w:ascii="Times New Roman" w:hAnsi="Times New Roman"/>
                <w:sz w:val="24"/>
                <w:szCs w:val="24"/>
              </w:rPr>
              <w:lastRenderedPageBreak/>
              <w:t>Точность и грамотность оформления документов по инвентаризации с учетом инвентаризируемого объекта;</w:t>
            </w:r>
          </w:p>
          <w:p w:rsidR="00764077" w:rsidRPr="00EB018C" w:rsidRDefault="00764077" w:rsidP="003F3405">
            <w:pPr>
              <w:pStyle w:val="af5"/>
              <w:spacing w:line="240" w:lineRule="atLeast"/>
              <w:ind w:left="0"/>
              <w:rPr>
                <w:rFonts w:ascii="Times New Roman" w:hAnsi="Times New Roman"/>
                <w:sz w:val="24"/>
                <w:szCs w:val="24"/>
              </w:rPr>
            </w:pPr>
            <w:r w:rsidRPr="00EB018C">
              <w:rPr>
                <w:rFonts w:ascii="Times New Roman" w:hAnsi="Times New Roman"/>
                <w:sz w:val="24"/>
                <w:szCs w:val="24"/>
              </w:rPr>
              <w:t>Качество проведения проверки наличия и состояния обязательств организации с целью сопоставления с данными учета;</w:t>
            </w:r>
          </w:p>
          <w:p w:rsidR="00764077" w:rsidRPr="008D7572" w:rsidRDefault="00764077" w:rsidP="003F3405">
            <w:pPr>
              <w:spacing w:after="200" w:line="240" w:lineRule="atLeast"/>
              <w:rPr>
                <w:rStyle w:val="51"/>
                <w:b w:val="0"/>
                <w:bCs w:val="0"/>
                <w:i w:val="0"/>
                <w:iCs w:val="0"/>
                <w:sz w:val="20"/>
                <w:szCs w:val="20"/>
                <w:shd w:val="clear" w:color="auto" w:fill="auto"/>
              </w:rPr>
            </w:pPr>
            <w:r w:rsidRPr="00EB018C">
              <w:rPr>
                <w:rStyle w:val="51"/>
                <w:b w:val="0"/>
                <w:bCs w:val="0"/>
                <w:i w:val="0"/>
                <w:iCs w:val="0"/>
                <w:sz w:val="24"/>
                <w:szCs w:val="24"/>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r w:rsidR="00764077" w:rsidRPr="00B56AD1" w:rsidTr="003F3405">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lastRenderedPageBreak/>
              <w:t>ОК 1</w:t>
            </w:r>
          </w:p>
        </w:tc>
        <w:tc>
          <w:tcPr>
            <w:tcW w:w="4167" w:type="pct"/>
            <w:tcBorders>
              <w:right w:val="single" w:sz="12" w:space="0" w:color="auto"/>
            </w:tcBorders>
            <w:vAlign w:val="center"/>
          </w:tcPr>
          <w:p w:rsidR="00764077" w:rsidRPr="00B56AD1" w:rsidRDefault="00764077" w:rsidP="003F3405">
            <w:pPr>
              <w:spacing w:line="240" w:lineRule="exact"/>
              <w:jc w:val="both"/>
              <w:rPr>
                <w:color w:val="000000"/>
              </w:rPr>
            </w:pPr>
            <w:r w:rsidRPr="00B56AD1">
              <w:rPr>
                <w:color w:val="000000"/>
              </w:rPr>
              <w:t>Понимать сущность и социальную значимость своей будущей профессии, проявлять к ней устойчивый интерес.</w:t>
            </w:r>
          </w:p>
        </w:tc>
      </w:tr>
      <w:tr w:rsidR="00764077" w:rsidRPr="00B56AD1" w:rsidTr="003F3405">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t>ОК 2</w:t>
            </w:r>
          </w:p>
        </w:tc>
        <w:tc>
          <w:tcPr>
            <w:tcW w:w="4167" w:type="pct"/>
            <w:tcBorders>
              <w:right w:val="single" w:sz="12" w:space="0" w:color="auto"/>
            </w:tcBorders>
            <w:vAlign w:val="center"/>
          </w:tcPr>
          <w:p w:rsidR="00764077" w:rsidRPr="00B56AD1" w:rsidRDefault="00764077" w:rsidP="003F3405">
            <w:pPr>
              <w:spacing w:line="240" w:lineRule="exact"/>
              <w:jc w:val="both"/>
              <w:rPr>
                <w:color w:val="000000"/>
              </w:rPr>
            </w:pPr>
            <w:r w:rsidRPr="00B56AD1">
              <w:rPr>
                <w:color w:val="000000"/>
              </w:rPr>
              <w:t>Организовывать собственную деятельность, выбирать типовые методы и способы выполнения профессиональных задач, оценивать их эффективность и ка</w:t>
            </w:r>
            <w:r>
              <w:rPr>
                <w:color w:val="000000"/>
              </w:rPr>
              <w:t>чество</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3</w:t>
            </w:r>
          </w:p>
        </w:tc>
        <w:tc>
          <w:tcPr>
            <w:tcW w:w="4167" w:type="pct"/>
            <w:tcBorders>
              <w:right w:val="single" w:sz="12" w:space="0" w:color="auto"/>
            </w:tcBorders>
            <w:vAlign w:val="center"/>
          </w:tcPr>
          <w:p w:rsidR="00764077" w:rsidRPr="00B56AD1" w:rsidRDefault="00764077" w:rsidP="003F3405">
            <w:pPr>
              <w:spacing w:line="240" w:lineRule="exact"/>
              <w:jc w:val="both"/>
              <w:rPr>
                <w:color w:val="000000"/>
              </w:rPr>
            </w:pPr>
            <w:r w:rsidRPr="00B56AD1">
              <w:rPr>
                <w:color w:val="000000"/>
              </w:rPr>
              <w:t>Принимать решения в стандартных и нестандартных ситуациях</w:t>
            </w:r>
            <w:r>
              <w:rPr>
                <w:color w:val="000000"/>
              </w:rPr>
              <w:t xml:space="preserve"> и нести за них ответственность</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4</w:t>
            </w:r>
          </w:p>
        </w:tc>
        <w:tc>
          <w:tcPr>
            <w:tcW w:w="4167" w:type="pct"/>
            <w:tcBorders>
              <w:right w:val="single" w:sz="12" w:space="0" w:color="auto"/>
            </w:tcBorders>
            <w:vAlign w:val="center"/>
          </w:tcPr>
          <w:p w:rsidR="00764077" w:rsidRPr="00B56AD1" w:rsidRDefault="00764077" w:rsidP="003F3405">
            <w:pPr>
              <w:spacing w:line="240" w:lineRule="exact"/>
              <w:jc w:val="both"/>
            </w:pPr>
            <w:r w:rsidRPr="00B56AD1">
              <w:rPr>
                <w:color w:val="00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5</w:t>
            </w:r>
          </w:p>
        </w:tc>
        <w:tc>
          <w:tcPr>
            <w:tcW w:w="4167" w:type="pct"/>
            <w:tcBorders>
              <w:right w:val="single" w:sz="12" w:space="0" w:color="auto"/>
            </w:tcBorders>
            <w:vAlign w:val="center"/>
          </w:tcPr>
          <w:p w:rsidR="00764077" w:rsidRPr="00B56AD1" w:rsidRDefault="00764077" w:rsidP="003F3405">
            <w:pPr>
              <w:spacing w:line="240" w:lineRule="exact"/>
              <w:jc w:val="both"/>
            </w:pPr>
            <w:r w:rsidRPr="00B56AD1">
              <w:rPr>
                <w:color w:val="000000"/>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6</w:t>
            </w:r>
          </w:p>
        </w:tc>
        <w:tc>
          <w:tcPr>
            <w:tcW w:w="4167" w:type="pct"/>
            <w:tcBorders>
              <w:right w:val="single" w:sz="12" w:space="0" w:color="auto"/>
            </w:tcBorders>
            <w:vAlign w:val="center"/>
          </w:tcPr>
          <w:p w:rsidR="00764077" w:rsidRPr="00B56AD1" w:rsidRDefault="00764077" w:rsidP="003F3405">
            <w:pPr>
              <w:spacing w:line="240" w:lineRule="exact"/>
              <w:jc w:val="both"/>
            </w:pPr>
            <w:r w:rsidRPr="00B56AD1">
              <w:rPr>
                <w:color w:val="000000"/>
              </w:rPr>
              <w:t>Работать в коллективе и команде, эффективно общаться с коллегами, руководством, потребителями</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7</w:t>
            </w:r>
          </w:p>
        </w:tc>
        <w:tc>
          <w:tcPr>
            <w:tcW w:w="4167" w:type="pct"/>
            <w:tcBorders>
              <w:right w:val="single" w:sz="12" w:space="0" w:color="auto"/>
            </w:tcBorders>
            <w:vAlign w:val="center"/>
          </w:tcPr>
          <w:p w:rsidR="00764077" w:rsidRPr="00B56AD1" w:rsidRDefault="00764077" w:rsidP="003F3405">
            <w:pPr>
              <w:spacing w:line="240" w:lineRule="exact"/>
              <w:jc w:val="both"/>
            </w:pPr>
            <w:r w:rsidRPr="00B56AD1">
              <w:rPr>
                <w:color w:val="000000"/>
              </w:rPr>
              <w:t>Брать на себя ответственность за работу членов команды (подчиненных), результат выполнения заданий</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8</w:t>
            </w:r>
          </w:p>
        </w:tc>
        <w:tc>
          <w:tcPr>
            <w:tcW w:w="4167" w:type="pct"/>
            <w:tcBorders>
              <w:right w:val="single" w:sz="12" w:space="0" w:color="auto"/>
            </w:tcBorders>
            <w:vAlign w:val="center"/>
          </w:tcPr>
          <w:p w:rsidR="00764077" w:rsidRPr="00B56AD1" w:rsidRDefault="00764077" w:rsidP="003F3405">
            <w:pPr>
              <w:spacing w:line="240" w:lineRule="exact"/>
              <w:jc w:val="both"/>
            </w:pPr>
            <w:r w:rsidRPr="00B56AD1">
              <w:rPr>
                <w:color w:val="00000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64077" w:rsidRPr="00B56AD1" w:rsidTr="003F3405">
        <w:trPr>
          <w:trHeight w:val="673"/>
        </w:trPr>
        <w:tc>
          <w:tcPr>
            <w:tcW w:w="833" w:type="pct"/>
            <w:tcBorders>
              <w:left w:val="single" w:sz="12" w:space="0" w:color="auto"/>
            </w:tcBorders>
            <w:vAlign w:val="center"/>
          </w:tcPr>
          <w:p w:rsidR="00764077" w:rsidRPr="00B56AD1" w:rsidRDefault="00764077" w:rsidP="003F3405">
            <w:pPr>
              <w:widowControl w:val="0"/>
              <w:suppressAutoHyphens/>
              <w:spacing w:line="240" w:lineRule="exact"/>
              <w:jc w:val="center"/>
            </w:pPr>
            <w:r w:rsidRPr="00B56AD1">
              <w:t>ОК 9</w:t>
            </w:r>
          </w:p>
        </w:tc>
        <w:tc>
          <w:tcPr>
            <w:tcW w:w="4167" w:type="pct"/>
            <w:tcBorders>
              <w:right w:val="single" w:sz="12" w:space="0" w:color="auto"/>
            </w:tcBorders>
            <w:vAlign w:val="center"/>
          </w:tcPr>
          <w:p w:rsidR="00764077" w:rsidRPr="00B56AD1" w:rsidRDefault="00764077" w:rsidP="003F3405">
            <w:pPr>
              <w:spacing w:line="240" w:lineRule="exact"/>
              <w:jc w:val="both"/>
              <w:rPr>
                <w:color w:val="000000"/>
              </w:rPr>
            </w:pPr>
            <w:r w:rsidRPr="00B56AD1">
              <w:rPr>
                <w:color w:val="000000"/>
              </w:rPr>
              <w:t xml:space="preserve">Ориентироваться в условиях частой смены технологий </w:t>
            </w:r>
            <w:r>
              <w:rPr>
                <w:color w:val="000000"/>
              </w:rPr>
              <w:t>в профессиональной деятельности</w:t>
            </w:r>
          </w:p>
        </w:tc>
      </w:tr>
      <w:tr w:rsidR="00764077" w:rsidRPr="00B56AD1" w:rsidTr="003F3405">
        <w:trPr>
          <w:trHeight w:val="673"/>
        </w:trPr>
        <w:tc>
          <w:tcPr>
            <w:tcW w:w="833" w:type="pct"/>
            <w:tcBorders>
              <w:left w:val="single" w:sz="12" w:space="0" w:color="auto"/>
              <w:bottom w:val="single" w:sz="12" w:space="0" w:color="auto"/>
            </w:tcBorders>
            <w:vAlign w:val="center"/>
          </w:tcPr>
          <w:p w:rsidR="00764077" w:rsidRPr="00B56AD1" w:rsidRDefault="00764077" w:rsidP="003F3405">
            <w:pPr>
              <w:widowControl w:val="0"/>
              <w:suppressAutoHyphens/>
              <w:spacing w:line="240" w:lineRule="exact"/>
              <w:jc w:val="center"/>
            </w:pPr>
            <w:r w:rsidRPr="00B56AD1">
              <w:t>ОК 10</w:t>
            </w:r>
          </w:p>
        </w:tc>
        <w:tc>
          <w:tcPr>
            <w:tcW w:w="4167" w:type="pct"/>
            <w:tcBorders>
              <w:bottom w:val="single" w:sz="12" w:space="0" w:color="auto"/>
              <w:right w:val="single" w:sz="12" w:space="0" w:color="auto"/>
            </w:tcBorders>
            <w:vAlign w:val="center"/>
          </w:tcPr>
          <w:p w:rsidR="00764077" w:rsidRPr="00B56AD1" w:rsidRDefault="00764077" w:rsidP="003F3405">
            <w:pPr>
              <w:spacing w:line="240" w:lineRule="exact"/>
              <w:jc w:val="both"/>
              <w:rPr>
                <w:color w:val="000000"/>
              </w:rPr>
            </w:pPr>
            <w:r w:rsidRPr="00B56AD1">
              <w:rPr>
                <w:color w:val="000000"/>
              </w:rPr>
              <w:t>Исполнять воинскую обязанность, в том числе с применением полученных профе</w:t>
            </w:r>
            <w:r>
              <w:rPr>
                <w:color w:val="000000"/>
              </w:rPr>
              <w:t>ссиональных знаний (для юношей)</w:t>
            </w:r>
          </w:p>
        </w:tc>
      </w:tr>
    </w:tbl>
    <w:p w:rsidR="00764077" w:rsidRDefault="00764077" w:rsidP="00764077">
      <w:pPr>
        <w:spacing w:line="360" w:lineRule="auto"/>
        <w:ind w:firstLine="709"/>
        <w:jc w:val="both"/>
        <w:rPr>
          <w:sz w:val="28"/>
          <w:szCs w:val="28"/>
        </w:rPr>
      </w:pPr>
    </w:p>
    <w:p w:rsidR="00764077" w:rsidRPr="00564887" w:rsidRDefault="00764077" w:rsidP="00764077">
      <w:pPr>
        <w:pBdr>
          <w:top w:val="single" w:sz="4" w:space="1" w:color="auto"/>
          <w:left w:val="single" w:sz="4" w:space="4" w:color="auto"/>
          <w:bottom w:val="single" w:sz="4" w:space="1" w:color="auto"/>
          <w:right w:val="single" w:sz="4" w:space="4" w:color="auto"/>
        </w:pBdr>
        <w:spacing w:line="360" w:lineRule="auto"/>
        <w:ind w:firstLine="709"/>
        <w:jc w:val="both"/>
        <w:rPr>
          <w:sz w:val="28"/>
          <w:szCs w:val="28"/>
        </w:rPr>
      </w:pPr>
      <w:r w:rsidRPr="00564887">
        <w:rPr>
          <w:sz w:val="28"/>
          <w:szCs w:val="28"/>
          <w:lang w:val="en-US"/>
        </w:rPr>
        <w:t>II</w:t>
      </w:r>
      <w:r w:rsidRPr="00564887">
        <w:rPr>
          <w:sz w:val="28"/>
          <w:szCs w:val="28"/>
        </w:rPr>
        <w:t xml:space="preserve">. ЗАДАНИЕ ДЛЯ ЭКЗАМЕНУЮЩЕГОСЯ. </w:t>
      </w:r>
    </w:p>
    <w:p w:rsidR="00764077" w:rsidRPr="00A42F3D" w:rsidRDefault="00764077" w:rsidP="00764077">
      <w:pPr>
        <w:jc w:val="both"/>
        <w:rPr>
          <w:i/>
        </w:rPr>
      </w:pPr>
      <w:r w:rsidRPr="00A42F3D">
        <w:rPr>
          <w:i/>
        </w:rPr>
        <w:t>Задани</w:t>
      </w:r>
      <w:r>
        <w:rPr>
          <w:i/>
        </w:rPr>
        <w:t>е</w:t>
      </w:r>
      <w:r w:rsidRPr="00A42F3D">
        <w:rPr>
          <w:i/>
        </w:rPr>
        <w:t>, ориентированн</w:t>
      </w:r>
      <w:r>
        <w:rPr>
          <w:i/>
        </w:rPr>
        <w:t>ое</w:t>
      </w:r>
      <w:r w:rsidRPr="00A42F3D">
        <w:rPr>
          <w:i/>
        </w:rPr>
        <w:t xml:space="preserve"> на проверку освоения вида деятельности  (всего модуля) в целом</w:t>
      </w:r>
      <w:r>
        <w:rPr>
          <w:i/>
        </w:rPr>
        <w:t xml:space="preserve"> </w:t>
      </w:r>
    </w:p>
    <w:p w:rsidR="00764077" w:rsidRDefault="00764077" w:rsidP="00764077">
      <w:pPr>
        <w:spacing w:line="360" w:lineRule="auto"/>
        <w:ind w:firstLine="709"/>
        <w:jc w:val="both"/>
        <w:rPr>
          <w:b/>
          <w:bCs/>
          <w:sz w:val="28"/>
          <w:szCs w:val="28"/>
        </w:rPr>
      </w:pPr>
    </w:p>
    <w:p w:rsidR="00764077" w:rsidRPr="00B13DE0" w:rsidRDefault="00764077" w:rsidP="00094F3F">
      <w:pPr>
        <w:tabs>
          <w:tab w:val="left" w:pos="993"/>
        </w:tabs>
        <w:spacing w:line="360" w:lineRule="auto"/>
        <w:ind w:firstLine="709"/>
        <w:jc w:val="both"/>
        <w:rPr>
          <w:bCs/>
          <w:sz w:val="28"/>
          <w:szCs w:val="28"/>
        </w:rPr>
      </w:pPr>
      <w:r w:rsidRPr="00B13DE0">
        <w:rPr>
          <w:bCs/>
          <w:sz w:val="28"/>
          <w:szCs w:val="28"/>
        </w:rPr>
        <w:t>Инструкция</w:t>
      </w:r>
    </w:p>
    <w:p w:rsidR="00764077" w:rsidRPr="00B13DE0" w:rsidRDefault="00764077" w:rsidP="00094F3F">
      <w:pPr>
        <w:numPr>
          <w:ilvl w:val="0"/>
          <w:numId w:val="10"/>
        </w:numPr>
        <w:tabs>
          <w:tab w:val="left" w:pos="993"/>
        </w:tabs>
        <w:spacing w:line="360" w:lineRule="auto"/>
        <w:ind w:left="0" w:firstLine="709"/>
        <w:jc w:val="both"/>
        <w:rPr>
          <w:bCs/>
          <w:sz w:val="28"/>
          <w:szCs w:val="28"/>
        </w:rPr>
      </w:pPr>
      <w:r w:rsidRPr="00B13DE0">
        <w:rPr>
          <w:bCs/>
          <w:sz w:val="28"/>
          <w:szCs w:val="28"/>
        </w:rPr>
        <w:t>Внимательно прочитайте задание</w:t>
      </w:r>
    </w:p>
    <w:p w:rsidR="00764077" w:rsidRPr="00B13DE0" w:rsidRDefault="00764077" w:rsidP="00094F3F">
      <w:pPr>
        <w:numPr>
          <w:ilvl w:val="0"/>
          <w:numId w:val="10"/>
        </w:numPr>
        <w:tabs>
          <w:tab w:val="left" w:pos="993"/>
        </w:tabs>
        <w:spacing w:line="360" w:lineRule="auto"/>
        <w:ind w:left="0" w:firstLine="709"/>
        <w:jc w:val="both"/>
        <w:rPr>
          <w:bCs/>
          <w:sz w:val="28"/>
          <w:szCs w:val="28"/>
        </w:rPr>
      </w:pPr>
      <w:r w:rsidRPr="00B13DE0">
        <w:rPr>
          <w:bCs/>
          <w:sz w:val="28"/>
          <w:szCs w:val="28"/>
        </w:rPr>
        <w:t>Заполните необходимые документы</w:t>
      </w:r>
    </w:p>
    <w:p w:rsidR="00764077" w:rsidRPr="00B13DE0" w:rsidRDefault="00764077" w:rsidP="00094F3F">
      <w:pPr>
        <w:numPr>
          <w:ilvl w:val="0"/>
          <w:numId w:val="10"/>
        </w:numPr>
        <w:tabs>
          <w:tab w:val="left" w:pos="993"/>
        </w:tabs>
        <w:spacing w:line="360" w:lineRule="auto"/>
        <w:ind w:left="0" w:firstLine="709"/>
        <w:jc w:val="both"/>
        <w:rPr>
          <w:bCs/>
          <w:sz w:val="28"/>
          <w:szCs w:val="28"/>
        </w:rPr>
      </w:pPr>
      <w:r w:rsidRPr="00B13DE0">
        <w:rPr>
          <w:sz w:val="28"/>
          <w:szCs w:val="28"/>
        </w:rPr>
        <w:t>Подготовьтесь к устному  обоснованию выполненного задания</w:t>
      </w:r>
    </w:p>
    <w:p w:rsidR="00764077" w:rsidRPr="00B13DE0" w:rsidRDefault="00764077" w:rsidP="00094F3F">
      <w:pPr>
        <w:numPr>
          <w:ilvl w:val="0"/>
          <w:numId w:val="10"/>
        </w:numPr>
        <w:tabs>
          <w:tab w:val="left" w:pos="993"/>
        </w:tabs>
        <w:spacing w:line="360" w:lineRule="auto"/>
        <w:ind w:left="0" w:firstLine="709"/>
        <w:jc w:val="both"/>
        <w:rPr>
          <w:bCs/>
          <w:sz w:val="28"/>
          <w:szCs w:val="28"/>
        </w:rPr>
      </w:pPr>
      <w:r w:rsidRPr="00B13DE0">
        <w:rPr>
          <w:bCs/>
          <w:sz w:val="28"/>
          <w:szCs w:val="28"/>
        </w:rPr>
        <w:t>Время  выполнен</w:t>
      </w:r>
      <w:r>
        <w:rPr>
          <w:bCs/>
          <w:sz w:val="28"/>
          <w:szCs w:val="28"/>
        </w:rPr>
        <w:t>ия  задания – 30</w:t>
      </w:r>
      <w:r w:rsidRPr="00B13DE0">
        <w:rPr>
          <w:bCs/>
          <w:sz w:val="28"/>
          <w:szCs w:val="28"/>
        </w:rPr>
        <w:t xml:space="preserve"> мин. </w:t>
      </w:r>
    </w:p>
    <w:p w:rsidR="00653467" w:rsidRDefault="00653467" w:rsidP="00094F3F">
      <w:pPr>
        <w:tabs>
          <w:tab w:val="left" w:pos="993"/>
        </w:tabs>
        <w:spacing w:line="360" w:lineRule="auto"/>
        <w:ind w:firstLine="709"/>
        <w:jc w:val="both"/>
        <w:rPr>
          <w:b/>
          <w:bCs/>
          <w:sz w:val="28"/>
          <w:szCs w:val="28"/>
        </w:rPr>
      </w:pPr>
    </w:p>
    <w:p w:rsidR="00764077" w:rsidRPr="007857E2" w:rsidRDefault="00764077" w:rsidP="00094F3F">
      <w:pPr>
        <w:tabs>
          <w:tab w:val="left" w:pos="993"/>
        </w:tabs>
        <w:spacing w:line="360" w:lineRule="auto"/>
        <w:ind w:firstLine="709"/>
        <w:jc w:val="both"/>
        <w:rPr>
          <w:b/>
          <w:bCs/>
          <w:sz w:val="28"/>
          <w:szCs w:val="28"/>
        </w:rPr>
      </w:pPr>
      <w:r w:rsidRPr="007857E2">
        <w:rPr>
          <w:b/>
          <w:bCs/>
          <w:sz w:val="28"/>
          <w:szCs w:val="28"/>
        </w:rPr>
        <w:lastRenderedPageBreak/>
        <w:t>Задание</w:t>
      </w:r>
      <w:r>
        <w:rPr>
          <w:b/>
          <w:bCs/>
          <w:sz w:val="28"/>
          <w:szCs w:val="28"/>
        </w:rPr>
        <w:t xml:space="preserve"> 1. </w:t>
      </w:r>
    </w:p>
    <w:p w:rsidR="00764077" w:rsidRPr="00B13DE0" w:rsidRDefault="00764077" w:rsidP="00094F3F">
      <w:pPr>
        <w:numPr>
          <w:ilvl w:val="1"/>
          <w:numId w:val="11"/>
        </w:numPr>
        <w:tabs>
          <w:tab w:val="left" w:pos="993"/>
        </w:tabs>
        <w:spacing w:line="360" w:lineRule="auto"/>
        <w:ind w:left="0" w:firstLine="709"/>
        <w:jc w:val="both"/>
        <w:rPr>
          <w:bCs/>
          <w:sz w:val="28"/>
          <w:szCs w:val="28"/>
        </w:rPr>
      </w:pPr>
      <w:r w:rsidRPr="00B13DE0">
        <w:rPr>
          <w:bCs/>
          <w:sz w:val="28"/>
          <w:szCs w:val="28"/>
        </w:rPr>
        <w:t>Смоделируйте ситуацию в Вашей будущей  профессиональной деятельности.</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Рассчитайте сумму заработной платы работникам предприятия в программ «1 С – Предприятие» (задание у преподавателя).</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Проведите  расчет торговой наценки на реализованные товары.</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Составьте приказ на проведение инвентаризации.</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Заполните инвентаризационную ведомость и сличительный акт по результатам инвентаризации.</w:t>
      </w:r>
    </w:p>
    <w:p w:rsidR="00764077" w:rsidRDefault="00764077" w:rsidP="00094F3F">
      <w:pPr>
        <w:tabs>
          <w:tab w:val="left" w:pos="993"/>
        </w:tabs>
        <w:spacing w:line="360" w:lineRule="auto"/>
        <w:ind w:firstLine="709"/>
        <w:jc w:val="both"/>
        <w:rPr>
          <w:b/>
          <w:bCs/>
          <w:sz w:val="28"/>
          <w:szCs w:val="28"/>
        </w:rPr>
      </w:pPr>
    </w:p>
    <w:p w:rsidR="00764077" w:rsidRDefault="00764077" w:rsidP="00094F3F">
      <w:pPr>
        <w:tabs>
          <w:tab w:val="left" w:pos="993"/>
        </w:tabs>
        <w:spacing w:line="360" w:lineRule="auto"/>
        <w:ind w:firstLine="709"/>
        <w:jc w:val="both"/>
        <w:rPr>
          <w:b/>
          <w:bCs/>
          <w:sz w:val="28"/>
          <w:szCs w:val="28"/>
        </w:rPr>
      </w:pPr>
      <w:r w:rsidRPr="007857E2">
        <w:rPr>
          <w:b/>
          <w:bCs/>
          <w:sz w:val="28"/>
          <w:szCs w:val="28"/>
        </w:rPr>
        <w:t>Задание</w:t>
      </w:r>
      <w:r>
        <w:rPr>
          <w:b/>
          <w:bCs/>
          <w:sz w:val="28"/>
          <w:szCs w:val="28"/>
        </w:rPr>
        <w:t xml:space="preserve"> 2.   </w:t>
      </w:r>
    </w:p>
    <w:p w:rsidR="00764077" w:rsidRPr="00B13DE0" w:rsidRDefault="00764077" w:rsidP="00094F3F">
      <w:pPr>
        <w:tabs>
          <w:tab w:val="left" w:pos="993"/>
        </w:tabs>
        <w:spacing w:line="360" w:lineRule="auto"/>
        <w:ind w:firstLine="709"/>
        <w:jc w:val="both"/>
        <w:rPr>
          <w:bCs/>
          <w:sz w:val="28"/>
          <w:szCs w:val="28"/>
        </w:rPr>
      </w:pPr>
      <w:r>
        <w:rPr>
          <w:bCs/>
          <w:sz w:val="28"/>
          <w:szCs w:val="28"/>
        </w:rPr>
        <w:t xml:space="preserve">- </w:t>
      </w:r>
      <w:r w:rsidRPr="00B13DE0">
        <w:rPr>
          <w:bCs/>
          <w:sz w:val="28"/>
          <w:szCs w:val="28"/>
        </w:rPr>
        <w:t>Смоделируйте ситуацию в Вашей будущей  профессиональной деятельности.</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Рассчитайте сумму заработной платы работникам предприятия в программ «1 С – Предприятие» (задание у преподавателя).</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Проведите  расчет торговой наценки на реализованные товары.</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Составьте приказ на проведение инвентаризации.</w:t>
      </w:r>
    </w:p>
    <w:p w:rsidR="00764077" w:rsidRPr="008B2E6F" w:rsidRDefault="00764077" w:rsidP="00094F3F">
      <w:pPr>
        <w:numPr>
          <w:ilvl w:val="1"/>
          <w:numId w:val="11"/>
        </w:numPr>
        <w:tabs>
          <w:tab w:val="left" w:pos="993"/>
        </w:tabs>
        <w:spacing w:line="360" w:lineRule="auto"/>
        <w:ind w:left="0" w:firstLine="709"/>
        <w:jc w:val="both"/>
        <w:rPr>
          <w:bCs/>
          <w:sz w:val="28"/>
          <w:szCs w:val="28"/>
        </w:rPr>
      </w:pPr>
      <w:r>
        <w:rPr>
          <w:bCs/>
          <w:sz w:val="28"/>
          <w:szCs w:val="28"/>
        </w:rPr>
        <w:t>Заполните инвентаризационную ведомость и сличительный акт по результатам инвентаризации.</w:t>
      </w:r>
    </w:p>
    <w:p w:rsidR="00764077" w:rsidRDefault="00764077" w:rsidP="00094F3F">
      <w:pPr>
        <w:tabs>
          <w:tab w:val="left" w:pos="993"/>
        </w:tabs>
        <w:spacing w:line="360" w:lineRule="auto"/>
        <w:ind w:firstLine="709"/>
        <w:jc w:val="both"/>
        <w:rPr>
          <w:b/>
          <w:bCs/>
          <w:sz w:val="28"/>
          <w:szCs w:val="28"/>
        </w:rPr>
      </w:pPr>
      <w:r w:rsidRPr="007857E2">
        <w:rPr>
          <w:b/>
          <w:bCs/>
          <w:sz w:val="28"/>
          <w:szCs w:val="28"/>
        </w:rPr>
        <w:t>Задание</w:t>
      </w:r>
      <w:r>
        <w:rPr>
          <w:b/>
          <w:bCs/>
          <w:sz w:val="28"/>
          <w:szCs w:val="28"/>
        </w:rPr>
        <w:t xml:space="preserve"> 3.  </w:t>
      </w:r>
    </w:p>
    <w:p w:rsidR="00764077" w:rsidRPr="00B13DE0" w:rsidRDefault="00764077" w:rsidP="00094F3F">
      <w:pPr>
        <w:numPr>
          <w:ilvl w:val="1"/>
          <w:numId w:val="11"/>
        </w:numPr>
        <w:tabs>
          <w:tab w:val="left" w:pos="993"/>
        </w:tabs>
        <w:spacing w:line="360" w:lineRule="auto"/>
        <w:ind w:left="0" w:firstLine="709"/>
        <w:jc w:val="both"/>
        <w:rPr>
          <w:bCs/>
          <w:sz w:val="28"/>
          <w:szCs w:val="28"/>
        </w:rPr>
      </w:pPr>
      <w:r>
        <w:rPr>
          <w:b/>
          <w:bCs/>
          <w:sz w:val="28"/>
          <w:szCs w:val="28"/>
        </w:rPr>
        <w:t xml:space="preserve"> </w:t>
      </w:r>
      <w:r w:rsidRPr="00B13DE0">
        <w:rPr>
          <w:bCs/>
          <w:sz w:val="28"/>
          <w:szCs w:val="28"/>
        </w:rPr>
        <w:t>Смоделируйте ситуацию в Вашей будущей  профессиональной деятельности.</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Рассчитайте сумму заработной платы работникам предприятия в программ «1 С – Предприятие» (задание у преподавателя).</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lastRenderedPageBreak/>
        <w:t>Проведите  расчет торговой наценки на реализованные товары.</w:t>
      </w:r>
    </w:p>
    <w:p w:rsidR="00764077" w:rsidRDefault="00764077" w:rsidP="00094F3F">
      <w:pPr>
        <w:numPr>
          <w:ilvl w:val="1"/>
          <w:numId w:val="11"/>
        </w:numPr>
        <w:tabs>
          <w:tab w:val="left" w:pos="993"/>
        </w:tabs>
        <w:spacing w:line="360" w:lineRule="auto"/>
        <w:ind w:left="0" w:firstLine="709"/>
        <w:jc w:val="both"/>
        <w:rPr>
          <w:bCs/>
          <w:sz w:val="28"/>
          <w:szCs w:val="28"/>
        </w:rPr>
      </w:pPr>
      <w:r>
        <w:rPr>
          <w:bCs/>
          <w:sz w:val="28"/>
          <w:szCs w:val="28"/>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764077" w:rsidRDefault="00764077" w:rsidP="00764077">
      <w:pPr>
        <w:numPr>
          <w:ilvl w:val="1"/>
          <w:numId w:val="11"/>
        </w:numPr>
        <w:spacing w:line="360" w:lineRule="auto"/>
        <w:jc w:val="both"/>
        <w:rPr>
          <w:bCs/>
          <w:sz w:val="28"/>
          <w:szCs w:val="28"/>
        </w:rPr>
      </w:pPr>
      <w:r>
        <w:rPr>
          <w:bCs/>
          <w:sz w:val="28"/>
          <w:szCs w:val="28"/>
        </w:rPr>
        <w:t>Составьте приказ на проведение инвентаризации.</w:t>
      </w:r>
    </w:p>
    <w:p w:rsidR="00764077" w:rsidRPr="008B2E6F" w:rsidRDefault="00764077" w:rsidP="00764077">
      <w:pPr>
        <w:numPr>
          <w:ilvl w:val="1"/>
          <w:numId w:val="11"/>
        </w:numPr>
        <w:spacing w:line="360" w:lineRule="auto"/>
        <w:jc w:val="both"/>
        <w:rPr>
          <w:bCs/>
          <w:sz w:val="28"/>
          <w:szCs w:val="28"/>
        </w:rPr>
      </w:pPr>
      <w:r>
        <w:rPr>
          <w:bCs/>
          <w:sz w:val="28"/>
          <w:szCs w:val="28"/>
        </w:rPr>
        <w:t>Заполните инвентаризационную ведомость и сличительный акт по результатам инвентаризации.</w:t>
      </w:r>
    </w:p>
    <w:p w:rsidR="00764077" w:rsidRPr="007857E2" w:rsidRDefault="00764077" w:rsidP="00764077">
      <w:pPr>
        <w:spacing w:line="360" w:lineRule="auto"/>
        <w:ind w:firstLine="709"/>
        <w:jc w:val="both"/>
        <w:rPr>
          <w:b/>
          <w:bCs/>
          <w:sz w:val="28"/>
          <w:szCs w:val="28"/>
        </w:rPr>
      </w:pPr>
      <w:r w:rsidRPr="007857E2">
        <w:rPr>
          <w:b/>
          <w:bCs/>
          <w:sz w:val="28"/>
          <w:szCs w:val="28"/>
        </w:rPr>
        <w:t>Задание</w:t>
      </w:r>
      <w:r>
        <w:rPr>
          <w:b/>
          <w:bCs/>
          <w:sz w:val="28"/>
          <w:szCs w:val="28"/>
        </w:rPr>
        <w:t xml:space="preserve"> 4.   </w:t>
      </w:r>
    </w:p>
    <w:p w:rsidR="00764077" w:rsidRPr="00B13DE0" w:rsidRDefault="00764077" w:rsidP="00764077">
      <w:pPr>
        <w:numPr>
          <w:ilvl w:val="1"/>
          <w:numId w:val="11"/>
        </w:numPr>
        <w:spacing w:line="360" w:lineRule="auto"/>
        <w:jc w:val="both"/>
        <w:rPr>
          <w:bCs/>
          <w:sz w:val="28"/>
          <w:szCs w:val="28"/>
        </w:rPr>
      </w:pPr>
      <w:r w:rsidRPr="00B13DE0">
        <w:rPr>
          <w:bCs/>
          <w:sz w:val="28"/>
          <w:szCs w:val="28"/>
        </w:rPr>
        <w:t>Смоделируйте ситуацию в Вашей будущей  профессиональной деятельности.</w:t>
      </w:r>
    </w:p>
    <w:p w:rsidR="00764077" w:rsidRDefault="00764077" w:rsidP="00764077">
      <w:pPr>
        <w:numPr>
          <w:ilvl w:val="1"/>
          <w:numId w:val="11"/>
        </w:numPr>
        <w:spacing w:line="360" w:lineRule="auto"/>
        <w:jc w:val="both"/>
        <w:rPr>
          <w:bCs/>
          <w:sz w:val="28"/>
          <w:szCs w:val="28"/>
        </w:rPr>
      </w:pPr>
      <w:r>
        <w:rPr>
          <w:bCs/>
          <w:sz w:val="28"/>
          <w:szCs w:val="28"/>
        </w:rPr>
        <w:t>Рассчитайте сумму заработной платы работникам предприятия в программ «1 С – Предприятие» (задание у преподавателя).</w:t>
      </w:r>
    </w:p>
    <w:p w:rsidR="00764077" w:rsidRDefault="00764077" w:rsidP="00764077">
      <w:pPr>
        <w:numPr>
          <w:ilvl w:val="1"/>
          <w:numId w:val="11"/>
        </w:numPr>
        <w:spacing w:line="360" w:lineRule="auto"/>
        <w:jc w:val="both"/>
        <w:rPr>
          <w:bCs/>
          <w:sz w:val="28"/>
          <w:szCs w:val="28"/>
        </w:rPr>
      </w:pPr>
      <w:r>
        <w:rPr>
          <w:bCs/>
          <w:sz w:val="28"/>
          <w:szCs w:val="28"/>
        </w:rPr>
        <w:t>Проведите  расчет торговой наценки на реализованные товары.</w:t>
      </w:r>
    </w:p>
    <w:p w:rsidR="00764077" w:rsidRDefault="00764077" w:rsidP="00764077">
      <w:pPr>
        <w:numPr>
          <w:ilvl w:val="1"/>
          <w:numId w:val="11"/>
        </w:numPr>
        <w:spacing w:line="360" w:lineRule="auto"/>
        <w:jc w:val="both"/>
        <w:rPr>
          <w:bCs/>
          <w:sz w:val="28"/>
          <w:szCs w:val="28"/>
        </w:rPr>
      </w:pPr>
      <w:r>
        <w:rPr>
          <w:bCs/>
          <w:sz w:val="28"/>
          <w:szCs w:val="28"/>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764077" w:rsidRDefault="00764077" w:rsidP="00764077">
      <w:pPr>
        <w:numPr>
          <w:ilvl w:val="1"/>
          <w:numId w:val="11"/>
        </w:numPr>
        <w:spacing w:line="360" w:lineRule="auto"/>
        <w:jc w:val="both"/>
        <w:rPr>
          <w:bCs/>
          <w:sz w:val="28"/>
          <w:szCs w:val="28"/>
        </w:rPr>
      </w:pPr>
      <w:r>
        <w:rPr>
          <w:bCs/>
          <w:sz w:val="28"/>
          <w:szCs w:val="28"/>
        </w:rPr>
        <w:t>Составьте приказ на проведение инвентаризации.</w:t>
      </w:r>
    </w:p>
    <w:p w:rsidR="00764077" w:rsidRPr="008B2E6F" w:rsidRDefault="00764077" w:rsidP="00764077">
      <w:pPr>
        <w:numPr>
          <w:ilvl w:val="1"/>
          <w:numId w:val="11"/>
        </w:numPr>
        <w:spacing w:line="360" w:lineRule="auto"/>
        <w:jc w:val="both"/>
        <w:rPr>
          <w:bCs/>
          <w:sz w:val="28"/>
          <w:szCs w:val="28"/>
        </w:rPr>
      </w:pPr>
      <w:r>
        <w:rPr>
          <w:bCs/>
          <w:sz w:val="28"/>
          <w:szCs w:val="28"/>
        </w:rPr>
        <w:t>Заполните инвентаризационную ведомость и сличительный акт по результатам инвентаризации.</w:t>
      </w:r>
    </w:p>
    <w:p w:rsidR="00764077" w:rsidRPr="007857E2" w:rsidRDefault="00764077" w:rsidP="00764077">
      <w:pPr>
        <w:spacing w:line="360" w:lineRule="auto"/>
        <w:ind w:firstLine="709"/>
        <w:jc w:val="both"/>
        <w:rPr>
          <w:b/>
          <w:bCs/>
          <w:sz w:val="28"/>
          <w:szCs w:val="28"/>
        </w:rPr>
      </w:pPr>
      <w:r w:rsidRPr="007857E2">
        <w:rPr>
          <w:b/>
          <w:bCs/>
          <w:sz w:val="28"/>
          <w:szCs w:val="28"/>
        </w:rPr>
        <w:t>Задание</w:t>
      </w:r>
      <w:r>
        <w:rPr>
          <w:b/>
          <w:bCs/>
          <w:sz w:val="28"/>
          <w:szCs w:val="28"/>
        </w:rPr>
        <w:t xml:space="preserve"> 5.   </w:t>
      </w:r>
    </w:p>
    <w:p w:rsidR="00764077" w:rsidRPr="00B13DE0" w:rsidRDefault="00764077" w:rsidP="00764077">
      <w:pPr>
        <w:numPr>
          <w:ilvl w:val="1"/>
          <w:numId w:val="11"/>
        </w:numPr>
        <w:spacing w:line="360" w:lineRule="auto"/>
        <w:jc w:val="both"/>
        <w:rPr>
          <w:bCs/>
          <w:sz w:val="28"/>
          <w:szCs w:val="28"/>
        </w:rPr>
      </w:pPr>
      <w:r w:rsidRPr="00B13DE0">
        <w:rPr>
          <w:bCs/>
          <w:sz w:val="28"/>
          <w:szCs w:val="28"/>
        </w:rPr>
        <w:t>Смоделируйте ситуацию в Вашей будущей  профессиональной деятельности.</w:t>
      </w:r>
    </w:p>
    <w:p w:rsidR="00764077" w:rsidRDefault="00764077" w:rsidP="00764077">
      <w:pPr>
        <w:numPr>
          <w:ilvl w:val="1"/>
          <w:numId w:val="11"/>
        </w:numPr>
        <w:spacing w:line="360" w:lineRule="auto"/>
        <w:jc w:val="both"/>
        <w:rPr>
          <w:bCs/>
          <w:sz w:val="28"/>
          <w:szCs w:val="28"/>
        </w:rPr>
      </w:pPr>
      <w:r>
        <w:rPr>
          <w:bCs/>
          <w:sz w:val="28"/>
          <w:szCs w:val="28"/>
        </w:rPr>
        <w:t>Рассчитайте сумму заработной платы работникам предприятия в программ «1 С – Предприятие» (задание у преподавателя).</w:t>
      </w:r>
    </w:p>
    <w:p w:rsidR="00764077" w:rsidRDefault="00764077" w:rsidP="00764077">
      <w:pPr>
        <w:numPr>
          <w:ilvl w:val="1"/>
          <w:numId w:val="11"/>
        </w:numPr>
        <w:spacing w:line="360" w:lineRule="auto"/>
        <w:jc w:val="both"/>
        <w:rPr>
          <w:bCs/>
          <w:sz w:val="28"/>
          <w:szCs w:val="28"/>
        </w:rPr>
      </w:pPr>
      <w:r>
        <w:rPr>
          <w:bCs/>
          <w:sz w:val="28"/>
          <w:szCs w:val="28"/>
        </w:rPr>
        <w:t>Проведите  расчет торговой наценки на реализованные товары.</w:t>
      </w:r>
    </w:p>
    <w:p w:rsidR="00764077" w:rsidRDefault="00764077" w:rsidP="00764077">
      <w:pPr>
        <w:numPr>
          <w:ilvl w:val="1"/>
          <w:numId w:val="11"/>
        </w:numPr>
        <w:spacing w:line="360" w:lineRule="auto"/>
        <w:jc w:val="both"/>
        <w:rPr>
          <w:bCs/>
          <w:sz w:val="28"/>
          <w:szCs w:val="28"/>
        </w:rPr>
      </w:pPr>
      <w:r>
        <w:rPr>
          <w:bCs/>
          <w:sz w:val="28"/>
          <w:szCs w:val="28"/>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764077" w:rsidRDefault="00764077" w:rsidP="00764077">
      <w:pPr>
        <w:numPr>
          <w:ilvl w:val="1"/>
          <w:numId w:val="11"/>
        </w:numPr>
        <w:spacing w:line="360" w:lineRule="auto"/>
        <w:jc w:val="both"/>
        <w:rPr>
          <w:bCs/>
          <w:sz w:val="28"/>
          <w:szCs w:val="28"/>
        </w:rPr>
      </w:pPr>
      <w:r>
        <w:rPr>
          <w:bCs/>
          <w:sz w:val="28"/>
          <w:szCs w:val="28"/>
        </w:rPr>
        <w:t>Составьте приказ на проведение инвентаризации.</w:t>
      </w:r>
    </w:p>
    <w:p w:rsidR="00764077" w:rsidRPr="008B2E6F" w:rsidRDefault="00764077" w:rsidP="00764077">
      <w:pPr>
        <w:numPr>
          <w:ilvl w:val="1"/>
          <w:numId w:val="11"/>
        </w:numPr>
        <w:spacing w:line="360" w:lineRule="auto"/>
        <w:jc w:val="both"/>
        <w:rPr>
          <w:bCs/>
          <w:sz w:val="28"/>
          <w:szCs w:val="28"/>
        </w:rPr>
      </w:pPr>
      <w:r>
        <w:rPr>
          <w:bCs/>
          <w:sz w:val="28"/>
          <w:szCs w:val="28"/>
        </w:rPr>
        <w:lastRenderedPageBreak/>
        <w:t>Заполните инвентаризационную ведомость и сличительный акт по результатам инвентаризации.</w:t>
      </w:r>
    </w:p>
    <w:p w:rsidR="00764077" w:rsidRPr="00B612CC" w:rsidRDefault="00764077" w:rsidP="00764077">
      <w:pPr>
        <w:spacing w:line="240" w:lineRule="exact"/>
      </w:pPr>
    </w:p>
    <w:p w:rsidR="00764077" w:rsidRDefault="00764077" w:rsidP="00764077">
      <w:pPr>
        <w:pBdr>
          <w:top w:val="single" w:sz="4" w:space="1" w:color="auto"/>
          <w:left w:val="single" w:sz="4" w:space="4" w:color="auto"/>
          <w:bottom w:val="single" w:sz="4" w:space="1" w:color="auto"/>
          <w:right w:val="single" w:sz="4" w:space="4" w:color="auto"/>
        </w:pBdr>
        <w:spacing w:line="360" w:lineRule="auto"/>
        <w:jc w:val="both"/>
        <w:rPr>
          <w:sz w:val="28"/>
          <w:szCs w:val="28"/>
        </w:rPr>
      </w:pPr>
      <w:r>
        <w:rPr>
          <w:sz w:val="28"/>
          <w:szCs w:val="28"/>
          <w:lang w:val="en-US"/>
        </w:rPr>
        <w:t>III</w:t>
      </w:r>
      <w:r>
        <w:rPr>
          <w:sz w:val="28"/>
          <w:szCs w:val="28"/>
        </w:rPr>
        <w:t xml:space="preserve">. ПАКЕТ ЭКЗАМЕНАТОРА   </w:t>
      </w:r>
    </w:p>
    <w:p w:rsidR="00764077" w:rsidRDefault="00764077" w:rsidP="00764077">
      <w:pPr>
        <w:pBdr>
          <w:bottom w:val="single" w:sz="4" w:space="1" w:color="auto"/>
        </w:pBdr>
        <w:spacing w:line="360" w:lineRule="auto"/>
        <w:ind w:firstLine="709"/>
        <w:jc w:val="both"/>
        <w:rPr>
          <w:sz w:val="28"/>
          <w:szCs w:val="28"/>
        </w:rPr>
      </w:pPr>
      <w:r>
        <w:rPr>
          <w:sz w:val="28"/>
          <w:szCs w:val="28"/>
        </w:rPr>
        <w:t>IIIа. УСЛОВИЯ</w:t>
      </w:r>
    </w:p>
    <w:p w:rsidR="00764077" w:rsidRDefault="00764077" w:rsidP="00764077">
      <w:pPr>
        <w:rPr>
          <w:sz w:val="28"/>
          <w:szCs w:val="28"/>
        </w:rPr>
      </w:pPr>
      <w:r>
        <w:rPr>
          <w:bCs/>
          <w:sz w:val="28"/>
          <w:szCs w:val="28"/>
        </w:rPr>
        <w:t xml:space="preserve">1. В разработке экзаменационных заданий участвовали представители организации-базы практики (п.14 Положения об учебной и производственной практике студентов (курсантов), осваивающих ОПОП СПО (приказ Минобрнауки России от 26 ноября </w:t>
      </w:r>
      <w:smartTag w:uri="urn:schemas-microsoft-com:office:smarttags" w:element="metricconverter">
        <w:smartTagPr>
          <w:attr w:name="ProductID" w:val="2009 г"/>
        </w:smartTagPr>
        <w:r>
          <w:rPr>
            <w:bCs/>
            <w:sz w:val="28"/>
            <w:szCs w:val="28"/>
          </w:rPr>
          <w:t>2009 г</w:t>
        </w:r>
      </w:smartTag>
      <w:r>
        <w:rPr>
          <w:bCs/>
          <w:sz w:val="28"/>
          <w:szCs w:val="28"/>
        </w:rPr>
        <w:t>. № 673).</w:t>
      </w:r>
    </w:p>
    <w:p w:rsidR="00764077" w:rsidRDefault="00764077" w:rsidP="00764077">
      <w:pPr>
        <w:rPr>
          <w:bCs/>
          <w:sz w:val="28"/>
          <w:szCs w:val="28"/>
        </w:rPr>
      </w:pPr>
      <w:r>
        <w:rPr>
          <w:bCs/>
          <w:sz w:val="28"/>
          <w:szCs w:val="28"/>
        </w:rPr>
        <w:t>2. Экзамен по ПМ  проводится в период и за счет времени, отводимого на практику в рамках модуля, в один из последних дней практики по данному модулю (студент вначале защищает отчет по практике, после защиты сдает экзамен по ПМ).</w:t>
      </w:r>
    </w:p>
    <w:p w:rsidR="00764077" w:rsidRDefault="00764077" w:rsidP="00764077">
      <w:pPr>
        <w:jc w:val="both"/>
        <w:rPr>
          <w:bCs/>
          <w:sz w:val="28"/>
          <w:szCs w:val="28"/>
        </w:rPr>
      </w:pPr>
      <w:r>
        <w:rPr>
          <w:bCs/>
          <w:sz w:val="28"/>
          <w:szCs w:val="28"/>
        </w:rPr>
        <w:t>3. Форма проведения экзамена (квалификационного)  -</w:t>
      </w:r>
      <w:r>
        <w:rPr>
          <w:bCs/>
          <w:color w:val="FF6600"/>
          <w:sz w:val="28"/>
          <w:szCs w:val="28"/>
        </w:rPr>
        <w:t xml:space="preserve"> </w:t>
      </w:r>
      <w:r>
        <w:rPr>
          <w:bCs/>
          <w:sz w:val="28"/>
          <w:szCs w:val="28"/>
        </w:rPr>
        <w:t>практическое задание + портфолио.</w:t>
      </w:r>
    </w:p>
    <w:p w:rsidR="00764077" w:rsidRDefault="00764077" w:rsidP="00764077">
      <w:pPr>
        <w:ind w:firstLine="709"/>
        <w:jc w:val="both"/>
        <w:rPr>
          <w:sz w:val="28"/>
          <w:szCs w:val="28"/>
        </w:rPr>
      </w:pPr>
      <w:r>
        <w:rPr>
          <w:bCs/>
          <w:sz w:val="28"/>
          <w:szCs w:val="28"/>
        </w:rPr>
        <w:t>3.1. Практическое задание</w:t>
      </w:r>
      <w:r>
        <w:rPr>
          <w:bCs/>
        </w:rPr>
        <w:t xml:space="preserve"> </w:t>
      </w:r>
      <w:r>
        <w:rPr>
          <w:bCs/>
          <w:sz w:val="28"/>
          <w:szCs w:val="28"/>
        </w:rPr>
        <w:t xml:space="preserve">проводится  в группе по 4-5 человек. </w:t>
      </w:r>
      <w:r>
        <w:rPr>
          <w:sz w:val="28"/>
          <w:szCs w:val="28"/>
        </w:rPr>
        <w:t xml:space="preserve">Количество вариантов задании для экзаменующихся  -  5.  </w:t>
      </w:r>
    </w:p>
    <w:p w:rsidR="00764077" w:rsidRDefault="00764077" w:rsidP="00764077">
      <w:pPr>
        <w:ind w:firstLine="709"/>
        <w:rPr>
          <w:sz w:val="28"/>
          <w:szCs w:val="28"/>
        </w:rPr>
      </w:pPr>
      <w:r>
        <w:rPr>
          <w:bCs/>
          <w:sz w:val="28"/>
          <w:szCs w:val="28"/>
        </w:rPr>
        <w:t>3.2. Портфолио защищается  каждым обучающимся    - 5  мин.</w:t>
      </w:r>
    </w:p>
    <w:p w:rsidR="00764077" w:rsidRDefault="00764077" w:rsidP="00764077">
      <w:pPr>
        <w:spacing w:line="360" w:lineRule="auto"/>
        <w:jc w:val="both"/>
        <w:rPr>
          <w:sz w:val="28"/>
          <w:szCs w:val="28"/>
        </w:rPr>
      </w:pPr>
    </w:p>
    <w:p w:rsidR="00764077" w:rsidRDefault="00764077" w:rsidP="00764077">
      <w:pPr>
        <w:spacing w:line="360" w:lineRule="auto"/>
        <w:jc w:val="both"/>
        <w:rPr>
          <w:sz w:val="28"/>
          <w:szCs w:val="28"/>
        </w:rPr>
      </w:pPr>
      <w:r>
        <w:rPr>
          <w:sz w:val="28"/>
          <w:szCs w:val="28"/>
        </w:rPr>
        <w:t xml:space="preserve">4. Оборудование: </w:t>
      </w:r>
    </w:p>
    <w:p w:rsidR="00764077" w:rsidRDefault="00764077" w:rsidP="00764077">
      <w:pPr>
        <w:spacing w:line="360" w:lineRule="auto"/>
        <w:jc w:val="both"/>
        <w:rPr>
          <w:sz w:val="28"/>
          <w:szCs w:val="28"/>
        </w:rPr>
      </w:pPr>
      <w:r>
        <w:rPr>
          <w:sz w:val="28"/>
          <w:szCs w:val="28"/>
        </w:rPr>
        <w:t xml:space="preserve">Интерактивный комплекс, бумага, шариковая ручка, калькулятор  </w:t>
      </w: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653467" w:rsidRPr="002E3B44" w:rsidRDefault="00653467" w:rsidP="00764077">
      <w:pPr>
        <w:pBdr>
          <w:bottom w:val="single" w:sz="4" w:space="1" w:color="auto"/>
        </w:pBdr>
        <w:spacing w:line="360" w:lineRule="auto"/>
        <w:ind w:firstLine="709"/>
        <w:jc w:val="both"/>
        <w:rPr>
          <w:sz w:val="28"/>
          <w:szCs w:val="28"/>
        </w:rPr>
      </w:pPr>
    </w:p>
    <w:p w:rsidR="00764077" w:rsidRDefault="00764077" w:rsidP="00AD1D29">
      <w:pPr>
        <w:pBdr>
          <w:bottom w:val="single" w:sz="4" w:space="1" w:color="auto"/>
        </w:pBdr>
        <w:spacing w:line="360" w:lineRule="auto"/>
        <w:ind w:firstLine="709"/>
        <w:jc w:val="both"/>
        <w:rPr>
          <w:sz w:val="28"/>
          <w:szCs w:val="28"/>
        </w:rPr>
      </w:pPr>
      <w:r>
        <w:rPr>
          <w:sz w:val="28"/>
          <w:szCs w:val="28"/>
          <w:lang w:val="en-US"/>
        </w:rPr>
        <w:lastRenderedPageBreak/>
        <w:t>III</w:t>
      </w:r>
      <w:r>
        <w:rPr>
          <w:sz w:val="28"/>
          <w:szCs w:val="28"/>
        </w:rPr>
        <w:t>б. КРИТЕРИИ ОЦЕНКИ:</w:t>
      </w:r>
    </w:p>
    <w:p w:rsidR="00764077" w:rsidRDefault="00764077" w:rsidP="00764077">
      <w:pPr>
        <w:spacing w:line="360" w:lineRule="auto"/>
        <w:ind w:firstLine="709"/>
        <w:jc w:val="both"/>
      </w:pPr>
      <w:r>
        <w:rPr>
          <w:sz w:val="28"/>
          <w:szCs w:val="28"/>
        </w:rPr>
        <w:t>КРИТЕРИИ ОЦЕНКИ К ЗАДАНИЮ 1</w:t>
      </w:r>
      <w:r>
        <w:tab/>
      </w:r>
    </w:p>
    <w:tbl>
      <w:tblPr>
        <w:tblW w:w="967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107"/>
        <w:gridCol w:w="1086"/>
      </w:tblGrid>
      <w:tr w:rsidR="00764077" w:rsidTr="00094F3F">
        <w:tc>
          <w:tcPr>
            <w:tcW w:w="3479" w:type="dxa"/>
          </w:tcPr>
          <w:p w:rsidR="00764077" w:rsidRDefault="00764077" w:rsidP="003F3405">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5107" w:type="dxa"/>
          </w:tcPr>
          <w:p w:rsidR="00764077" w:rsidRDefault="00764077" w:rsidP="003F3405">
            <w:pPr>
              <w:spacing w:line="240" w:lineRule="exact"/>
              <w:jc w:val="both"/>
              <w:rPr>
                <w:b/>
                <w:sz w:val="20"/>
                <w:szCs w:val="20"/>
              </w:rPr>
            </w:pPr>
            <w:r>
              <w:rPr>
                <w:b/>
                <w:sz w:val="20"/>
                <w:szCs w:val="20"/>
              </w:rPr>
              <w:t>Показатели оценки результата</w:t>
            </w:r>
            <w:r>
              <w:rPr>
                <w:rStyle w:val="af6"/>
                <w:b/>
                <w:sz w:val="20"/>
                <w:szCs w:val="20"/>
              </w:rPr>
              <w:footnoteReference w:id="7"/>
            </w:r>
          </w:p>
        </w:tc>
        <w:tc>
          <w:tcPr>
            <w:tcW w:w="1086" w:type="dxa"/>
          </w:tcPr>
          <w:p w:rsidR="00764077" w:rsidRDefault="00764077" w:rsidP="003F3405">
            <w:pPr>
              <w:spacing w:line="240" w:lineRule="exact"/>
              <w:jc w:val="both"/>
              <w:rPr>
                <w:sz w:val="20"/>
                <w:szCs w:val="20"/>
              </w:rPr>
            </w:pPr>
            <w:r>
              <w:rPr>
                <w:b/>
                <w:sz w:val="20"/>
                <w:szCs w:val="20"/>
              </w:rPr>
              <w:t>балл (отметка)</w:t>
            </w:r>
          </w:p>
        </w:tc>
      </w:tr>
      <w:tr w:rsidR="00764077" w:rsidRPr="00E357BF" w:rsidTr="00094F3F">
        <w:tc>
          <w:tcPr>
            <w:tcW w:w="3479"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2.1</w:t>
            </w:r>
            <w:r>
              <w:rPr>
                <w:rFonts w:ascii="Times New Roman" w:hAnsi="Times New Roman"/>
                <w:sz w:val="20"/>
                <w:szCs w:val="20"/>
              </w:rPr>
              <w:t>.</w:t>
            </w:r>
            <w:r w:rsidRPr="00E357BF">
              <w:rPr>
                <w:rFonts w:ascii="Times New Roman" w:hAnsi="Times New Roman"/>
                <w:sz w:val="20"/>
                <w:szCs w:val="20"/>
              </w:rPr>
              <w:t xml:space="preserve"> Формировать бухгалтерские проводки по учету источников имущества организации на основе рабочего плана счетов бухгалтерского учета</w:t>
            </w:r>
          </w:p>
        </w:tc>
        <w:tc>
          <w:tcPr>
            <w:tcW w:w="510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086" w:type="dxa"/>
          </w:tcPr>
          <w:p w:rsidR="00764077" w:rsidRPr="00E357BF" w:rsidRDefault="00764077" w:rsidP="003F3405">
            <w:pPr>
              <w:spacing w:line="240" w:lineRule="exact"/>
              <w:jc w:val="both"/>
              <w:rPr>
                <w:sz w:val="20"/>
                <w:szCs w:val="20"/>
              </w:rPr>
            </w:pPr>
          </w:p>
        </w:tc>
      </w:tr>
      <w:tr w:rsidR="00764077" w:rsidTr="00094F3F">
        <w:tc>
          <w:tcPr>
            <w:tcW w:w="3479"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510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510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соответствия фактического наличия имущества организации данным учета;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510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выявленных инвентаризационных разниц;</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510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764077" w:rsidRPr="00E357BF" w:rsidRDefault="00764077" w:rsidP="00AD1D29">
            <w:pPr>
              <w:pStyle w:val="af5"/>
              <w:spacing w:line="240" w:lineRule="atLeast"/>
              <w:ind w:left="0"/>
              <w:rPr>
                <w:rStyle w:val="51"/>
                <w:b w:val="0"/>
                <w:bCs w:val="0"/>
                <w:i w:val="0"/>
                <w:iCs w:val="0"/>
                <w:sz w:val="20"/>
                <w:szCs w:val="20"/>
                <w:shd w:val="clear" w:color="auto" w:fill="auto"/>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r w:rsidRPr="00E357BF">
              <w:rPr>
                <w:rStyle w:val="51"/>
                <w:b w:val="0"/>
                <w:bCs w:val="0"/>
                <w:i w:val="0"/>
                <w:iCs w:val="0"/>
                <w:sz w:val="20"/>
                <w:szCs w:val="20"/>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086" w:type="dxa"/>
          </w:tcPr>
          <w:p w:rsidR="00764077" w:rsidRDefault="00764077" w:rsidP="003F3405">
            <w:pPr>
              <w:spacing w:line="240" w:lineRule="exact"/>
              <w:jc w:val="both"/>
              <w:rPr>
                <w:sz w:val="20"/>
                <w:szCs w:val="20"/>
              </w:rPr>
            </w:pPr>
            <w:r>
              <w:rPr>
                <w:b/>
              </w:rPr>
              <w:t>да/нет</w:t>
            </w:r>
          </w:p>
        </w:tc>
      </w:tr>
      <w:tr w:rsidR="00764077" w:rsidTr="00094F3F">
        <w:tc>
          <w:tcPr>
            <w:tcW w:w="3479" w:type="dxa"/>
          </w:tcPr>
          <w:p w:rsidR="00AD1D29" w:rsidRDefault="00AD1D29" w:rsidP="003F3405">
            <w:pPr>
              <w:spacing w:line="240" w:lineRule="exact"/>
              <w:rPr>
                <w:sz w:val="20"/>
                <w:szCs w:val="20"/>
              </w:rPr>
            </w:pPr>
          </w:p>
          <w:p w:rsidR="00764077" w:rsidRDefault="00764077" w:rsidP="003F3405">
            <w:pPr>
              <w:spacing w:line="240" w:lineRule="exact"/>
              <w:rPr>
                <w:sz w:val="20"/>
                <w:szCs w:val="20"/>
              </w:rPr>
            </w:pPr>
            <w:r>
              <w:rPr>
                <w:sz w:val="20"/>
                <w:szCs w:val="20"/>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107" w:type="dxa"/>
          </w:tcPr>
          <w:p w:rsidR="00AD1D29" w:rsidRDefault="00AD1D29" w:rsidP="003F3405">
            <w:pPr>
              <w:spacing w:line="240" w:lineRule="exact"/>
              <w:rPr>
                <w:bCs/>
                <w:sz w:val="20"/>
                <w:szCs w:val="20"/>
              </w:rPr>
            </w:pPr>
          </w:p>
          <w:p w:rsidR="00764077" w:rsidRDefault="00764077" w:rsidP="003F3405">
            <w:pPr>
              <w:spacing w:line="240" w:lineRule="exact"/>
              <w:rPr>
                <w:bCs/>
                <w:sz w:val="20"/>
                <w:szCs w:val="20"/>
              </w:rPr>
            </w:pPr>
            <w:r>
              <w:rPr>
                <w:bCs/>
                <w:sz w:val="20"/>
                <w:szCs w:val="20"/>
              </w:rPr>
              <w:lastRenderedPageBreak/>
              <w:t>-достижение поставленных  целей и задач</w:t>
            </w:r>
          </w:p>
          <w:p w:rsidR="00764077" w:rsidRDefault="00764077" w:rsidP="003F3405">
            <w:pPr>
              <w:spacing w:line="240" w:lineRule="exact"/>
              <w:rPr>
                <w:bCs/>
                <w:sz w:val="20"/>
                <w:szCs w:val="20"/>
              </w:rPr>
            </w:pPr>
            <w:r>
              <w:rPr>
                <w:sz w:val="20"/>
                <w:szCs w:val="20"/>
              </w:rPr>
              <w:t>- рациональность распределения времени на выполнение задания</w:t>
            </w: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sz w:val="20"/>
                <w:szCs w:val="20"/>
              </w:rPr>
            </w:pPr>
            <w:r>
              <w:rPr>
                <w:sz w:val="20"/>
                <w:szCs w:val="20"/>
              </w:rPr>
              <w:lastRenderedPageBreak/>
              <w:t>ОК 3.  Принимать решения в стандартных и нестандартных ситуациях и нести за них ответственность</w:t>
            </w:r>
          </w:p>
        </w:tc>
        <w:tc>
          <w:tcPr>
            <w:tcW w:w="5107" w:type="dxa"/>
          </w:tcPr>
          <w:p w:rsidR="00764077" w:rsidRDefault="00764077" w:rsidP="003F3405">
            <w:pPr>
              <w:spacing w:line="240" w:lineRule="exact"/>
              <w:rPr>
                <w:bCs/>
                <w:sz w:val="20"/>
                <w:szCs w:val="20"/>
              </w:rPr>
            </w:pPr>
            <w:r>
              <w:rPr>
                <w:bCs/>
                <w:sz w:val="20"/>
                <w:szCs w:val="20"/>
              </w:rPr>
              <w:t>- результативность принятого решения</w:t>
            </w:r>
          </w:p>
          <w:p w:rsidR="00764077" w:rsidRDefault="00764077" w:rsidP="003F3405">
            <w:pPr>
              <w:spacing w:line="240" w:lineRule="exact"/>
              <w:rPr>
                <w:bCs/>
                <w:sz w:val="20"/>
                <w:szCs w:val="20"/>
              </w:rPr>
            </w:pP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b/>
                <w:sz w:val="20"/>
                <w:szCs w:val="20"/>
              </w:rPr>
            </w:pPr>
            <w:r>
              <w:rPr>
                <w:sz w:val="20"/>
                <w:szCs w:val="20"/>
              </w:rPr>
              <w:t>ОК 4.  Осуществлять поиск и использование информации, необходимой для эффективного</w:t>
            </w:r>
          </w:p>
          <w:p w:rsidR="00764077" w:rsidRDefault="00764077" w:rsidP="003F3405">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5107" w:type="dxa"/>
          </w:tcPr>
          <w:p w:rsidR="00764077" w:rsidRDefault="00764077" w:rsidP="003F3405">
            <w:pPr>
              <w:spacing w:line="240" w:lineRule="exact"/>
              <w:rPr>
                <w:sz w:val="20"/>
                <w:szCs w:val="20"/>
              </w:rPr>
            </w:pPr>
            <w:r>
              <w:rPr>
                <w:sz w:val="20"/>
                <w:szCs w:val="20"/>
              </w:rPr>
              <w:t>- обращение в ходе задания к информационным источникам</w:t>
            </w:r>
          </w:p>
          <w:p w:rsidR="00764077" w:rsidRDefault="00764077" w:rsidP="003F3405">
            <w:pPr>
              <w:spacing w:line="240" w:lineRule="exact"/>
              <w:rPr>
                <w:bCs/>
                <w:sz w:val="20"/>
                <w:szCs w:val="20"/>
              </w:rPr>
            </w:pP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sz w:val="20"/>
                <w:szCs w:val="20"/>
              </w:rPr>
            </w:pPr>
            <w:r>
              <w:rPr>
                <w:sz w:val="20"/>
                <w:szCs w:val="20"/>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5107" w:type="dxa"/>
          </w:tcPr>
          <w:p w:rsidR="00764077" w:rsidRDefault="00764077" w:rsidP="003F3405">
            <w:pPr>
              <w:numPr>
                <w:ilvl w:val="0"/>
                <w:numId w:val="2"/>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Default="00764077" w:rsidP="003F3405">
            <w:pPr>
              <w:spacing w:line="240" w:lineRule="exact"/>
              <w:rPr>
                <w:bCs/>
                <w:sz w:val="20"/>
                <w:szCs w:val="20"/>
              </w:rPr>
            </w:pP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sz w:val="20"/>
                <w:szCs w:val="20"/>
              </w:rPr>
            </w:pPr>
            <w:r>
              <w:rPr>
                <w:sz w:val="20"/>
                <w:szCs w:val="20"/>
              </w:rPr>
              <w:t>ОК 6.  Работать в коллективе и команде, эффективно общаться с коллегами, руководством, потребителями</w:t>
            </w:r>
          </w:p>
        </w:tc>
        <w:tc>
          <w:tcPr>
            <w:tcW w:w="5107" w:type="dxa"/>
          </w:tcPr>
          <w:p w:rsidR="00764077" w:rsidRDefault="00764077" w:rsidP="003F3405">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764077" w:rsidRDefault="00764077" w:rsidP="003F3405">
            <w:pPr>
              <w:spacing w:line="240" w:lineRule="exact"/>
              <w:rPr>
                <w:bCs/>
                <w:sz w:val="20"/>
                <w:szCs w:val="20"/>
              </w:rPr>
            </w:pP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sz w:val="20"/>
                <w:szCs w:val="20"/>
              </w:rPr>
            </w:pPr>
            <w:r>
              <w:rPr>
                <w:sz w:val="20"/>
                <w:szCs w:val="20"/>
              </w:rPr>
              <w:t>ОК 7. Брать на себя ответственность за работу членов команды (подчиненных), результат выполнения заданий</w:t>
            </w:r>
          </w:p>
        </w:tc>
        <w:tc>
          <w:tcPr>
            <w:tcW w:w="5107" w:type="dxa"/>
          </w:tcPr>
          <w:p w:rsidR="00764077" w:rsidRDefault="00764077" w:rsidP="003F3405">
            <w:pPr>
              <w:spacing w:line="240" w:lineRule="exact"/>
              <w:rPr>
                <w:bCs/>
                <w:sz w:val="20"/>
                <w:szCs w:val="20"/>
              </w:rPr>
            </w:pPr>
            <w:r>
              <w:rPr>
                <w:bCs/>
                <w:sz w:val="20"/>
                <w:szCs w:val="20"/>
              </w:rPr>
              <w:t>- ясность и аргументированность изложения собственного мнения</w:t>
            </w:r>
          </w:p>
          <w:p w:rsidR="00764077" w:rsidRDefault="00764077" w:rsidP="003F3405">
            <w:pPr>
              <w:spacing w:line="240" w:lineRule="exact"/>
              <w:jc w:val="both"/>
              <w:rPr>
                <w:sz w:val="20"/>
                <w:szCs w:val="20"/>
              </w:rPr>
            </w:pP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pStyle w:val="af0"/>
              <w:widowControl w:val="0"/>
              <w:snapToGrid w:val="0"/>
              <w:ind w:left="0" w:firstLine="0"/>
              <w:jc w:val="both"/>
              <w:rPr>
                <w:sz w:val="20"/>
                <w:szCs w:val="20"/>
              </w:rPr>
            </w:pPr>
            <w:r>
              <w:rPr>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107" w:type="dxa"/>
          </w:tcPr>
          <w:p w:rsidR="00764077" w:rsidRDefault="00764077" w:rsidP="003F3405">
            <w:pPr>
              <w:spacing w:line="240" w:lineRule="exact"/>
              <w:rPr>
                <w:bCs/>
                <w:sz w:val="20"/>
                <w:szCs w:val="20"/>
              </w:rPr>
            </w:pPr>
            <w:r>
              <w:rPr>
                <w:bCs/>
                <w:sz w:val="20"/>
                <w:szCs w:val="20"/>
              </w:rPr>
              <w:t>- позитивная динамика достижений в процессе освоения ВПД</w:t>
            </w:r>
          </w:p>
          <w:p w:rsidR="00764077" w:rsidRDefault="00764077" w:rsidP="003F3405">
            <w:pPr>
              <w:widowControl w:val="0"/>
              <w:snapToGrid w:val="0"/>
              <w:rPr>
                <w:bCs/>
                <w:sz w:val="20"/>
                <w:szCs w:val="20"/>
              </w:rPr>
            </w:pPr>
            <w:r>
              <w:rPr>
                <w:bCs/>
                <w:sz w:val="20"/>
                <w:szCs w:val="20"/>
              </w:rPr>
              <w:t>- результативность самостоятельной работы</w:t>
            </w:r>
          </w:p>
        </w:tc>
        <w:tc>
          <w:tcPr>
            <w:tcW w:w="1086" w:type="dxa"/>
          </w:tcPr>
          <w:p w:rsidR="00764077" w:rsidRDefault="00764077" w:rsidP="003F3405">
            <w:pPr>
              <w:spacing w:line="240" w:lineRule="exact"/>
              <w:jc w:val="both"/>
              <w:rPr>
                <w:sz w:val="20"/>
                <w:szCs w:val="20"/>
              </w:rPr>
            </w:pPr>
          </w:p>
        </w:tc>
      </w:tr>
      <w:tr w:rsidR="00764077" w:rsidTr="00094F3F">
        <w:tc>
          <w:tcPr>
            <w:tcW w:w="3479" w:type="dxa"/>
          </w:tcPr>
          <w:p w:rsidR="00764077" w:rsidRDefault="00764077" w:rsidP="003F3405">
            <w:pPr>
              <w:spacing w:line="240" w:lineRule="exact"/>
              <w:rPr>
                <w:sz w:val="20"/>
                <w:szCs w:val="20"/>
              </w:rPr>
            </w:pPr>
            <w:r>
              <w:rPr>
                <w:sz w:val="20"/>
                <w:szCs w:val="20"/>
              </w:rPr>
              <w:t>ОК 9. Ориентироваться в условиях частой смены технологий в профессиональной деятельности</w:t>
            </w:r>
          </w:p>
        </w:tc>
        <w:tc>
          <w:tcPr>
            <w:tcW w:w="5107" w:type="dxa"/>
          </w:tcPr>
          <w:p w:rsidR="00764077" w:rsidRDefault="00764077" w:rsidP="003F3405">
            <w:pPr>
              <w:spacing w:line="240" w:lineRule="exact"/>
              <w:jc w:val="both"/>
              <w:rPr>
                <w:sz w:val="20"/>
                <w:szCs w:val="20"/>
              </w:rPr>
            </w:pPr>
            <w:r>
              <w:t xml:space="preserve">- </w:t>
            </w:r>
            <w:r>
              <w:rPr>
                <w:sz w:val="20"/>
                <w:szCs w:val="20"/>
              </w:rPr>
              <w:t>использование эффективных технологий планирования</w:t>
            </w:r>
          </w:p>
        </w:tc>
        <w:tc>
          <w:tcPr>
            <w:tcW w:w="1086" w:type="dxa"/>
          </w:tcPr>
          <w:p w:rsidR="00764077" w:rsidRDefault="00764077" w:rsidP="003F3405">
            <w:pPr>
              <w:spacing w:line="240" w:lineRule="exact"/>
              <w:jc w:val="both"/>
              <w:rPr>
                <w:sz w:val="20"/>
                <w:szCs w:val="20"/>
              </w:rPr>
            </w:pPr>
          </w:p>
        </w:tc>
      </w:tr>
    </w:tbl>
    <w:p w:rsidR="00764077" w:rsidRDefault="00764077" w:rsidP="00764077">
      <w:pPr>
        <w:spacing w:line="360" w:lineRule="auto"/>
        <w:ind w:firstLine="709"/>
        <w:jc w:val="both"/>
        <w:rPr>
          <w:sz w:val="28"/>
          <w:szCs w:val="28"/>
        </w:rPr>
      </w:pPr>
    </w:p>
    <w:p w:rsidR="00764077" w:rsidRDefault="00764077" w:rsidP="00764077">
      <w:pPr>
        <w:spacing w:line="360" w:lineRule="auto"/>
        <w:ind w:firstLine="709"/>
        <w:jc w:val="both"/>
      </w:pPr>
      <w:r>
        <w:rPr>
          <w:sz w:val="28"/>
          <w:szCs w:val="28"/>
        </w:rPr>
        <w:t>КРИТЕРИИ ОЦЕНКИ К ЗАДАНИЮ 2</w:t>
      </w:r>
      <w:r>
        <w:tab/>
      </w:r>
    </w:p>
    <w:tbl>
      <w:tblPr>
        <w:tblW w:w="98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290"/>
        <w:gridCol w:w="1260"/>
      </w:tblGrid>
      <w:tr w:rsidR="00764077" w:rsidTr="00094F3F">
        <w:tc>
          <w:tcPr>
            <w:tcW w:w="3337" w:type="dxa"/>
          </w:tcPr>
          <w:p w:rsidR="00764077" w:rsidRDefault="00764077" w:rsidP="003F3405">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5290" w:type="dxa"/>
          </w:tcPr>
          <w:p w:rsidR="00764077" w:rsidRDefault="00764077" w:rsidP="003F3405">
            <w:pPr>
              <w:spacing w:line="240" w:lineRule="exact"/>
              <w:jc w:val="both"/>
              <w:rPr>
                <w:b/>
                <w:sz w:val="20"/>
                <w:szCs w:val="20"/>
              </w:rPr>
            </w:pPr>
            <w:r>
              <w:rPr>
                <w:b/>
                <w:sz w:val="20"/>
                <w:szCs w:val="20"/>
              </w:rPr>
              <w:t>Показатели оценки результата</w:t>
            </w:r>
            <w:r>
              <w:rPr>
                <w:rStyle w:val="af6"/>
                <w:b/>
                <w:sz w:val="20"/>
                <w:szCs w:val="20"/>
              </w:rPr>
              <w:footnoteReference w:id="8"/>
            </w:r>
          </w:p>
        </w:tc>
        <w:tc>
          <w:tcPr>
            <w:tcW w:w="1260" w:type="dxa"/>
          </w:tcPr>
          <w:p w:rsidR="00764077" w:rsidRDefault="00764077" w:rsidP="003F3405">
            <w:pPr>
              <w:spacing w:line="240" w:lineRule="exact"/>
              <w:jc w:val="both"/>
              <w:rPr>
                <w:sz w:val="20"/>
                <w:szCs w:val="20"/>
              </w:rPr>
            </w:pPr>
            <w:r>
              <w:rPr>
                <w:b/>
              </w:rPr>
              <w:t>балл (отметка)</w:t>
            </w: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AD1D29" w:rsidRDefault="00AD1D29" w:rsidP="003F3405">
            <w:pPr>
              <w:pStyle w:val="af5"/>
              <w:spacing w:line="240" w:lineRule="atLeast"/>
              <w:ind w:left="0"/>
              <w:rPr>
                <w:rFonts w:ascii="Times New Roman" w:hAnsi="Times New Roman"/>
                <w:sz w:val="20"/>
                <w:szCs w:val="20"/>
              </w:rPr>
            </w:pP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lastRenderedPageBreak/>
              <w:t>- Оптимальность выбора вида инвентаризации в зависимости от инвентаризуемого объекта, сроков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соответствия фактического наличия имущества организации данным учета;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выявленных инвентаризационных разниц;</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764077" w:rsidRPr="00E357BF" w:rsidRDefault="00764077" w:rsidP="003F3405">
            <w:pPr>
              <w:spacing w:after="200" w:line="240" w:lineRule="atLeast"/>
              <w:rPr>
                <w:rStyle w:val="51"/>
                <w:b w:val="0"/>
                <w:bCs w:val="0"/>
                <w:i w:val="0"/>
                <w:iCs w:val="0"/>
                <w:sz w:val="20"/>
                <w:szCs w:val="20"/>
                <w:shd w:val="clear" w:color="auto" w:fill="auto"/>
              </w:rPr>
            </w:pPr>
            <w:r w:rsidRPr="00E357BF">
              <w:rPr>
                <w:rStyle w:val="51"/>
                <w:b w:val="0"/>
                <w:bCs w:val="0"/>
                <w:i w:val="0"/>
                <w:iCs w:val="0"/>
                <w:sz w:val="20"/>
                <w:szCs w:val="20"/>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260" w:type="dxa"/>
          </w:tcPr>
          <w:p w:rsidR="00764077" w:rsidRDefault="00764077" w:rsidP="003F3405">
            <w:pPr>
              <w:spacing w:line="240" w:lineRule="exact"/>
              <w:jc w:val="both"/>
              <w:rPr>
                <w:sz w:val="20"/>
                <w:szCs w:val="20"/>
              </w:rPr>
            </w:pPr>
            <w:r>
              <w:rPr>
                <w:b/>
              </w:rPr>
              <w:t>да/нет</w:t>
            </w:r>
          </w:p>
        </w:tc>
      </w:tr>
      <w:tr w:rsidR="00764077" w:rsidTr="00094F3F">
        <w:tc>
          <w:tcPr>
            <w:tcW w:w="3337" w:type="dxa"/>
          </w:tcPr>
          <w:p w:rsidR="00764077" w:rsidRDefault="00764077" w:rsidP="003F3405">
            <w:pPr>
              <w:spacing w:line="240" w:lineRule="exact"/>
              <w:rPr>
                <w:sz w:val="20"/>
                <w:szCs w:val="20"/>
              </w:rPr>
            </w:pPr>
            <w:r>
              <w:rPr>
                <w:sz w:val="20"/>
                <w:szCs w:val="20"/>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290" w:type="dxa"/>
          </w:tcPr>
          <w:p w:rsidR="00764077" w:rsidRDefault="00764077" w:rsidP="003F3405">
            <w:pPr>
              <w:spacing w:line="240" w:lineRule="exact"/>
              <w:rPr>
                <w:bCs/>
                <w:sz w:val="20"/>
                <w:szCs w:val="20"/>
              </w:rPr>
            </w:pPr>
            <w:r>
              <w:rPr>
                <w:bCs/>
                <w:sz w:val="20"/>
                <w:szCs w:val="20"/>
              </w:rPr>
              <w:t>-достижение поставленных  целей и задач;</w:t>
            </w:r>
          </w:p>
          <w:p w:rsidR="00764077" w:rsidRDefault="00764077" w:rsidP="003F3405">
            <w:pPr>
              <w:spacing w:line="240" w:lineRule="exact"/>
              <w:rPr>
                <w:bCs/>
                <w:sz w:val="20"/>
                <w:szCs w:val="20"/>
              </w:rPr>
            </w:pPr>
            <w:r>
              <w:rPr>
                <w:sz w:val="20"/>
                <w:szCs w:val="20"/>
              </w:rPr>
              <w:t>- рациональность распределения времени на выполнение задания</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3.  Принимать решения в стандартных и нестандартных ситуациях и нести за них ответственность</w:t>
            </w:r>
          </w:p>
        </w:tc>
        <w:tc>
          <w:tcPr>
            <w:tcW w:w="5290" w:type="dxa"/>
          </w:tcPr>
          <w:p w:rsidR="00764077" w:rsidRDefault="00764077" w:rsidP="003F3405">
            <w:pPr>
              <w:spacing w:line="240" w:lineRule="exact"/>
              <w:rPr>
                <w:bCs/>
                <w:sz w:val="20"/>
                <w:szCs w:val="20"/>
              </w:rPr>
            </w:pPr>
            <w:r>
              <w:rPr>
                <w:bCs/>
                <w:sz w:val="20"/>
                <w:szCs w:val="20"/>
              </w:rPr>
              <w:t>- результативность принятого решения</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b/>
                <w:sz w:val="20"/>
                <w:szCs w:val="20"/>
              </w:rPr>
            </w:pPr>
            <w:r>
              <w:rPr>
                <w:sz w:val="20"/>
                <w:szCs w:val="20"/>
              </w:rPr>
              <w:t>ОК 4.  Осуществлять поиск и использование информации, необходимой для эффективного</w:t>
            </w:r>
          </w:p>
          <w:p w:rsidR="00764077" w:rsidRDefault="00764077" w:rsidP="003F3405">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5290" w:type="dxa"/>
          </w:tcPr>
          <w:p w:rsidR="00764077" w:rsidRDefault="00764077" w:rsidP="003F3405">
            <w:pPr>
              <w:spacing w:line="240" w:lineRule="exact"/>
              <w:jc w:val="both"/>
              <w:rPr>
                <w:sz w:val="20"/>
                <w:szCs w:val="20"/>
              </w:rPr>
            </w:pPr>
            <w:r>
              <w:rPr>
                <w:sz w:val="20"/>
                <w:szCs w:val="20"/>
              </w:rPr>
              <w:t>- обращение в ходе задания к информационным источникам</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5290" w:type="dxa"/>
          </w:tcPr>
          <w:p w:rsidR="00764077" w:rsidRDefault="00764077" w:rsidP="003F3405">
            <w:pPr>
              <w:numPr>
                <w:ilvl w:val="0"/>
                <w:numId w:val="2"/>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lastRenderedPageBreak/>
              <w:t>ОК 6.  Работать в коллективе и команде, эффективно общаться с коллегами, руководством, потребителями</w:t>
            </w:r>
          </w:p>
        </w:tc>
        <w:tc>
          <w:tcPr>
            <w:tcW w:w="5290" w:type="dxa"/>
          </w:tcPr>
          <w:p w:rsidR="00764077" w:rsidRDefault="00764077" w:rsidP="003F3405">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7. Брать на себя ответственность за работу членов команды (подчиненных), результат выполнения заданий</w:t>
            </w:r>
          </w:p>
        </w:tc>
        <w:tc>
          <w:tcPr>
            <w:tcW w:w="5290" w:type="dxa"/>
          </w:tcPr>
          <w:p w:rsidR="00764077" w:rsidRDefault="00764077" w:rsidP="003F3405">
            <w:pPr>
              <w:spacing w:line="240" w:lineRule="exact"/>
              <w:rPr>
                <w:bCs/>
                <w:sz w:val="20"/>
                <w:szCs w:val="20"/>
              </w:rPr>
            </w:pPr>
            <w:r>
              <w:rPr>
                <w:bCs/>
                <w:sz w:val="20"/>
                <w:szCs w:val="20"/>
              </w:rPr>
              <w:t>- ясность и аргументированность изложения собственного мнения</w:t>
            </w: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pStyle w:val="af0"/>
              <w:widowControl w:val="0"/>
              <w:snapToGrid w:val="0"/>
              <w:ind w:left="0" w:firstLine="0"/>
              <w:rPr>
                <w:sz w:val="20"/>
                <w:szCs w:val="20"/>
              </w:rPr>
            </w:pPr>
            <w:r>
              <w:rPr>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290" w:type="dxa"/>
          </w:tcPr>
          <w:p w:rsidR="00764077" w:rsidRDefault="00764077" w:rsidP="003F3405">
            <w:pPr>
              <w:spacing w:line="240" w:lineRule="exact"/>
              <w:rPr>
                <w:bCs/>
                <w:sz w:val="20"/>
                <w:szCs w:val="20"/>
              </w:rPr>
            </w:pPr>
            <w:r>
              <w:rPr>
                <w:bCs/>
                <w:sz w:val="20"/>
                <w:szCs w:val="20"/>
              </w:rPr>
              <w:t>- позитивная динамика достижений в процессе освоения ВПД</w:t>
            </w:r>
          </w:p>
          <w:p w:rsidR="00764077" w:rsidRDefault="00764077" w:rsidP="003F3405">
            <w:pPr>
              <w:widowControl w:val="0"/>
              <w:snapToGrid w:val="0"/>
              <w:rPr>
                <w:bCs/>
                <w:sz w:val="20"/>
                <w:szCs w:val="20"/>
              </w:rPr>
            </w:pPr>
            <w:r>
              <w:rPr>
                <w:bCs/>
                <w:sz w:val="20"/>
                <w:szCs w:val="20"/>
              </w:rPr>
              <w:t>- результативность самостоятельной работы</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9. Ориентироваться в условиях частой смены технологий в профессиональной деятельности</w:t>
            </w:r>
          </w:p>
        </w:tc>
        <w:tc>
          <w:tcPr>
            <w:tcW w:w="5290" w:type="dxa"/>
          </w:tcPr>
          <w:p w:rsidR="00764077" w:rsidRDefault="00764077" w:rsidP="003F3405">
            <w:pPr>
              <w:spacing w:line="240" w:lineRule="exact"/>
              <w:rPr>
                <w:bCs/>
                <w:sz w:val="20"/>
                <w:szCs w:val="20"/>
              </w:rPr>
            </w:pPr>
            <w:r>
              <w:rPr>
                <w:bCs/>
                <w:sz w:val="20"/>
                <w:szCs w:val="20"/>
              </w:rPr>
              <w:t>- использование эффективных технологий планирования</w:t>
            </w:r>
          </w:p>
          <w:p w:rsidR="00764077" w:rsidRDefault="00764077" w:rsidP="003F3405">
            <w:pPr>
              <w:pStyle w:val="af5"/>
              <w:spacing w:after="0" w:line="240" w:lineRule="exact"/>
              <w:ind w:left="0"/>
              <w:jc w:val="both"/>
              <w:rPr>
                <w:sz w:val="20"/>
                <w:szCs w:val="20"/>
              </w:rPr>
            </w:pP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bl>
    <w:p w:rsidR="00764077" w:rsidRDefault="00764077" w:rsidP="00764077">
      <w:pPr>
        <w:spacing w:line="360" w:lineRule="auto"/>
        <w:jc w:val="both"/>
        <w:rPr>
          <w:sz w:val="28"/>
          <w:szCs w:val="28"/>
        </w:rPr>
      </w:pPr>
    </w:p>
    <w:p w:rsidR="00764077" w:rsidRDefault="00764077" w:rsidP="00764077">
      <w:pPr>
        <w:spacing w:line="360" w:lineRule="auto"/>
        <w:jc w:val="both"/>
      </w:pPr>
      <w:r>
        <w:rPr>
          <w:sz w:val="28"/>
          <w:szCs w:val="28"/>
        </w:rPr>
        <w:t>КРИТЕРИИ ОЦЕНКИ К ЗАДАНИЮ 3</w:t>
      </w:r>
      <w:r>
        <w:tab/>
      </w:r>
    </w:p>
    <w:tbl>
      <w:tblPr>
        <w:tblW w:w="98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290"/>
        <w:gridCol w:w="1260"/>
      </w:tblGrid>
      <w:tr w:rsidR="00764077" w:rsidTr="00094F3F">
        <w:tc>
          <w:tcPr>
            <w:tcW w:w="3337" w:type="dxa"/>
          </w:tcPr>
          <w:p w:rsidR="00764077" w:rsidRDefault="00764077" w:rsidP="003F3405">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5290" w:type="dxa"/>
          </w:tcPr>
          <w:p w:rsidR="00764077" w:rsidRDefault="00764077" w:rsidP="003F3405">
            <w:pPr>
              <w:spacing w:line="240" w:lineRule="exact"/>
              <w:jc w:val="both"/>
              <w:rPr>
                <w:b/>
                <w:sz w:val="20"/>
                <w:szCs w:val="20"/>
              </w:rPr>
            </w:pPr>
            <w:r>
              <w:rPr>
                <w:b/>
                <w:sz w:val="20"/>
                <w:szCs w:val="20"/>
              </w:rPr>
              <w:t>Показатели оценки результата</w:t>
            </w:r>
            <w:r>
              <w:rPr>
                <w:rStyle w:val="af6"/>
                <w:b/>
                <w:sz w:val="20"/>
                <w:szCs w:val="20"/>
              </w:rPr>
              <w:footnoteReference w:id="9"/>
            </w:r>
          </w:p>
        </w:tc>
        <w:tc>
          <w:tcPr>
            <w:tcW w:w="1260" w:type="dxa"/>
          </w:tcPr>
          <w:p w:rsidR="00764077" w:rsidRDefault="00764077" w:rsidP="003F3405">
            <w:pPr>
              <w:spacing w:line="240" w:lineRule="exact"/>
              <w:jc w:val="both"/>
              <w:rPr>
                <w:sz w:val="20"/>
                <w:szCs w:val="20"/>
              </w:rPr>
            </w:pPr>
            <w:r>
              <w:rPr>
                <w:b/>
              </w:rPr>
              <w:t>балл (отметка)</w:t>
            </w: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соответствия фактического наличия имущества организации данным учета;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AD1D29"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w:t>
            </w:r>
          </w:p>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 xml:space="preserve">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5290" w:type="dxa"/>
          </w:tcPr>
          <w:p w:rsidR="00AD1D29" w:rsidRDefault="00AD1D29" w:rsidP="003F3405">
            <w:pPr>
              <w:pStyle w:val="af5"/>
              <w:snapToGrid w:val="0"/>
              <w:spacing w:line="240" w:lineRule="atLeast"/>
              <w:ind w:left="0"/>
              <w:rPr>
                <w:rFonts w:ascii="Times New Roman" w:hAnsi="Times New Roman"/>
                <w:sz w:val="20"/>
                <w:szCs w:val="20"/>
              </w:rPr>
            </w:pPr>
          </w:p>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Грамотность отражения в учете выявленных инвентаризационных разниц;</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ПК 2.5. Проводить процедуры инвентаризации финансовых обязательств организации</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764077" w:rsidRPr="00E357BF" w:rsidRDefault="00764077" w:rsidP="003F3405">
            <w:pPr>
              <w:spacing w:after="200" w:line="240" w:lineRule="atLeast"/>
              <w:rPr>
                <w:rStyle w:val="51"/>
                <w:b w:val="0"/>
                <w:bCs w:val="0"/>
                <w:i w:val="0"/>
                <w:iCs w:val="0"/>
                <w:sz w:val="20"/>
                <w:szCs w:val="20"/>
                <w:shd w:val="clear" w:color="auto" w:fill="auto"/>
              </w:rPr>
            </w:pPr>
            <w:r w:rsidRPr="00E357BF">
              <w:rPr>
                <w:rStyle w:val="51"/>
                <w:b w:val="0"/>
                <w:bCs w:val="0"/>
                <w:i w:val="0"/>
                <w:iCs w:val="0"/>
                <w:sz w:val="20"/>
                <w:szCs w:val="20"/>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260" w:type="dxa"/>
          </w:tcPr>
          <w:p w:rsidR="00764077" w:rsidRDefault="00764077" w:rsidP="003F3405">
            <w:pPr>
              <w:spacing w:line="240" w:lineRule="exact"/>
              <w:jc w:val="both"/>
              <w:rPr>
                <w:sz w:val="20"/>
                <w:szCs w:val="20"/>
              </w:rPr>
            </w:pPr>
            <w:r>
              <w:rPr>
                <w:b/>
              </w:rPr>
              <w:t>да/нет</w:t>
            </w:r>
          </w:p>
        </w:tc>
      </w:tr>
      <w:tr w:rsidR="00764077" w:rsidTr="00094F3F">
        <w:tc>
          <w:tcPr>
            <w:tcW w:w="3337" w:type="dxa"/>
          </w:tcPr>
          <w:p w:rsidR="00764077" w:rsidRDefault="00764077" w:rsidP="003F3405">
            <w:pPr>
              <w:spacing w:line="240" w:lineRule="exact"/>
              <w:rPr>
                <w:sz w:val="20"/>
                <w:szCs w:val="20"/>
              </w:rPr>
            </w:pPr>
            <w:r>
              <w:rPr>
                <w:sz w:val="20"/>
                <w:szCs w:val="20"/>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290" w:type="dxa"/>
          </w:tcPr>
          <w:p w:rsidR="00764077" w:rsidRDefault="00764077" w:rsidP="003F3405">
            <w:pPr>
              <w:spacing w:line="240" w:lineRule="exact"/>
              <w:rPr>
                <w:bCs/>
                <w:sz w:val="20"/>
                <w:szCs w:val="20"/>
              </w:rPr>
            </w:pPr>
            <w:r>
              <w:rPr>
                <w:bCs/>
                <w:sz w:val="20"/>
                <w:szCs w:val="20"/>
              </w:rPr>
              <w:t>-достижение поставленных  целей и задач;</w:t>
            </w:r>
          </w:p>
          <w:p w:rsidR="00764077" w:rsidRDefault="00764077" w:rsidP="003F3405">
            <w:pPr>
              <w:spacing w:line="240" w:lineRule="exact"/>
              <w:rPr>
                <w:bCs/>
                <w:sz w:val="20"/>
                <w:szCs w:val="20"/>
              </w:rPr>
            </w:pPr>
            <w:r>
              <w:rPr>
                <w:sz w:val="20"/>
                <w:szCs w:val="20"/>
              </w:rPr>
              <w:t>- рациональность распределения времени на выполнение задания</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3.  Принимать решения в стандартных и нестандартных ситуациях и нести за них ответственность</w:t>
            </w:r>
          </w:p>
        </w:tc>
        <w:tc>
          <w:tcPr>
            <w:tcW w:w="5290" w:type="dxa"/>
          </w:tcPr>
          <w:p w:rsidR="00764077" w:rsidRDefault="00764077" w:rsidP="003F3405">
            <w:pPr>
              <w:spacing w:line="240" w:lineRule="exact"/>
              <w:rPr>
                <w:bCs/>
                <w:sz w:val="20"/>
                <w:szCs w:val="20"/>
              </w:rPr>
            </w:pPr>
            <w:r>
              <w:rPr>
                <w:bCs/>
                <w:sz w:val="20"/>
                <w:szCs w:val="20"/>
              </w:rPr>
              <w:t>- результативность принятого решения</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b/>
                <w:sz w:val="20"/>
                <w:szCs w:val="20"/>
              </w:rPr>
            </w:pPr>
            <w:r>
              <w:rPr>
                <w:sz w:val="20"/>
                <w:szCs w:val="20"/>
              </w:rPr>
              <w:t>ОК 4.  Осуществлять поиск и использование информации, необходимой для эффективного</w:t>
            </w:r>
          </w:p>
          <w:p w:rsidR="00764077" w:rsidRDefault="00764077" w:rsidP="003F3405">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5290" w:type="dxa"/>
          </w:tcPr>
          <w:p w:rsidR="00764077" w:rsidRDefault="00764077" w:rsidP="003F3405">
            <w:pPr>
              <w:spacing w:line="240" w:lineRule="exact"/>
              <w:jc w:val="both"/>
              <w:rPr>
                <w:sz w:val="20"/>
                <w:szCs w:val="20"/>
              </w:rPr>
            </w:pPr>
            <w:r>
              <w:rPr>
                <w:sz w:val="20"/>
                <w:szCs w:val="20"/>
              </w:rPr>
              <w:t>- обращение в ходе задания к информационным источникам</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5290" w:type="dxa"/>
          </w:tcPr>
          <w:p w:rsidR="00764077" w:rsidRDefault="00764077" w:rsidP="003F3405">
            <w:pPr>
              <w:numPr>
                <w:ilvl w:val="0"/>
                <w:numId w:val="2"/>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6.  Работать в коллективе и команде, эффективно общаться с коллегами, руководством, потребителями</w:t>
            </w:r>
          </w:p>
        </w:tc>
        <w:tc>
          <w:tcPr>
            <w:tcW w:w="5290" w:type="dxa"/>
          </w:tcPr>
          <w:p w:rsidR="00764077" w:rsidRDefault="00764077" w:rsidP="003F3405">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7. Брать на себя ответственность за работу членов команды (подчиненных), результат выполнения заданий</w:t>
            </w:r>
          </w:p>
        </w:tc>
        <w:tc>
          <w:tcPr>
            <w:tcW w:w="5290" w:type="dxa"/>
          </w:tcPr>
          <w:p w:rsidR="00764077" w:rsidRDefault="00764077" w:rsidP="003F3405">
            <w:pPr>
              <w:spacing w:line="240" w:lineRule="exact"/>
              <w:rPr>
                <w:bCs/>
                <w:sz w:val="20"/>
                <w:szCs w:val="20"/>
              </w:rPr>
            </w:pPr>
            <w:r>
              <w:rPr>
                <w:bCs/>
                <w:sz w:val="20"/>
                <w:szCs w:val="20"/>
              </w:rPr>
              <w:t>- ясность и аргументированность изложения собственного мнения</w:t>
            </w: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pStyle w:val="af0"/>
              <w:widowControl w:val="0"/>
              <w:snapToGrid w:val="0"/>
              <w:ind w:left="0" w:firstLine="0"/>
              <w:rPr>
                <w:sz w:val="20"/>
                <w:szCs w:val="20"/>
              </w:rPr>
            </w:pPr>
            <w:r>
              <w:rPr>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290" w:type="dxa"/>
          </w:tcPr>
          <w:p w:rsidR="00764077" w:rsidRDefault="00764077" w:rsidP="003F3405">
            <w:pPr>
              <w:spacing w:line="240" w:lineRule="exact"/>
              <w:rPr>
                <w:bCs/>
                <w:sz w:val="20"/>
                <w:szCs w:val="20"/>
              </w:rPr>
            </w:pPr>
            <w:r>
              <w:rPr>
                <w:bCs/>
                <w:sz w:val="20"/>
                <w:szCs w:val="20"/>
              </w:rPr>
              <w:t>- позитивная динамика достижений в процессе освоения ВПД</w:t>
            </w:r>
          </w:p>
          <w:p w:rsidR="00764077" w:rsidRDefault="00764077" w:rsidP="003F3405">
            <w:pPr>
              <w:widowControl w:val="0"/>
              <w:snapToGrid w:val="0"/>
              <w:rPr>
                <w:bCs/>
                <w:sz w:val="20"/>
                <w:szCs w:val="20"/>
              </w:rPr>
            </w:pPr>
            <w:r>
              <w:rPr>
                <w:bCs/>
                <w:sz w:val="20"/>
                <w:szCs w:val="20"/>
              </w:rPr>
              <w:t>- результативность самостоятельной работы</w:t>
            </w:r>
          </w:p>
        </w:tc>
        <w:tc>
          <w:tcPr>
            <w:tcW w:w="1260" w:type="dxa"/>
          </w:tcPr>
          <w:p w:rsidR="00764077" w:rsidRDefault="00764077" w:rsidP="003F3405">
            <w:pPr>
              <w:spacing w:line="240" w:lineRule="exact"/>
              <w:jc w:val="both"/>
              <w:rPr>
                <w:sz w:val="20"/>
                <w:szCs w:val="20"/>
              </w:rPr>
            </w:pPr>
          </w:p>
        </w:tc>
      </w:tr>
      <w:tr w:rsidR="00764077" w:rsidTr="00094F3F">
        <w:tc>
          <w:tcPr>
            <w:tcW w:w="3337" w:type="dxa"/>
          </w:tcPr>
          <w:p w:rsidR="00764077" w:rsidRDefault="00764077" w:rsidP="003F3405">
            <w:pPr>
              <w:spacing w:line="240" w:lineRule="exact"/>
              <w:rPr>
                <w:sz w:val="20"/>
                <w:szCs w:val="20"/>
              </w:rPr>
            </w:pPr>
            <w:r>
              <w:rPr>
                <w:sz w:val="20"/>
                <w:szCs w:val="20"/>
              </w:rPr>
              <w:t>ОК 9. Ориентироваться в условиях частой смены технологий в профессиональной деятельности</w:t>
            </w:r>
          </w:p>
        </w:tc>
        <w:tc>
          <w:tcPr>
            <w:tcW w:w="5290" w:type="dxa"/>
          </w:tcPr>
          <w:p w:rsidR="00764077" w:rsidRDefault="00764077" w:rsidP="003F3405">
            <w:pPr>
              <w:spacing w:line="240" w:lineRule="exact"/>
              <w:rPr>
                <w:bCs/>
                <w:sz w:val="20"/>
                <w:szCs w:val="20"/>
              </w:rPr>
            </w:pPr>
            <w:r>
              <w:rPr>
                <w:bCs/>
                <w:sz w:val="20"/>
                <w:szCs w:val="20"/>
              </w:rPr>
              <w:t>- использование эффективных технологий планирования</w:t>
            </w:r>
          </w:p>
          <w:p w:rsidR="00764077" w:rsidRDefault="00764077" w:rsidP="003F3405">
            <w:pPr>
              <w:pStyle w:val="af5"/>
              <w:spacing w:after="0" w:line="240" w:lineRule="exact"/>
              <w:ind w:left="0"/>
              <w:jc w:val="both"/>
              <w:rPr>
                <w:sz w:val="20"/>
                <w:szCs w:val="20"/>
              </w:rPr>
            </w:pP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bl>
    <w:p w:rsidR="00764077" w:rsidRDefault="00764077" w:rsidP="00764077">
      <w:pPr>
        <w:spacing w:line="360" w:lineRule="auto"/>
        <w:jc w:val="both"/>
        <w:rPr>
          <w:sz w:val="28"/>
          <w:szCs w:val="28"/>
        </w:rPr>
      </w:pPr>
    </w:p>
    <w:p w:rsidR="00AD1D29" w:rsidRDefault="00AD1D29" w:rsidP="00764077">
      <w:pPr>
        <w:spacing w:line="360" w:lineRule="auto"/>
        <w:jc w:val="both"/>
        <w:rPr>
          <w:sz w:val="28"/>
          <w:szCs w:val="28"/>
        </w:rPr>
      </w:pPr>
    </w:p>
    <w:p w:rsidR="00764077" w:rsidRDefault="00764077" w:rsidP="00764077">
      <w:pPr>
        <w:spacing w:line="360" w:lineRule="auto"/>
        <w:jc w:val="both"/>
      </w:pPr>
      <w:r>
        <w:rPr>
          <w:sz w:val="28"/>
          <w:szCs w:val="28"/>
        </w:rPr>
        <w:lastRenderedPageBreak/>
        <w:t>КРИТЕРИИ ОЦЕНКИ К ЗАДАНИЮ 4</w:t>
      </w:r>
      <w:r>
        <w:tab/>
      </w:r>
    </w:p>
    <w:tbl>
      <w:tblPr>
        <w:tblW w:w="97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290"/>
        <w:gridCol w:w="1260"/>
      </w:tblGrid>
      <w:tr w:rsidR="00764077" w:rsidTr="00094F3F">
        <w:tc>
          <w:tcPr>
            <w:tcW w:w="3195" w:type="dxa"/>
          </w:tcPr>
          <w:p w:rsidR="00764077" w:rsidRDefault="00764077" w:rsidP="003F3405">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5290" w:type="dxa"/>
          </w:tcPr>
          <w:p w:rsidR="00764077" w:rsidRDefault="00764077" w:rsidP="003F3405">
            <w:pPr>
              <w:spacing w:line="240" w:lineRule="exact"/>
              <w:jc w:val="both"/>
              <w:rPr>
                <w:b/>
                <w:sz w:val="20"/>
                <w:szCs w:val="20"/>
              </w:rPr>
            </w:pPr>
            <w:r>
              <w:rPr>
                <w:b/>
                <w:sz w:val="20"/>
                <w:szCs w:val="20"/>
              </w:rPr>
              <w:t>Показатели оценки результата</w:t>
            </w:r>
            <w:r>
              <w:rPr>
                <w:rStyle w:val="af6"/>
                <w:b/>
                <w:sz w:val="20"/>
                <w:szCs w:val="20"/>
              </w:rPr>
              <w:footnoteReference w:id="10"/>
            </w:r>
          </w:p>
        </w:tc>
        <w:tc>
          <w:tcPr>
            <w:tcW w:w="1260" w:type="dxa"/>
          </w:tcPr>
          <w:p w:rsidR="00764077" w:rsidRDefault="00764077" w:rsidP="003F3405">
            <w:pPr>
              <w:spacing w:line="240" w:lineRule="exact"/>
              <w:jc w:val="both"/>
              <w:rPr>
                <w:sz w:val="20"/>
                <w:szCs w:val="20"/>
              </w:rPr>
            </w:pPr>
            <w:r>
              <w:rPr>
                <w:b/>
              </w:rPr>
              <w:t>балл (отметка)</w:t>
            </w:r>
          </w:p>
        </w:tc>
      </w:tr>
      <w:tr w:rsidR="00764077" w:rsidTr="00094F3F">
        <w:tc>
          <w:tcPr>
            <w:tcW w:w="3195"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соответствия фактического наличия имущества организации данным учета;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выявленных инвентаризационных разниц;</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5290" w:type="dxa"/>
          </w:tcPr>
          <w:p w:rsidR="00764077" w:rsidRPr="00E357BF" w:rsidRDefault="00764077" w:rsidP="003F3405">
            <w:pPr>
              <w:pStyle w:val="af5"/>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764077" w:rsidRPr="00E357BF" w:rsidRDefault="00764077" w:rsidP="003F3405">
            <w:pPr>
              <w:pStyle w:val="af5"/>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764077" w:rsidRPr="00E357BF" w:rsidRDefault="00764077" w:rsidP="003F3405">
            <w:pPr>
              <w:spacing w:after="200" w:line="240" w:lineRule="atLeast"/>
              <w:rPr>
                <w:rStyle w:val="51"/>
                <w:b w:val="0"/>
                <w:bCs w:val="0"/>
                <w:i w:val="0"/>
                <w:iCs w:val="0"/>
                <w:sz w:val="20"/>
                <w:szCs w:val="20"/>
                <w:shd w:val="clear" w:color="auto" w:fill="auto"/>
              </w:rPr>
            </w:pPr>
            <w:r w:rsidRPr="00E357BF">
              <w:rPr>
                <w:rStyle w:val="51"/>
                <w:b w:val="0"/>
                <w:bCs w:val="0"/>
                <w:i w:val="0"/>
                <w:iCs w:val="0"/>
                <w:sz w:val="20"/>
                <w:szCs w:val="20"/>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260" w:type="dxa"/>
          </w:tcPr>
          <w:p w:rsidR="00764077" w:rsidRDefault="00764077" w:rsidP="003F3405">
            <w:pPr>
              <w:spacing w:line="240" w:lineRule="exact"/>
              <w:jc w:val="both"/>
              <w:rPr>
                <w:sz w:val="20"/>
                <w:szCs w:val="20"/>
              </w:rPr>
            </w:pPr>
            <w:r>
              <w:rPr>
                <w:b/>
              </w:rPr>
              <w:t>да/нет</w:t>
            </w:r>
          </w:p>
        </w:tc>
      </w:tr>
      <w:tr w:rsidR="00764077" w:rsidTr="00094F3F">
        <w:tc>
          <w:tcPr>
            <w:tcW w:w="3195" w:type="dxa"/>
          </w:tcPr>
          <w:p w:rsidR="00AD1D29" w:rsidRDefault="00AD1D29" w:rsidP="003F3405">
            <w:pPr>
              <w:spacing w:line="240" w:lineRule="exact"/>
              <w:rPr>
                <w:sz w:val="20"/>
                <w:szCs w:val="20"/>
              </w:rPr>
            </w:pPr>
          </w:p>
          <w:p w:rsidR="00AD1D29" w:rsidRDefault="00AD1D29" w:rsidP="003F3405">
            <w:pPr>
              <w:spacing w:line="240" w:lineRule="exact"/>
              <w:rPr>
                <w:sz w:val="20"/>
                <w:szCs w:val="20"/>
              </w:rPr>
            </w:pPr>
          </w:p>
          <w:p w:rsidR="00764077" w:rsidRDefault="00764077" w:rsidP="003F3405">
            <w:pPr>
              <w:spacing w:line="240" w:lineRule="exact"/>
              <w:rPr>
                <w:sz w:val="20"/>
                <w:szCs w:val="20"/>
              </w:rPr>
            </w:pPr>
            <w:r>
              <w:rPr>
                <w:sz w:val="20"/>
                <w:szCs w:val="20"/>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290" w:type="dxa"/>
          </w:tcPr>
          <w:p w:rsidR="00AD1D29" w:rsidRDefault="00AD1D29" w:rsidP="003F3405">
            <w:pPr>
              <w:spacing w:line="240" w:lineRule="exact"/>
              <w:rPr>
                <w:bCs/>
                <w:sz w:val="20"/>
                <w:szCs w:val="20"/>
              </w:rPr>
            </w:pPr>
          </w:p>
          <w:p w:rsidR="00AD1D29" w:rsidRDefault="00AD1D29" w:rsidP="003F3405">
            <w:pPr>
              <w:spacing w:line="240" w:lineRule="exact"/>
              <w:rPr>
                <w:bCs/>
                <w:sz w:val="20"/>
                <w:szCs w:val="20"/>
              </w:rPr>
            </w:pPr>
          </w:p>
          <w:p w:rsidR="00764077" w:rsidRDefault="00764077" w:rsidP="003F3405">
            <w:pPr>
              <w:spacing w:line="240" w:lineRule="exact"/>
              <w:rPr>
                <w:bCs/>
                <w:sz w:val="20"/>
                <w:szCs w:val="20"/>
              </w:rPr>
            </w:pPr>
            <w:r>
              <w:rPr>
                <w:bCs/>
                <w:sz w:val="20"/>
                <w:szCs w:val="20"/>
              </w:rPr>
              <w:lastRenderedPageBreak/>
              <w:t>-достижение поставленных  целей и задач</w:t>
            </w:r>
          </w:p>
          <w:p w:rsidR="00764077" w:rsidRDefault="00764077" w:rsidP="003F3405">
            <w:pPr>
              <w:spacing w:line="240" w:lineRule="exact"/>
              <w:rPr>
                <w:bCs/>
                <w:sz w:val="20"/>
                <w:szCs w:val="20"/>
              </w:rPr>
            </w:pPr>
            <w:r>
              <w:rPr>
                <w:sz w:val="20"/>
                <w:szCs w:val="20"/>
              </w:rPr>
              <w:t>- рациональность распределения времени на выполнение задания</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sz w:val="20"/>
                <w:szCs w:val="20"/>
              </w:rPr>
            </w:pPr>
            <w:r>
              <w:rPr>
                <w:sz w:val="20"/>
                <w:szCs w:val="20"/>
              </w:rPr>
              <w:lastRenderedPageBreak/>
              <w:t>ОК 3.  Принимать решения в стандартных и нестандартных ситуациях и нести за них ответственность</w:t>
            </w:r>
          </w:p>
        </w:tc>
        <w:tc>
          <w:tcPr>
            <w:tcW w:w="5290" w:type="dxa"/>
          </w:tcPr>
          <w:p w:rsidR="00764077" w:rsidRDefault="00764077" w:rsidP="003F3405">
            <w:pPr>
              <w:spacing w:line="240" w:lineRule="exact"/>
              <w:rPr>
                <w:bCs/>
                <w:sz w:val="20"/>
                <w:szCs w:val="20"/>
              </w:rPr>
            </w:pPr>
            <w:r>
              <w:rPr>
                <w:bCs/>
                <w:sz w:val="20"/>
                <w:szCs w:val="20"/>
              </w:rPr>
              <w:t>- результативность принятого решения</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b/>
                <w:sz w:val="20"/>
                <w:szCs w:val="20"/>
              </w:rPr>
            </w:pPr>
            <w:r>
              <w:rPr>
                <w:sz w:val="20"/>
                <w:szCs w:val="20"/>
              </w:rPr>
              <w:t>ОК 4.  Осуществлять поиск и использование информации, необходимой для эффективного</w:t>
            </w:r>
          </w:p>
          <w:p w:rsidR="00764077" w:rsidRDefault="00764077" w:rsidP="003F3405">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5290" w:type="dxa"/>
          </w:tcPr>
          <w:p w:rsidR="00764077" w:rsidRDefault="00764077" w:rsidP="003F3405">
            <w:pPr>
              <w:spacing w:line="240" w:lineRule="exact"/>
              <w:jc w:val="both"/>
              <w:rPr>
                <w:sz w:val="20"/>
                <w:szCs w:val="20"/>
              </w:rPr>
            </w:pPr>
            <w:r>
              <w:rPr>
                <w:sz w:val="20"/>
                <w:szCs w:val="20"/>
              </w:rPr>
              <w:t>- обращение в ходе задания к информационным источникам</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sz w:val="20"/>
                <w:szCs w:val="20"/>
              </w:rPr>
            </w:pPr>
            <w:r>
              <w:rPr>
                <w:sz w:val="20"/>
                <w:szCs w:val="20"/>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5290" w:type="dxa"/>
          </w:tcPr>
          <w:p w:rsidR="00764077" w:rsidRDefault="00764077" w:rsidP="003F3405">
            <w:pPr>
              <w:numPr>
                <w:ilvl w:val="0"/>
                <w:numId w:val="2"/>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sz w:val="20"/>
                <w:szCs w:val="20"/>
              </w:rPr>
            </w:pPr>
            <w:r>
              <w:rPr>
                <w:sz w:val="20"/>
                <w:szCs w:val="20"/>
              </w:rPr>
              <w:t>ОК 6.  Работать в коллективе и команде, эффективно общаться с коллегами, руководством, потребителями</w:t>
            </w:r>
          </w:p>
        </w:tc>
        <w:tc>
          <w:tcPr>
            <w:tcW w:w="5290" w:type="dxa"/>
          </w:tcPr>
          <w:p w:rsidR="00764077" w:rsidRDefault="00764077" w:rsidP="003F3405">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sz w:val="20"/>
                <w:szCs w:val="20"/>
              </w:rPr>
            </w:pPr>
            <w:r>
              <w:rPr>
                <w:sz w:val="20"/>
                <w:szCs w:val="20"/>
              </w:rPr>
              <w:t>ОК 7. Брать на себя ответственность за работу членов команды (подчиненных), результат выполнения заданий</w:t>
            </w:r>
          </w:p>
        </w:tc>
        <w:tc>
          <w:tcPr>
            <w:tcW w:w="5290" w:type="dxa"/>
          </w:tcPr>
          <w:p w:rsidR="00764077" w:rsidRDefault="00764077" w:rsidP="003F3405">
            <w:pPr>
              <w:spacing w:line="240" w:lineRule="exact"/>
              <w:rPr>
                <w:bCs/>
                <w:sz w:val="20"/>
                <w:szCs w:val="20"/>
              </w:rPr>
            </w:pPr>
            <w:r>
              <w:rPr>
                <w:bCs/>
                <w:sz w:val="20"/>
                <w:szCs w:val="20"/>
              </w:rPr>
              <w:t>- ясность и аргументированность изложения собственного мнения</w:t>
            </w: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pStyle w:val="af0"/>
              <w:widowControl w:val="0"/>
              <w:snapToGrid w:val="0"/>
              <w:ind w:left="0" w:firstLine="0"/>
              <w:rPr>
                <w:sz w:val="20"/>
                <w:szCs w:val="20"/>
              </w:rPr>
            </w:pPr>
            <w:r>
              <w:rPr>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290" w:type="dxa"/>
          </w:tcPr>
          <w:p w:rsidR="00764077" w:rsidRDefault="00764077" w:rsidP="003F3405">
            <w:pPr>
              <w:spacing w:line="240" w:lineRule="exact"/>
              <w:rPr>
                <w:bCs/>
                <w:sz w:val="20"/>
                <w:szCs w:val="20"/>
              </w:rPr>
            </w:pPr>
            <w:r>
              <w:rPr>
                <w:bCs/>
                <w:sz w:val="20"/>
                <w:szCs w:val="20"/>
              </w:rPr>
              <w:t>- позитивная динамика достижений в процессе освоения ВПД;</w:t>
            </w:r>
          </w:p>
          <w:p w:rsidR="00764077" w:rsidRDefault="00764077" w:rsidP="003F3405">
            <w:pPr>
              <w:widowControl w:val="0"/>
              <w:snapToGrid w:val="0"/>
              <w:rPr>
                <w:bCs/>
                <w:sz w:val="20"/>
                <w:szCs w:val="20"/>
              </w:rPr>
            </w:pPr>
            <w:r>
              <w:rPr>
                <w:bCs/>
                <w:sz w:val="20"/>
                <w:szCs w:val="20"/>
              </w:rPr>
              <w:t>- результативность самостоятельной работы</w:t>
            </w:r>
          </w:p>
        </w:tc>
        <w:tc>
          <w:tcPr>
            <w:tcW w:w="1260" w:type="dxa"/>
          </w:tcPr>
          <w:p w:rsidR="00764077" w:rsidRDefault="00764077" w:rsidP="003F3405">
            <w:pPr>
              <w:spacing w:line="240" w:lineRule="exact"/>
              <w:jc w:val="both"/>
              <w:rPr>
                <w:sz w:val="20"/>
                <w:szCs w:val="20"/>
              </w:rPr>
            </w:pPr>
          </w:p>
        </w:tc>
      </w:tr>
      <w:tr w:rsidR="00764077" w:rsidTr="00094F3F">
        <w:tc>
          <w:tcPr>
            <w:tcW w:w="3195" w:type="dxa"/>
          </w:tcPr>
          <w:p w:rsidR="00764077" w:rsidRDefault="00764077" w:rsidP="003F3405">
            <w:pPr>
              <w:spacing w:line="240" w:lineRule="exact"/>
              <w:rPr>
                <w:sz w:val="20"/>
                <w:szCs w:val="20"/>
              </w:rPr>
            </w:pPr>
            <w:r>
              <w:rPr>
                <w:sz w:val="20"/>
                <w:szCs w:val="20"/>
              </w:rPr>
              <w:t>ОК 9. Ориентироваться в условиях частой смены технологий в профессиональной деятельности</w:t>
            </w:r>
          </w:p>
        </w:tc>
        <w:tc>
          <w:tcPr>
            <w:tcW w:w="5290" w:type="dxa"/>
          </w:tcPr>
          <w:p w:rsidR="00764077" w:rsidRDefault="00764077" w:rsidP="003F3405">
            <w:pPr>
              <w:spacing w:line="240" w:lineRule="exact"/>
              <w:rPr>
                <w:bCs/>
                <w:sz w:val="20"/>
                <w:szCs w:val="20"/>
              </w:rPr>
            </w:pPr>
            <w:r>
              <w:rPr>
                <w:bCs/>
                <w:sz w:val="20"/>
                <w:szCs w:val="20"/>
              </w:rPr>
              <w:t>- использование эффективных технологий планирования</w:t>
            </w:r>
          </w:p>
          <w:p w:rsidR="00764077" w:rsidRDefault="00764077" w:rsidP="003F3405">
            <w:pPr>
              <w:pStyle w:val="af5"/>
              <w:spacing w:after="0" w:line="240" w:lineRule="exact"/>
              <w:ind w:left="0"/>
              <w:jc w:val="both"/>
              <w:rPr>
                <w:sz w:val="20"/>
                <w:szCs w:val="20"/>
              </w:rPr>
            </w:pP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bl>
    <w:p w:rsidR="00764077" w:rsidRDefault="00764077" w:rsidP="00764077">
      <w:pPr>
        <w:spacing w:line="360" w:lineRule="auto"/>
        <w:jc w:val="both"/>
        <w:rPr>
          <w:b/>
          <w:sz w:val="28"/>
          <w:szCs w:val="28"/>
        </w:rPr>
      </w:pPr>
    </w:p>
    <w:p w:rsidR="00764077" w:rsidRDefault="00764077" w:rsidP="00764077">
      <w:pPr>
        <w:spacing w:line="360" w:lineRule="auto"/>
      </w:pPr>
      <w:r>
        <w:rPr>
          <w:sz w:val="28"/>
          <w:szCs w:val="28"/>
        </w:rPr>
        <w:t>КРИТЕРИИ ОЦЕНКИ К ЗАДАНИЮ 5</w:t>
      </w:r>
      <w:r>
        <w:tab/>
      </w:r>
    </w:p>
    <w:tbl>
      <w:tblPr>
        <w:tblW w:w="96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5290"/>
        <w:gridCol w:w="1260"/>
      </w:tblGrid>
      <w:tr w:rsidR="00764077" w:rsidTr="00094F3F">
        <w:trPr>
          <w:trHeight w:val="1281"/>
        </w:trPr>
        <w:tc>
          <w:tcPr>
            <w:tcW w:w="3054"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ПК 2.1 Формировать бухгалтерские проводки по учету источников имущества организации на основе рабочего плана счетов бухгалтерского учета</w:t>
            </w:r>
          </w:p>
        </w:tc>
        <w:tc>
          <w:tcPr>
            <w:tcW w:w="5290"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-Грамотность отражения в учете источников имущества организации.</w:t>
            </w:r>
          </w:p>
        </w:tc>
        <w:tc>
          <w:tcPr>
            <w:tcW w:w="1260" w:type="dxa"/>
          </w:tcPr>
          <w:p w:rsidR="00764077" w:rsidRDefault="00764077" w:rsidP="003F3405">
            <w:pPr>
              <w:spacing w:line="240" w:lineRule="exact"/>
              <w:jc w:val="both"/>
              <w:rPr>
                <w:sz w:val="20"/>
                <w:szCs w:val="20"/>
              </w:rPr>
            </w:pPr>
            <w:r>
              <w:rPr>
                <w:b/>
              </w:rPr>
              <w:t>балл (отметка)</w:t>
            </w:r>
          </w:p>
        </w:tc>
      </w:tr>
      <w:tr w:rsidR="00764077" w:rsidTr="00094F3F">
        <w:tc>
          <w:tcPr>
            <w:tcW w:w="3054"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5290"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93188D" w:rsidRDefault="0093188D" w:rsidP="003F3405">
            <w:pPr>
              <w:pStyle w:val="af5"/>
              <w:spacing w:line="240" w:lineRule="atLeast"/>
              <w:ind w:left="0"/>
              <w:rPr>
                <w:rFonts w:ascii="Times New Roman" w:hAnsi="Times New Roman"/>
                <w:sz w:val="20"/>
                <w:szCs w:val="20"/>
              </w:rPr>
            </w:pP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lastRenderedPageBreak/>
              <w:t>- Качество применения различных способов и приемов при проведении инвентаризации имущества и обязательств организации.</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tc>
        <w:tc>
          <w:tcPr>
            <w:tcW w:w="5290"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Качество проверки правильности проведения инвентаризации;</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Качество проверки соответствия фактического наличия имущества организации данным учета;</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Грамотность отражения результатов инвентаризации в сличительных ведомостях;</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5290"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Грамотность отражения в учете выявленных инвентаризационных разниц;</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Качество обоснования списания недостач и порчи имущества организации;</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Грамотность обобщения результатов инвентаризации.</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ПК 2.5. Проводить процедуры инвентаризации финансовых обязательств организации</w:t>
            </w:r>
          </w:p>
        </w:tc>
        <w:tc>
          <w:tcPr>
            <w:tcW w:w="5290" w:type="dxa"/>
          </w:tcPr>
          <w:p w:rsidR="00764077" w:rsidRPr="008D7572" w:rsidRDefault="00764077" w:rsidP="003F3405">
            <w:pPr>
              <w:pStyle w:val="af5"/>
              <w:snapToGrid w:val="0"/>
              <w:spacing w:line="240" w:lineRule="atLeast"/>
              <w:ind w:left="0"/>
              <w:rPr>
                <w:rFonts w:ascii="Times New Roman" w:hAnsi="Times New Roman"/>
                <w:sz w:val="20"/>
                <w:szCs w:val="20"/>
              </w:rPr>
            </w:pPr>
            <w:r w:rsidRPr="008D7572">
              <w:rPr>
                <w:rFonts w:ascii="Times New Roman" w:hAnsi="Times New Roman"/>
                <w:sz w:val="20"/>
                <w:szCs w:val="20"/>
              </w:rPr>
              <w:t>Качество применения различных способов и приемов при проведении обязательств организации;</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764077" w:rsidRPr="008D7572" w:rsidRDefault="00764077" w:rsidP="003F3405">
            <w:pPr>
              <w:pStyle w:val="af5"/>
              <w:spacing w:line="240" w:lineRule="atLeast"/>
              <w:ind w:left="0"/>
              <w:rPr>
                <w:rFonts w:ascii="Times New Roman" w:hAnsi="Times New Roman"/>
                <w:sz w:val="20"/>
                <w:szCs w:val="20"/>
              </w:rPr>
            </w:pPr>
            <w:r w:rsidRPr="008D7572">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764077" w:rsidRPr="008D7572" w:rsidRDefault="00764077" w:rsidP="003F3405">
            <w:pPr>
              <w:spacing w:after="200" w:line="240" w:lineRule="atLeast"/>
              <w:rPr>
                <w:rStyle w:val="51"/>
                <w:b w:val="0"/>
                <w:bCs w:val="0"/>
                <w:i w:val="0"/>
                <w:iCs w:val="0"/>
                <w:sz w:val="20"/>
                <w:szCs w:val="20"/>
                <w:shd w:val="clear" w:color="auto" w:fill="auto"/>
              </w:rPr>
            </w:pPr>
            <w:r w:rsidRPr="008D7572">
              <w:rPr>
                <w:rStyle w:val="51"/>
                <w:b w:val="0"/>
                <w:bCs w:val="0"/>
                <w:i w:val="0"/>
                <w:iCs w:val="0"/>
                <w:sz w:val="20"/>
                <w:szCs w:val="20"/>
                <w:shd w:val="clear" w:color="auto" w:fill="auto"/>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290" w:type="dxa"/>
          </w:tcPr>
          <w:p w:rsidR="00764077" w:rsidRDefault="00764077" w:rsidP="003F3405">
            <w:pPr>
              <w:spacing w:line="240" w:lineRule="exact"/>
              <w:rPr>
                <w:bCs/>
                <w:sz w:val="20"/>
                <w:szCs w:val="20"/>
              </w:rPr>
            </w:pPr>
            <w:r>
              <w:rPr>
                <w:bCs/>
                <w:sz w:val="20"/>
                <w:szCs w:val="20"/>
              </w:rPr>
              <w:t>-достижение поставленных  целей и задач</w:t>
            </w:r>
          </w:p>
          <w:p w:rsidR="00764077" w:rsidRDefault="00764077" w:rsidP="003F3405">
            <w:pPr>
              <w:spacing w:line="240" w:lineRule="exact"/>
              <w:rPr>
                <w:bCs/>
                <w:sz w:val="20"/>
                <w:szCs w:val="20"/>
              </w:rPr>
            </w:pPr>
            <w:r>
              <w:rPr>
                <w:sz w:val="20"/>
                <w:szCs w:val="20"/>
              </w:rPr>
              <w:t>- рациональность распределения времени на выполнение задания</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t>ОК 3.  Принимать решения в стандартных и нестандартных ситуациях и нести за них ответственность</w:t>
            </w:r>
          </w:p>
        </w:tc>
        <w:tc>
          <w:tcPr>
            <w:tcW w:w="5290" w:type="dxa"/>
          </w:tcPr>
          <w:p w:rsidR="00764077" w:rsidRDefault="00764077" w:rsidP="003F3405">
            <w:pPr>
              <w:spacing w:line="240" w:lineRule="exact"/>
              <w:rPr>
                <w:bCs/>
                <w:sz w:val="20"/>
                <w:szCs w:val="20"/>
              </w:rPr>
            </w:pPr>
            <w:r>
              <w:rPr>
                <w:bCs/>
                <w:sz w:val="20"/>
                <w:szCs w:val="20"/>
              </w:rPr>
              <w:t>- результативность принятого решения</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b/>
                <w:sz w:val="20"/>
                <w:szCs w:val="20"/>
              </w:rPr>
            </w:pPr>
            <w:r>
              <w:rPr>
                <w:sz w:val="20"/>
                <w:szCs w:val="20"/>
              </w:rPr>
              <w:t>ОК 4.  Осуществлять поиск и использование информации, необходимой для эффективного</w:t>
            </w:r>
          </w:p>
          <w:p w:rsidR="00764077" w:rsidRDefault="00764077" w:rsidP="003F3405">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5290" w:type="dxa"/>
          </w:tcPr>
          <w:p w:rsidR="00764077" w:rsidRDefault="00764077" w:rsidP="003F3405">
            <w:pPr>
              <w:spacing w:line="240" w:lineRule="exact"/>
              <w:jc w:val="both"/>
              <w:rPr>
                <w:sz w:val="20"/>
                <w:szCs w:val="20"/>
              </w:rPr>
            </w:pPr>
            <w:r>
              <w:rPr>
                <w:sz w:val="20"/>
                <w:szCs w:val="20"/>
              </w:rPr>
              <w:t>- обращение в ходе задания к информационным источникам</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t>ОК 5.  Владеть информационной культурой, анализировать и оценивать информацию с использованием информационно-коммуникационных технологий</w:t>
            </w:r>
          </w:p>
        </w:tc>
        <w:tc>
          <w:tcPr>
            <w:tcW w:w="5290" w:type="dxa"/>
          </w:tcPr>
          <w:p w:rsidR="00764077" w:rsidRDefault="00764077" w:rsidP="003F3405">
            <w:pPr>
              <w:numPr>
                <w:ilvl w:val="0"/>
                <w:numId w:val="2"/>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lastRenderedPageBreak/>
              <w:t>ОК 6.  Работать в коллективе и команде, эффективно общаться с коллегами, руководством, потребителями</w:t>
            </w:r>
          </w:p>
        </w:tc>
        <w:tc>
          <w:tcPr>
            <w:tcW w:w="5290" w:type="dxa"/>
          </w:tcPr>
          <w:p w:rsidR="00764077" w:rsidRDefault="00764077" w:rsidP="003F3405">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764077" w:rsidRDefault="00764077" w:rsidP="003F3405">
            <w:pPr>
              <w:spacing w:line="240" w:lineRule="exact"/>
              <w:rPr>
                <w:bCs/>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t>ОК 7. Брать на себя ответственность за работу членов команды (подчиненных), результат выполнения заданий</w:t>
            </w:r>
          </w:p>
        </w:tc>
        <w:tc>
          <w:tcPr>
            <w:tcW w:w="5290" w:type="dxa"/>
          </w:tcPr>
          <w:p w:rsidR="00764077" w:rsidRDefault="00764077" w:rsidP="003F3405">
            <w:pPr>
              <w:spacing w:line="240" w:lineRule="exact"/>
              <w:rPr>
                <w:bCs/>
                <w:sz w:val="20"/>
                <w:szCs w:val="20"/>
              </w:rPr>
            </w:pPr>
            <w:r>
              <w:rPr>
                <w:bCs/>
                <w:sz w:val="20"/>
                <w:szCs w:val="20"/>
              </w:rPr>
              <w:t>- ясность и аргументированность изложения собственного мнения</w:t>
            </w: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pStyle w:val="af0"/>
              <w:widowControl w:val="0"/>
              <w:snapToGrid w:val="0"/>
              <w:ind w:left="0" w:firstLine="0"/>
              <w:rPr>
                <w:sz w:val="20"/>
                <w:szCs w:val="20"/>
              </w:rPr>
            </w:pPr>
            <w:r>
              <w:rPr>
                <w:sz w:val="20"/>
                <w:szCs w:val="2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290" w:type="dxa"/>
          </w:tcPr>
          <w:p w:rsidR="00764077" w:rsidRDefault="00764077" w:rsidP="003F3405">
            <w:pPr>
              <w:spacing w:line="240" w:lineRule="exact"/>
              <w:rPr>
                <w:bCs/>
                <w:sz w:val="20"/>
                <w:szCs w:val="20"/>
              </w:rPr>
            </w:pPr>
            <w:r>
              <w:rPr>
                <w:bCs/>
                <w:sz w:val="20"/>
                <w:szCs w:val="20"/>
              </w:rPr>
              <w:t>- позитивная динамика достижений в процессе освоения ВПД</w:t>
            </w:r>
          </w:p>
          <w:p w:rsidR="00764077" w:rsidRDefault="00764077" w:rsidP="003F3405">
            <w:pPr>
              <w:widowControl w:val="0"/>
              <w:snapToGrid w:val="0"/>
              <w:rPr>
                <w:bCs/>
                <w:sz w:val="20"/>
                <w:szCs w:val="20"/>
              </w:rPr>
            </w:pPr>
            <w:r>
              <w:rPr>
                <w:bCs/>
                <w:sz w:val="20"/>
                <w:szCs w:val="20"/>
              </w:rPr>
              <w:t>- результативность самостоятельной работы</w:t>
            </w:r>
          </w:p>
        </w:tc>
        <w:tc>
          <w:tcPr>
            <w:tcW w:w="1260" w:type="dxa"/>
          </w:tcPr>
          <w:p w:rsidR="00764077" w:rsidRDefault="00764077" w:rsidP="003F3405">
            <w:pPr>
              <w:spacing w:line="240" w:lineRule="exact"/>
              <w:jc w:val="both"/>
              <w:rPr>
                <w:sz w:val="20"/>
                <w:szCs w:val="20"/>
              </w:rPr>
            </w:pPr>
          </w:p>
        </w:tc>
      </w:tr>
      <w:tr w:rsidR="00764077" w:rsidTr="00094F3F">
        <w:tc>
          <w:tcPr>
            <w:tcW w:w="3054" w:type="dxa"/>
          </w:tcPr>
          <w:p w:rsidR="00764077" w:rsidRDefault="00764077" w:rsidP="003F3405">
            <w:pPr>
              <w:spacing w:line="240" w:lineRule="exact"/>
              <w:rPr>
                <w:sz w:val="20"/>
                <w:szCs w:val="20"/>
              </w:rPr>
            </w:pPr>
            <w:r>
              <w:rPr>
                <w:sz w:val="20"/>
                <w:szCs w:val="20"/>
              </w:rPr>
              <w:t>ОК 9. Ориентироваться в условиях частой смены технологий в профессиональной деятельности</w:t>
            </w:r>
          </w:p>
        </w:tc>
        <w:tc>
          <w:tcPr>
            <w:tcW w:w="5290" w:type="dxa"/>
          </w:tcPr>
          <w:p w:rsidR="00764077" w:rsidRDefault="00764077" w:rsidP="003F3405">
            <w:pPr>
              <w:spacing w:line="240" w:lineRule="exact"/>
              <w:rPr>
                <w:bCs/>
                <w:sz w:val="20"/>
                <w:szCs w:val="20"/>
              </w:rPr>
            </w:pPr>
            <w:r>
              <w:rPr>
                <w:bCs/>
                <w:sz w:val="20"/>
                <w:szCs w:val="20"/>
              </w:rPr>
              <w:t>- использование эффективных технологий планирования</w:t>
            </w:r>
          </w:p>
          <w:p w:rsidR="00764077" w:rsidRDefault="00764077" w:rsidP="003F3405">
            <w:pPr>
              <w:pStyle w:val="af5"/>
              <w:spacing w:after="0" w:line="240" w:lineRule="exact"/>
              <w:ind w:left="0"/>
              <w:jc w:val="both"/>
              <w:rPr>
                <w:sz w:val="20"/>
                <w:szCs w:val="20"/>
              </w:rPr>
            </w:pPr>
          </w:p>
          <w:p w:rsidR="00764077" w:rsidRDefault="00764077" w:rsidP="003F3405">
            <w:pPr>
              <w:spacing w:line="240" w:lineRule="exact"/>
              <w:jc w:val="both"/>
              <w:rPr>
                <w:sz w:val="20"/>
                <w:szCs w:val="20"/>
              </w:rPr>
            </w:pPr>
          </w:p>
        </w:tc>
        <w:tc>
          <w:tcPr>
            <w:tcW w:w="1260" w:type="dxa"/>
          </w:tcPr>
          <w:p w:rsidR="00764077" w:rsidRDefault="00764077" w:rsidP="003F3405">
            <w:pPr>
              <w:spacing w:line="240" w:lineRule="exact"/>
              <w:jc w:val="both"/>
              <w:rPr>
                <w:sz w:val="20"/>
                <w:szCs w:val="20"/>
              </w:rPr>
            </w:pPr>
          </w:p>
        </w:tc>
      </w:tr>
    </w:tbl>
    <w:p w:rsidR="00764077" w:rsidRPr="00764077" w:rsidRDefault="00764077" w:rsidP="00094F3F">
      <w:pPr>
        <w:spacing w:line="360" w:lineRule="auto"/>
        <w:ind w:firstLine="709"/>
        <w:jc w:val="both"/>
      </w:pPr>
      <w:r>
        <w:tab/>
      </w:r>
    </w:p>
    <w:p w:rsidR="00764077" w:rsidRDefault="00764077" w:rsidP="00094F3F">
      <w:pPr>
        <w:spacing w:line="360" w:lineRule="auto"/>
        <w:ind w:firstLine="709"/>
        <w:jc w:val="both"/>
      </w:pPr>
      <w:r>
        <w:rPr>
          <w:sz w:val="28"/>
          <w:szCs w:val="28"/>
        </w:rPr>
        <w:t xml:space="preserve">Результаты сдачи экзамена квалификационного заполняются в экспертном листе 3 </w:t>
      </w:r>
      <w:r>
        <w:t>(</w:t>
      </w:r>
      <w:r>
        <w:rPr>
          <w:i/>
        </w:rPr>
        <w:t>Форма</w:t>
      </w:r>
      <w:r>
        <w:t xml:space="preserve"> </w:t>
      </w:r>
      <w:r>
        <w:rPr>
          <w:i/>
        </w:rPr>
        <w:t>Ф-Б-05-35)</w:t>
      </w:r>
    </w:p>
    <w:p w:rsidR="00764077" w:rsidRDefault="00764077" w:rsidP="00764077">
      <w:pPr>
        <w:rPr>
          <w:b/>
          <w:sz w:val="28"/>
          <w:szCs w:val="28"/>
        </w:rPr>
      </w:pPr>
      <w:r>
        <w:rPr>
          <w:sz w:val="28"/>
          <w:szCs w:val="28"/>
        </w:rPr>
        <w:t>Интегральная оценка освоенных обучающимися профессиональных  компетенций определяется по средней арифметической   оценок по каждой компетенции. Оценка достижений по каждой профессиональной  компетенции определяется по следующим показателям:</w:t>
      </w:r>
    </w:p>
    <w:p w:rsidR="00764077" w:rsidRDefault="00764077" w:rsidP="00764077">
      <w:pPr>
        <w:spacing w:line="240" w:lineRule="exact"/>
        <w:rPr>
          <w:b/>
          <w:sz w:val="28"/>
          <w:szCs w:val="28"/>
        </w:rPr>
      </w:pPr>
    </w:p>
    <w:p w:rsidR="00764077" w:rsidRDefault="00764077" w:rsidP="00764077">
      <w:pPr>
        <w:spacing w:line="240" w:lineRule="exact"/>
        <w:rPr>
          <w:b/>
          <w:sz w:val="28"/>
          <w:szCs w:val="28"/>
        </w:rPr>
      </w:pPr>
      <w:r>
        <w:rPr>
          <w:b/>
          <w:sz w:val="28"/>
          <w:szCs w:val="28"/>
        </w:rPr>
        <w:t>Показатели оценки достижений профессиональных компетенций:</w:t>
      </w:r>
    </w:p>
    <w:p w:rsidR="00764077" w:rsidRDefault="00764077" w:rsidP="00764077">
      <w:pPr>
        <w:spacing w:line="240" w:lineRule="exact"/>
        <w:ind w:firstLine="709"/>
        <w:jc w:val="center"/>
        <w:rPr>
          <w:sz w:val="28"/>
          <w:szCs w:val="28"/>
        </w:rPr>
      </w:pPr>
    </w:p>
    <w:p w:rsidR="00764077" w:rsidRDefault="00764077" w:rsidP="00764077">
      <w:pPr>
        <w:spacing w:line="240" w:lineRule="exact"/>
        <w:ind w:firstLine="709"/>
        <w:jc w:val="center"/>
        <w:rPr>
          <w:sz w:val="28"/>
          <w:szCs w:val="28"/>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764077" w:rsidTr="003F3405">
        <w:trPr>
          <w:trHeight w:val="20"/>
          <w:jc w:val="center"/>
        </w:trPr>
        <w:tc>
          <w:tcPr>
            <w:tcW w:w="2700" w:type="dxa"/>
            <w:vMerge w:val="restart"/>
            <w:tcBorders>
              <w:top w:val="single" w:sz="8" w:space="0" w:color="auto"/>
              <w:bottom w:val="single" w:sz="8" w:space="0" w:color="auto"/>
            </w:tcBorders>
            <w:noWrap/>
            <w:vAlign w:val="center"/>
          </w:tcPr>
          <w:p w:rsidR="00764077" w:rsidRDefault="00764077" w:rsidP="003F3405">
            <w:pPr>
              <w:spacing w:line="240" w:lineRule="exact"/>
              <w:jc w:val="center"/>
              <w:rPr>
                <w:b/>
              </w:rPr>
            </w:pPr>
            <w:r>
              <w:rPr>
                <w:b/>
              </w:rPr>
              <w:t>Процент результативности (правильных ответов)</w:t>
            </w:r>
          </w:p>
        </w:tc>
        <w:tc>
          <w:tcPr>
            <w:tcW w:w="5291" w:type="dxa"/>
            <w:gridSpan w:val="2"/>
            <w:tcBorders>
              <w:top w:val="single" w:sz="8" w:space="0" w:color="auto"/>
            </w:tcBorders>
            <w:vAlign w:val="center"/>
          </w:tcPr>
          <w:p w:rsidR="00764077" w:rsidRDefault="00764077" w:rsidP="003F3405">
            <w:pPr>
              <w:spacing w:line="240" w:lineRule="exact"/>
              <w:jc w:val="center"/>
              <w:rPr>
                <w:b/>
              </w:rPr>
            </w:pPr>
            <w:r>
              <w:rPr>
                <w:b/>
              </w:rPr>
              <w:t>Качественная оценка индивидуальных образовательных достижений</w:t>
            </w:r>
          </w:p>
        </w:tc>
      </w:tr>
      <w:tr w:rsidR="00764077" w:rsidTr="003F3405">
        <w:trPr>
          <w:trHeight w:val="20"/>
          <w:jc w:val="center"/>
        </w:trPr>
        <w:tc>
          <w:tcPr>
            <w:tcW w:w="0" w:type="auto"/>
            <w:vMerge/>
            <w:tcBorders>
              <w:top w:val="single" w:sz="8" w:space="0" w:color="auto"/>
              <w:bottom w:val="single" w:sz="8" w:space="0" w:color="auto"/>
            </w:tcBorders>
            <w:vAlign w:val="center"/>
          </w:tcPr>
          <w:p w:rsidR="00764077" w:rsidRDefault="00764077" w:rsidP="003F3405">
            <w:pPr>
              <w:rPr>
                <w:b/>
              </w:rPr>
            </w:pPr>
          </w:p>
        </w:tc>
        <w:tc>
          <w:tcPr>
            <w:tcW w:w="2318" w:type="dxa"/>
            <w:tcBorders>
              <w:bottom w:val="single" w:sz="8" w:space="0" w:color="auto"/>
            </w:tcBorders>
            <w:vAlign w:val="center"/>
          </w:tcPr>
          <w:p w:rsidR="00764077" w:rsidRDefault="00764077" w:rsidP="003F3405">
            <w:pPr>
              <w:spacing w:line="240" w:lineRule="exact"/>
              <w:jc w:val="center"/>
              <w:rPr>
                <w:b/>
              </w:rPr>
            </w:pPr>
            <w:r>
              <w:rPr>
                <w:b/>
              </w:rPr>
              <w:t>балл (отметка)</w:t>
            </w:r>
          </w:p>
        </w:tc>
        <w:tc>
          <w:tcPr>
            <w:tcW w:w="2973" w:type="dxa"/>
            <w:tcBorders>
              <w:bottom w:val="single" w:sz="8" w:space="0" w:color="auto"/>
            </w:tcBorders>
            <w:vAlign w:val="center"/>
          </w:tcPr>
          <w:p w:rsidR="00764077" w:rsidRDefault="00764077" w:rsidP="003F3405">
            <w:pPr>
              <w:spacing w:line="240" w:lineRule="exact"/>
              <w:jc w:val="center"/>
              <w:rPr>
                <w:b/>
              </w:rPr>
            </w:pPr>
            <w:r>
              <w:rPr>
                <w:b/>
              </w:rPr>
              <w:t>вербальный аналог</w:t>
            </w:r>
          </w:p>
        </w:tc>
      </w:tr>
      <w:tr w:rsidR="00764077" w:rsidTr="003F3405">
        <w:trPr>
          <w:trHeight w:val="20"/>
          <w:jc w:val="center"/>
        </w:trPr>
        <w:tc>
          <w:tcPr>
            <w:tcW w:w="2700" w:type="dxa"/>
            <w:tcBorders>
              <w:top w:val="single" w:sz="8" w:space="0" w:color="auto"/>
            </w:tcBorders>
            <w:noWrap/>
            <w:vAlign w:val="center"/>
          </w:tcPr>
          <w:p w:rsidR="00764077" w:rsidRDefault="00764077" w:rsidP="003F3405">
            <w:pPr>
              <w:spacing w:line="240" w:lineRule="exact"/>
              <w:jc w:val="center"/>
            </w:pPr>
            <w:r>
              <w:t>90 ÷ 100</w:t>
            </w:r>
          </w:p>
        </w:tc>
        <w:tc>
          <w:tcPr>
            <w:tcW w:w="2318" w:type="dxa"/>
            <w:tcBorders>
              <w:top w:val="single" w:sz="8" w:space="0" w:color="auto"/>
            </w:tcBorders>
            <w:vAlign w:val="center"/>
          </w:tcPr>
          <w:p w:rsidR="00764077" w:rsidRDefault="00764077" w:rsidP="003F3405">
            <w:pPr>
              <w:spacing w:line="240" w:lineRule="exact"/>
              <w:jc w:val="center"/>
            </w:pPr>
            <w:r>
              <w:t>5</w:t>
            </w:r>
          </w:p>
        </w:tc>
        <w:tc>
          <w:tcPr>
            <w:tcW w:w="2973" w:type="dxa"/>
            <w:tcBorders>
              <w:top w:val="single" w:sz="8" w:space="0" w:color="auto"/>
            </w:tcBorders>
          </w:tcPr>
          <w:p w:rsidR="00764077" w:rsidRDefault="00764077" w:rsidP="003F3405">
            <w:pPr>
              <w:spacing w:line="240" w:lineRule="exact"/>
              <w:jc w:val="center"/>
            </w:pPr>
            <w:r>
              <w:t>отлично</w:t>
            </w:r>
          </w:p>
        </w:tc>
      </w:tr>
      <w:tr w:rsidR="00764077" w:rsidTr="003F3405">
        <w:trPr>
          <w:trHeight w:val="20"/>
          <w:jc w:val="center"/>
        </w:trPr>
        <w:tc>
          <w:tcPr>
            <w:tcW w:w="2700" w:type="dxa"/>
            <w:noWrap/>
            <w:vAlign w:val="center"/>
          </w:tcPr>
          <w:p w:rsidR="00764077" w:rsidRDefault="00764077" w:rsidP="003F3405">
            <w:pPr>
              <w:spacing w:line="240" w:lineRule="exact"/>
              <w:jc w:val="center"/>
            </w:pPr>
            <w:r>
              <w:t>80 ÷ 89</w:t>
            </w:r>
          </w:p>
        </w:tc>
        <w:tc>
          <w:tcPr>
            <w:tcW w:w="2318" w:type="dxa"/>
            <w:vAlign w:val="center"/>
          </w:tcPr>
          <w:p w:rsidR="00764077" w:rsidRDefault="00764077" w:rsidP="003F3405">
            <w:pPr>
              <w:spacing w:line="240" w:lineRule="exact"/>
              <w:jc w:val="center"/>
            </w:pPr>
            <w:r>
              <w:t>4</w:t>
            </w:r>
          </w:p>
        </w:tc>
        <w:tc>
          <w:tcPr>
            <w:tcW w:w="2973" w:type="dxa"/>
          </w:tcPr>
          <w:p w:rsidR="00764077" w:rsidRDefault="00764077" w:rsidP="003F3405">
            <w:pPr>
              <w:spacing w:line="240" w:lineRule="exact"/>
              <w:jc w:val="center"/>
            </w:pPr>
            <w:r>
              <w:t>хорошо</w:t>
            </w:r>
          </w:p>
        </w:tc>
      </w:tr>
      <w:tr w:rsidR="00764077" w:rsidTr="003F3405">
        <w:trPr>
          <w:trHeight w:val="20"/>
          <w:jc w:val="center"/>
        </w:trPr>
        <w:tc>
          <w:tcPr>
            <w:tcW w:w="2700" w:type="dxa"/>
            <w:noWrap/>
            <w:vAlign w:val="center"/>
          </w:tcPr>
          <w:p w:rsidR="00764077" w:rsidRDefault="00764077" w:rsidP="003F3405">
            <w:pPr>
              <w:spacing w:line="240" w:lineRule="exact"/>
              <w:jc w:val="center"/>
            </w:pPr>
            <w:r>
              <w:t>70 ÷ 79</w:t>
            </w:r>
          </w:p>
        </w:tc>
        <w:tc>
          <w:tcPr>
            <w:tcW w:w="2318" w:type="dxa"/>
            <w:vAlign w:val="center"/>
          </w:tcPr>
          <w:p w:rsidR="00764077" w:rsidRDefault="00764077" w:rsidP="003F3405">
            <w:pPr>
              <w:spacing w:line="240" w:lineRule="exact"/>
              <w:jc w:val="center"/>
            </w:pPr>
            <w:r>
              <w:t>3</w:t>
            </w:r>
          </w:p>
        </w:tc>
        <w:tc>
          <w:tcPr>
            <w:tcW w:w="2973" w:type="dxa"/>
          </w:tcPr>
          <w:p w:rsidR="00764077" w:rsidRDefault="00764077" w:rsidP="003F3405">
            <w:pPr>
              <w:spacing w:line="240" w:lineRule="exact"/>
              <w:jc w:val="center"/>
            </w:pPr>
            <w:r>
              <w:t>удовлетворительно</w:t>
            </w:r>
          </w:p>
        </w:tc>
      </w:tr>
      <w:tr w:rsidR="00764077" w:rsidTr="003F3405">
        <w:trPr>
          <w:trHeight w:val="20"/>
          <w:jc w:val="center"/>
        </w:trPr>
        <w:tc>
          <w:tcPr>
            <w:tcW w:w="2700" w:type="dxa"/>
            <w:tcBorders>
              <w:bottom w:val="single" w:sz="8" w:space="0" w:color="auto"/>
            </w:tcBorders>
            <w:noWrap/>
            <w:vAlign w:val="center"/>
          </w:tcPr>
          <w:p w:rsidR="00764077" w:rsidRDefault="00764077" w:rsidP="003F3405">
            <w:pPr>
              <w:spacing w:line="240" w:lineRule="exact"/>
              <w:jc w:val="center"/>
            </w:pPr>
            <w:r>
              <w:t>менее 70</w:t>
            </w:r>
          </w:p>
        </w:tc>
        <w:tc>
          <w:tcPr>
            <w:tcW w:w="2318" w:type="dxa"/>
            <w:tcBorders>
              <w:bottom w:val="single" w:sz="8" w:space="0" w:color="auto"/>
            </w:tcBorders>
            <w:vAlign w:val="center"/>
          </w:tcPr>
          <w:p w:rsidR="00764077" w:rsidRDefault="00764077" w:rsidP="003F3405">
            <w:pPr>
              <w:spacing w:line="240" w:lineRule="exact"/>
              <w:jc w:val="center"/>
            </w:pPr>
            <w:r>
              <w:t>2</w:t>
            </w:r>
          </w:p>
        </w:tc>
        <w:tc>
          <w:tcPr>
            <w:tcW w:w="2973" w:type="dxa"/>
            <w:tcBorders>
              <w:bottom w:val="single" w:sz="8" w:space="0" w:color="auto"/>
            </w:tcBorders>
          </w:tcPr>
          <w:p w:rsidR="00764077" w:rsidRDefault="00764077" w:rsidP="003F3405">
            <w:pPr>
              <w:spacing w:line="240" w:lineRule="exact"/>
              <w:jc w:val="center"/>
            </w:pPr>
            <w:r>
              <w:t>неудовлетворительно</w:t>
            </w:r>
          </w:p>
        </w:tc>
      </w:tr>
    </w:tbl>
    <w:p w:rsidR="00764077" w:rsidRDefault="00764077" w:rsidP="00764077">
      <w:pPr>
        <w:spacing w:line="360" w:lineRule="auto"/>
        <w:jc w:val="both"/>
        <w:rPr>
          <w:b/>
          <w:sz w:val="28"/>
          <w:szCs w:val="28"/>
        </w:rPr>
      </w:pPr>
    </w:p>
    <w:p w:rsidR="00764077" w:rsidRDefault="00764077" w:rsidP="002A041D">
      <w:pPr>
        <w:ind w:firstLine="709"/>
        <w:jc w:val="both"/>
        <w:rPr>
          <w:b/>
          <w:sz w:val="28"/>
          <w:szCs w:val="28"/>
        </w:rPr>
      </w:pPr>
      <w:r>
        <w:rPr>
          <w:sz w:val="28"/>
          <w:szCs w:val="28"/>
        </w:rPr>
        <w:t>Интегральная оценка достижений по  общим профессиональным  компетенциям определяется по  медиане качественных оценок  (да/нет) по каждой общей компетенции. При оценке «нет»  общие компетенции считаются не освоенными и  оценка по экзамену квалификационному не выводится.</w:t>
      </w:r>
    </w:p>
    <w:p w:rsidR="00764077" w:rsidRDefault="00764077" w:rsidP="002A041D">
      <w:pPr>
        <w:ind w:firstLine="709"/>
        <w:jc w:val="both"/>
        <w:rPr>
          <w:sz w:val="28"/>
          <w:szCs w:val="28"/>
        </w:rPr>
      </w:pPr>
    </w:p>
    <w:p w:rsidR="00764077" w:rsidRDefault="00764077" w:rsidP="002A041D">
      <w:pPr>
        <w:ind w:firstLine="709"/>
        <w:jc w:val="both"/>
        <w:rPr>
          <w:sz w:val="28"/>
          <w:szCs w:val="28"/>
        </w:rPr>
      </w:pPr>
      <w:r>
        <w:rPr>
          <w:sz w:val="28"/>
          <w:szCs w:val="28"/>
        </w:rPr>
        <w:t xml:space="preserve">Интегральная оценка по профессиональному модулю выводится по средней арифметической   оценок по всем  МДК (которые входят в профессиональный модуль), учебной практике, оценки по экзамену квалификационному. По результатам освоения профессионального модуля заполняется сводная ведомость                         </w:t>
      </w:r>
    </w:p>
    <w:p w:rsidR="00764077" w:rsidRDefault="00764077" w:rsidP="00764077">
      <w:pPr>
        <w:tabs>
          <w:tab w:val="left" w:pos="11340"/>
        </w:tabs>
        <w:jc w:val="center"/>
        <w:rPr>
          <w:b/>
        </w:rPr>
      </w:pPr>
    </w:p>
    <w:p w:rsidR="00764077" w:rsidRPr="00094F3F" w:rsidRDefault="00764077" w:rsidP="00764077">
      <w:pPr>
        <w:spacing w:line="360" w:lineRule="auto"/>
        <w:jc w:val="both"/>
        <w:rPr>
          <w:b/>
          <w:sz w:val="28"/>
          <w:szCs w:val="28"/>
        </w:rPr>
      </w:pPr>
      <w:r w:rsidRPr="00094F3F">
        <w:rPr>
          <w:b/>
          <w:sz w:val="28"/>
          <w:szCs w:val="28"/>
        </w:rPr>
        <w:lastRenderedPageBreak/>
        <w:t>Литература:</w:t>
      </w:r>
    </w:p>
    <w:p w:rsidR="00764077" w:rsidRPr="00764077" w:rsidRDefault="00764077" w:rsidP="00764077">
      <w:pPr>
        <w:spacing w:line="360" w:lineRule="auto"/>
        <w:jc w:val="both"/>
        <w:rPr>
          <w:i/>
          <w:sz w:val="28"/>
          <w:szCs w:val="28"/>
        </w:rPr>
      </w:pPr>
      <w:r w:rsidRPr="00764077">
        <w:rPr>
          <w:i/>
          <w:sz w:val="28"/>
          <w:szCs w:val="28"/>
        </w:rPr>
        <w:t xml:space="preserve">Учебники: </w:t>
      </w:r>
    </w:p>
    <w:p w:rsidR="00764077" w:rsidRPr="00764077" w:rsidRDefault="00764077" w:rsidP="002A041D">
      <w:pPr>
        <w:tabs>
          <w:tab w:val="left" w:pos="720"/>
        </w:tabs>
        <w:autoSpaceDE w:val="0"/>
        <w:ind w:firstLine="851"/>
        <w:jc w:val="both"/>
        <w:rPr>
          <w:sz w:val="28"/>
          <w:szCs w:val="28"/>
        </w:rPr>
      </w:pPr>
      <w:r w:rsidRPr="00764077">
        <w:rPr>
          <w:sz w:val="28"/>
          <w:szCs w:val="28"/>
        </w:rPr>
        <w:t>1. Астахов В.П. , Теория бухгалтерского учёта.- М.: «Финансы и стат</w:t>
      </w:r>
      <w:r w:rsidR="0093188D">
        <w:rPr>
          <w:sz w:val="28"/>
          <w:szCs w:val="28"/>
        </w:rPr>
        <w:t>истика», 2017</w:t>
      </w:r>
      <w:r w:rsidRPr="00764077">
        <w:rPr>
          <w:sz w:val="28"/>
          <w:szCs w:val="28"/>
        </w:rPr>
        <w:t>.</w:t>
      </w:r>
    </w:p>
    <w:p w:rsidR="00764077" w:rsidRPr="0020421A" w:rsidRDefault="00764077" w:rsidP="002A041D">
      <w:pPr>
        <w:numPr>
          <w:ilvl w:val="0"/>
          <w:numId w:val="14"/>
        </w:numPr>
        <w:tabs>
          <w:tab w:val="left" w:pos="720"/>
        </w:tabs>
        <w:suppressAutoHyphens/>
        <w:autoSpaceDE w:val="0"/>
        <w:ind w:left="0" w:firstLine="851"/>
        <w:jc w:val="both"/>
        <w:rPr>
          <w:sz w:val="28"/>
          <w:szCs w:val="28"/>
        </w:rPr>
      </w:pPr>
      <w:r w:rsidRPr="0020421A">
        <w:rPr>
          <w:sz w:val="28"/>
          <w:szCs w:val="28"/>
        </w:rPr>
        <w:t>Гомола А.И. И др. Бухгалтерский учёт. Учебное пособие. М., Академия, 20</w:t>
      </w:r>
      <w:r w:rsidR="0093188D">
        <w:rPr>
          <w:sz w:val="28"/>
          <w:szCs w:val="28"/>
        </w:rPr>
        <w:t>16</w:t>
      </w:r>
      <w:r w:rsidRPr="0020421A">
        <w:rPr>
          <w:sz w:val="28"/>
          <w:szCs w:val="28"/>
        </w:rPr>
        <w:t>.</w:t>
      </w:r>
    </w:p>
    <w:p w:rsidR="00764077" w:rsidRDefault="00764077" w:rsidP="002A041D">
      <w:pPr>
        <w:numPr>
          <w:ilvl w:val="0"/>
          <w:numId w:val="14"/>
        </w:numPr>
        <w:tabs>
          <w:tab w:val="left" w:pos="720"/>
        </w:tabs>
        <w:suppressAutoHyphens/>
        <w:autoSpaceDE w:val="0"/>
        <w:ind w:left="0" w:firstLine="851"/>
        <w:jc w:val="both"/>
        <w:rPr>
          <w:sz w:val="28"/>
          <w:szCs w:val="28"/>
        </w:rPr>
      </w:pPr>
      <w:r w:rsidRPr="002A041D">
        <w:rPr>
          <w:sz w:val="28"/>
          <w:szCs w:val="28"/>
        </w:rPr>
        <w:t>Русалева Л.А., Теория бухгалтерского учёта, - Ростов на Дону, «Феникс»,</w:t>
      </w:r>
      <w:r w:rsidR="002A041D" w:rsidRPr="002A041D">
        <w:rPr>
          <w:sz w:val="28"/>
          <w:szCs w:val="28"/>
        </w:rPr>
        <w:t xml:space="preserve"> </w:t>
      </w:r>
      <w:r w:rsidRPr="002A041D">
        <w:rPr>
          <w:sz w:val="28"/>
          <w:szCs w:val="28"/>
        </w:rPr>
        <w:t>20</w:t>
      </w:r>
      <w:r w:rsidR="0093188D">
        <w:rPr>
          <w:sz w:val="28"/>
          <w:szCs w:val="28"/>
        </w:rPr>
        <w:t>14</w:t>
      </w:r>
      <w:r w:rsidRPr="002A041D">
        <w:rPr>
          <w:sz w:val="28"/>
          <w:szCs w:val="28"/>
        </w:rPr>
        <w:t xml:space="preserve">. </w:t>
      </w:r>
    </w:p>
    <w:p w:rsidR="002A041D" w:rsidRPr="002A041D" w:rsidRDefault="002A041D" w:rsidP="002A041D">
      <w:pPr>
        <w:numPr>
          <w:ilvl w:val="0"/>
          <w:numId w:val="14"/>
        </w:numPr>
        <w:tabs>
          <w:tab w:val="left" w:pos="720"/>
        </w:tabs>
        <w:suppressAutoHyphens/>
        <w:autoSpaceDE w:val="0"/>
        <w:ind w:left="0" w:firstLine="851"/>
        <w:jc w:val="both"/>
        <w:rPr>
          <w:sz w:val="28"/>
          <w:szCs w:val="28"/>
        </w:rPr>
      </w:pPr>
      <w:r w:rsidRPr="002A041D">
        <w:rPr>
          <w:sz w:val="28"/>
          <w:szCs w:val="28"/>
        </w:rPr>
        <w:t>Лебедева Е.М. Бухгалтерский у</w:t>
      </w:r>
      <w:r w:rsidR="0093188D">
        <w:rPr>
          <w:sz w:val="28"/>
          <w:szCs w:val="28"/>
        </w:rPr>
        <w:t>чет. Учебник. М.: Академия, 2015</w:t>
      </w:r>
      <w:r w:rsidRPr="002A041D">
        <w:rPr>
          <w:sz w:val="28"/>
          <w:szCs w:val="28"/>
        </w:rPr>
        <w:t xml:space="preserve">, 304 с.  </w:t>
      </w:r>
    </w:p>
    <w:p w:rsidR="00764077" w:rsidRDefault="00764077" w:rsidP="00764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b/>
          <w:i/>
          <w:sz w:val="28"/>
          <w:szCs w:val="28"/>
        </w:rPr>
      </w:pPr>
      <w:r>
        <w:rPr>
          <w:b/>
          <w:i/>
          <w:sz w:val="28"/>
          <w:szCs w:val="28"/>
        </w:rPr>
        <w:t>Учебное пособие</w:t>
      </w:r>
    </w:p>
    <w:p w:rsidR="00764077" w:rsidRPr="0020421A" w:rsidRDefault="00764077" w:rsidP="002A041D">
      <w:pPr>
        <w:pStyle w:val="af5"/>
        <w:numPr>
          <w:ilvl w:val="0"/>
          <w:numId w:val="29"/>
        </w:numPr>
        <w:spacing w:line="240" w:lineRule="atLeast"/>
        <w:ind w:left="0" w:firstLine="709"/>
        <w:rPr>
          <w:rFonts w:ascii="Times New Roman" w:hAnsi="Times New Roman"/>
          <w:sz w:val="28"/>
          <w:szCs w:val="28"/>
        </w:rPr>
      </w:pPr>
      <w:r>
        <w:rPr>
          <w:rFonts w:ascii="Times New Roman" w:hAnsi="Times New Roman"/>
          <w:sz w:val="28"/>
          <w:szCs w:val="28"/>
        </w:rPr>
        <w:t>Бухгалтерский учет: учебное пособие</w:t>
      </w:r>
      <w:r w:rsidRPr="0020421A">
        <w:rPr>
          <w:rFonts w:ascii="Times New Roman" w:hAnsi="Times New Roman"/>
          <w:sz w:val="28"/>
          <w:szCs w:val="28"/>
        </w:rPr>
        <w:t xml:space="preserve"> / Под ред. Бабаева </w:t>
      </w:r>
      <w:r w:rsidR="00007141">
        <w:rPr>
          <w:rFonts w:ascii="Times New Roman" w:hAnsi="Times New Roman"/>
          <w:sz w:val="28"/>
          <w:szCs w:val="28"/>
        </w:rPr>
        <w:t>Ю.А. – М.: Велби, Проспект, 2017</w:t>
      </w:r>
      <w:r w:rsidRPr="0020421A">
        <w:rPr>
          <w:rFonts w:ascii="Times New Roman" w:hAnsi="Times New Roman"/>
          <w:sz w:val="28"/>
          <w:szCs w:val="28"/>
        </w:rPr>
        <w:t>. – 392 с.</w:t>
      </w:r>
    </w:p>
    <w:p w:rsidR="00764077" w:rsidRPr="0020421A" w:rsidRDefault="00764077" w:rsidP="002A041D">
      <w:pPr>
        <w:pStyle w:val="af5"/>
        <w:numPr>
          <w:ilvl w:val="0"/>
          <w:numId w:val="29"/>
        </w:numPr>
        <w:spacing w:line="240" w:lineRule="atLeast"/>
        <w:ind w:left="0" w:firstLine="709"/>
        <w:rPr>
          <w:rFonts w:ascii="Times New Roman" w:hAnsi="Times New Roman"/>
          <w:sz w:val="28"/>
          <w:szCs w:val="28"/>
        </w:rPr>
      </w:pPr>
      <w:r w:rsidRPr="0020421A">
        <w:rPr>
          <w:rFonts w:ascii="Times New Roman" w:hAnsi="Times New Roman"/>
          <w:sz w:val="28"/>
          <w:szCs w:val="28"/>
        </w:rPr>
        <w:t xml:space="preserve">Бухгалтерский учет для ссузов:  / Соавт. Кирилова Н.А., Богаченко В.М.. – 2-е изд., перераб. И </w:t>
      </w:r>
      <w:r w:rsidR="00007141">
        <w:rPr>
          <w:rFonts w:ascii="Times New Roman" w:hAnsi="Times New Roman"/>
          <w:sz w:val="28"/>
          <w:szCs w:val="28"/>
        </w:rPr>
        <w:t>доп. – М.: Велби, Проспект, 2015</w:t>
      </w:r>
      <w:r w:rsidRPr="0020421A">
        <w:rPr>
          <w:rFonts w:ascii="Times New Roman" w:hAnsi="Times New Roman"/>
          <w:sz w:val="28"/>
          <w:szCs w:val="28"/>
        </w:rPr>
        <w:t>. – 464 с.</w:t>
      </w:r>
    </w:p>
    <w:p w:rsidR="00764077" w:rsidRDefault="00764077" w:rsidP="00764077">
      <w:pPr>
        <w:pStyle w:val="Style10"/>
        <w:rPr>
          <w:rFonts w:ascii="Times New Roman" w:hAnsi="Times New Roman" w:cs="Times New Roman"/>
          <w:sz w:val="28"/>
          <w:szCs w:val="28"/>
        </w:rPr>
      </w:pPr>
      <w:r>
        <w:rPr>
          <w:rFonts w:ascii="Times New Roman" w:hAnsi="Times New Roman" w:cs="Times New Roman"/>
          <w:b/>
          <w:i/>
          <w:sz w:val="28"/>
          <w:szCs w:val="28"/>
        </w:rPr>
        <w:t>Справочная литература:</w:t>
      </w:r>
      <w:r>
        <w:rPr>
          <w:rFonts w:ascii="Times New Roman" w:hAnsi="Times New Roman" w:cs="Times New Roman"/>
          <w:i/>
          <w:sz w:val="28"/>
          <w:szCs w:val="28"/>
        </w:rPr>
        <w:t xml:space="preserve"> </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Налоговый кодекс РФ</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Трудовой кодекс РФ</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Федеральный закон от 21 ноября 1996г. №129 – ФЗ «О бухгалтерском учете»</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Положение по ведению бухгалтерского учета и бухгалтерской отчетности в РФ, утвержденное Приказом Минфина России от 29.07.1998 г. № 34н.</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 xml:space="preserve">Положение по бухгалтерскому учету «Бухгалтерская отчетность организации» ПБУ 4/99. Утверждено приказом Минфина РФ от 6 июля </w:t>
      </w:r>
      <w:smartTag w:uri="urn:schemas-microsoft-com:office:smarttags" w:element="metricconverter">
        <w:smartTagPr>
          <w:attr w:name="ProductID" w:val="1999 г"/>
        </w:smartTagPr>
        <w:r w:rsidRPr="002A041D">
          <w:rPr>
            <w:rFonts w:ascii="Times New Roman" w:hAnsi="Times New Roman"/>
            <w:sz w:val="28"/>
            <w:szCs w:val="28"/>
          </w:rPr>
          <w:t>1999 г</w:t>
        </w:r>
      </w:smartTag>
      <w:r w:rsidRPr="002A041D">
        <w:rPr>
          <w:rFonts w:ascii="Times New Roman" w:hAnsi="Times New Roman"/>
          <w:sz w:val="28"/>
          <w:szCs w:val="28"/>
        </w:rPr>
        <w:t>. № 43н.</w:t>
      </w:r>
    </w:p>
    <w:p w:rsidR="00764077" w:rsidRPr="002A041D" w:rsidRDefault="00764077" w:rsidP="002A041D">
      <w:pPr>
        <w:pStyle w:val="af5"/>
        <w:widowControl w:val="0"/>
        <w:numPr>
          <w:ilvl w:val="0"/>
          <w:numId w:val="30"/>
        </w:numPr>
        <w:suppressAutoHyphens/>
        <w:spacing w:after="0" w:line="240" w:lineRule="atLeast"/>
        <w:ind w:left="0" w:firstLine="709"/>
        <w:contextualSpacing w:val="0"/>
        <w:jc w:val="both"/>
        <w:rPr>
          <w:rFonts w:ascii="Times New Roman" w:hAnsi="Times New Roman"/>
          <w:sz w:val="28"/>
          <w:szCs w:val="28"/>
        </w:rPr>
      </w:pPr>
      <w:r w:rsidRPr="002A041D">
        <w:rPr>
          <w:rFonts w:ascii="Times New Roman" w:hAnsi="Times New Roman"/>
          <w:sz w:val="28"/>
          <w:szCs w:val="28"/>
        </w:rPr>
        <w:t>Положение по бухгалтерскому учёту «Учёт материально-производственных запасов» ПБУ 5/01. Утверждено приказом Министерства финансов РФ от 09.06.2001г. №44н.</w:t>
      </w:r>
    </w:p>
    <w:p w:rsidR="00764077" w:rsidRPr="002A041D" w:rsidRDefault="00764077" w:rsidP="002A041D">
      <w:pPr>
        <w:pStyle w:val="af5"/>
        <w:numPr>
          <w:ilvl w:val="0"/>
          <w:numId w:val="30"/>
        </w:numPr>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учёту «Учёт основных средств» ПБУ 6/01. Утверждено приказом Министерства РФ от 30 марта 2001г. №26н.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учёту «Доходы организации» ПБУ 9/99. Утверждено приказом Министерства финансов РФ от 6 мая 1999г. №32н.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учёту «Расходы организации» ПБУ 10/99. Утверждено приказом Министерства финансов РФ от 6 мая 1999г.№3н.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lastRenderedPageBreak/>
        <w:t>Положение по бухгалтерскому учёту «Учёт государственной помощи» ПБУ 13/2000. Утверждено приказом Министерства финансов РФ от 16.10.2000№92н.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учёту «Учёт нематериальных активов» ПБУ 14/2007. Утверждено приказом Министерства финансов РФ от 27 декабря 2007г. №153н.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учету «Учет расходов по займам и кредитам» ПБУ 15/2008. Утверждено приказом Минфина РФ от 06.10.2008 г. № 107н.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по бухгалтерскому учёту «Изменения оценочных значений» ПБУ 21/2008. Утверждено приказом Министерства финансов РФ от 6 октября 2008г №106н.</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Методические указания по инвентаризации имущества и финансовых обязательств, утвержденные Приказом Минфина России от 13.06.1995 г. № 49.</w:t>
      </w:r>
    </w:p>
    <w:p w:rsidR="00764077" w:rsidRPr="002A041D" w:rsidRDefault="00764077" w:rsidP="002A041D">
      <w:pPr>
        <w:pStyle w:val="af5"/>
        <w:numPr>
          <w:ilvl w:val="0"/>
          <w:numId w:val="30"/>
        </w:numPr>
        <w:spacing w:line="240" w:lineRule="atLeast"/>
        <w:ind w:left="0" w:firstLine="709"/>
        <w:jc w:val="both"/>
        <w:rPr>
          <w:rFonts w:ascii="Times New Roman" w:hAnsi="Times New Roman"/>
          <w:sz w:val="28"/>
          <w:szCs w:val="28"/>
        </w:rPr>
      </w:pPr>
      <w:r w:rsidRPr="002A041D">
        <w:rPr>
          <w:rFonts w:ascii="Times New Roman" w:hAnsi="Times New Roman"/>
          <w:sz w:val="28"/>
          <w:szCs w:val="28"/>
        </w:rPr>
        <w:t>Положение о порядке проведения инвентаризации имущества налогоплательщиков при налоговой проверке, утвержденное приказом Минфина  РФ и МНС РФ от 10.03.1999 г. № 20н, ГБ -3-04/39.</w:t>
      </w:r>
    </w:p>
    <w:p w:rsidR="00764077" w:rsidRPr="002A041D" w:rsidRDefault="00764077" w:rsidP="002A041D">
      <w:pPr>
        <w:pStyle w:val="af5"/>
        <w:widowControl w:val="0"/>
        <w:numPr>
          <w:ilvl w:val="0"/>
          <w:numId w:val="30"/>
        </w:numPr>
        <w:tabs>
          <w:tab w:val="left" w:pos="1276"/>
        </w:tabs>
        <w:suppressAutoHyphens/>
        <w:spacing w:after="0" w:line="240" w:lineRule="atLeast"/>
        <w:ind w:left="0" w:firstLine="709"/>
        <w:contextualSpacing w:val="0"/>
        <w:jc w:val="both"/>
        <w:rPr>
          <w:rFonts w:ascii="Times New Roman" w:hAnsi="Times New Roman"/>
          <w:sz w:val="28"/>
          <w:szCs w:val="28"/>
        </w:rPr>
      </w:pPr>
      <w:r w:rsidRPr="002A041D">
        <w:rPr>
          <w:rFonts w:ascii="Times New Roman" w:hAnsi="Times New Roman"/>
          <w:sz w:val="28"/>
          <w:szCs w:val="28"/>
        </w:rPr>
        <w:t>Отечественные журналы:</w:t>
      </w:r>
    </w:p>
    <w:p w:rsidR="00764077" w:rsidRPr="002A041D" w:rsidRDefault="00764077" w:rsidP="002A041D">
      <w:pPr>
        <w:pStyle w:val="af5"/>
        <w:numPr>
          <w:ilvl w:val="0"/>
          <w:numId w:val="30"/>
        </w:numPr>
        <w:tabs>
          <w:tab w:val="left" w:pos="1276"/>
        </w:tabs>
        <w:spacing w:line="240" w:lineRule="atLeast"/>
        <w:ind w:left="0" w:firstLine="709"/>
        <w:jc w:val="both"/>
        <w:rPr>
          <w:rFonts w:ascii="Times New Roman" w:hAnsi="Times New Roman"/>
          <w:sz w:val="28"/>
          <w:szCs w:val="28"/>
        </w:rPr>
      </w:pPr>
      <w:r w:rsidRPr="002A041D">
        <w:rPr>
          <w:rFonts w:ascii="Times New Roman" w:hAnsi="Times New Roman"/>
          <w:sz w:val="28"/>
          <w:szCs w:val="28"/>
        </w:rPr>
        <w:t>«Бухгалтерский учет», «Главбух»</w:t>
      </w:r>
    </w:p>
    <w:p w:rsidR="00764077" w:rsidRPr="002A041D" w:rsidRDefault="00764077" w:rsidP="002A041D">
      <w:pPr>
        <w:pStyle w:val="af5"/>
        <w:widowControl w:val="0"/>
        <w:numPr>
          <w:ilvl w:val="0"/>
          <w:numId w:val="30"/>
        </w:numPr>
        <w:tabs>
          <w:tab w:val="left" w:pos="1276"/>
        </w:tabs>
        <w:suppressAutoHyphens/>
        <w:spacing w:after="0" w:line="240" w:lineRule="atLeast"/>
        <w:ind w:left="0" w:firstLine="709"/>
        <w:contextualSpacing w:val="0"/>
        <w:jc w:val="both"/>
        <w:rPr>
          <w:rFonts w:ascii="Times New Roman" w:hAnsi="Times New Roman"/>
          <w:sz w:val="28"/>
          <w:szCs w:val="28"/>
        </w:rPr>
      </w:pPr>
      <w:r w:rsidRPr="002A041D">
        <w:rPr>
          <w:rFonts w:ascii="Times New Roman" w:hAnsi="Times New Roman"/>
          <w:sz w:val="28"/>
          <w:szCs w:val="28"/>
        </w:rPr>
        <w:t>Справочно-правовые системы Гарант, Консультант-Плюс.</w:t>
      </w:r>
    </w:p>
    <w:p w:rsidR="00764077" w:rsidRPr="002A041D" w:rsidRDefault="00764077" w:rsidP="002A041D">
      <w:pPr>
        <w:tabs>
          <w:tab w:val="left" w:pos="1276"/>
          <w:tab w:val="left" w:pos="11340"/>
        </w:tabs>
        <w:ind w:firstLine="709"/>
        <w:jc w:val="both"/>
        <w:rPr>
          <w:b/>
        </w:rPr>
      </w:pPr>
    </w:p>
    <w:sectPr w:rsidR="00764077" w:rsidRPr="002A041D" w:rsidSect="002A041D">
      <w:pgSz w:w="11906" w:h="16838"/>
      <w:pgMar w:top="1134" w:right="902" w:bottom="567"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BB" w:rsidRDefault="007F64BB" w:rsidP="00764077">
      <w:r>
        <w:separator/>
      </w:r>
    </w:p>
  </w:endnote>
  <w:endnote w:type="continuationSeparator" w:id="0">
    <w:p w:rsidR="007F64BB" w:rsidRDefault="007F64BB" w:rsidP="0076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44" w:rsidRDefault="00E62601" w:rsidP="00FB20F0">
    <w:pPr>
      <w:pStyle w:val="ad"/>
      <w:framePr w:wrap="around" w:vAnchor="text" w:hAnchor="margin" w:xAlign="right" w:y="1"/>
      <w:rPr>
        <w:rStyle w:val="afa"/>
      </w:rPr>
    </w:pPr>
    <w:r>
      <w:rPr>
        <w:rStyle w:val="afa"/>
      </w:rPr>
      <w:fldChar w:fldCharType="begin"/>
    </w:r>
    <w:r w:rsidR="002E3B44">
      <w:rPr>
        <w:rStyle w:val="afa"/>
      </w:rPr>
      <w:instrText xml:space="preserve">PAGE  </w:instrText>
    </w:r>
    <w:r>
      <w:rPr>
        <w:rStyle w:val="afa"/>
      </w:rPr>
      <w:fldChar w:fldCharType="end"/>
    </w:r>
  </w:p>
  <w:p w:rsidR="002E3B44" w:rsidRDefault="002E3B44" w:rsidP="00FB20F0">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44" w:rsidRDefault="00E62601">
    <w:pPr>
      <w:pStyle w:val="ad"/>
      <w:jc w:val="center"/>
    </w:pPr>
    <w:r>
      <w:fldChar w:fldCharType="begin"/>
    </w:r>
    <w:r w:rsidR="002E3B44">
      <w:instrText>PAGE   \* MERGEFORMAT</w:instrText>
    </w:r>
    <w:r>
      <w:fldChar w:fldCharType="separate"/>
    </w:r>
    <w:r w:rsidR="00BD2D70">
      <w:rPr>
        <w:noProof/>
      </w:rPr>
      <w:t>2</w:t>
    </w:r>
    <w:r>
      <w:rPr>
        <w:noProof/>
      </w:rPr>
      <w:fldChar w:fldCharType="end"/>
    </w:r>
  </w:p>
  <w:p w:rsidR="002E3B44" w:rsidRDefault="002E3B44" w:rsidP="00FB20F0">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BB" w:rsidRDefault="007F64BB" w:rsidP="00764077">
      <w:r>
        <w:separator/>
      </w:r>
    </w:p>
  </w:footnote>
  <w:footnote w:type="continuationSeparator" w:id="0">
    <w:p w:rsidR="007F64BB" w:rsidRDefault="007F64BB" w:rsidP="00764077">
      <w:r>
        <w:continuationSeparator/>
      </w:r>
    </w:p>
  </w:footnote>
  <w:footnote w:id="1">
    <w:p w:rsidR="002E3B44" w:rsidRDefault="002E3B44" w:rsidP="00764077">
      <w:pPr>
        <w:pStyle w:val="a9"/>
        <w:jc w:val="both"/>
      </w:pPr>
    </w:p>
  </w:footnote>
  <w:footnote w:id="2">
    <w:p w:rsidR="002E3B44" w:rsidRDefault="002E3B44" w:rsidP="00764077">
      <w:pPr>
        <w:pStyle w:val="a9"/>
      </w:pPr>
    </w:p>
  </w:footnote>
  <w:footnote w:id="3">
    <w:p w:rsidR="002E3B44" w:rsidRDefault="002E3B44" w:rsidP="00764077">
      <w:pPr>
        <w:pStyle w:val="a9"/>
      </w:pPr>
    </w:p>
  </w:footnote>
  <w:footnote w:id="4">
    <w:p w:rsidR="002E3B44" w:rsidRDefault="002E3B44" w:rsidP="00764077">
      <w:pPr>
        <w:pStyle w:val="a9"/>
      </w:pPr>
    </w:p>
  </w:footnote>
  <w:footnote w:id="5">
    <w:p w:rsidR="002E3B44" w:rsidRDefault="002E3B44" w:rsidP="00764077">
      <w:pPr>
        <w:pStyle w:val="a9"/>
      </w:pPr>
    </w:p>
  </w:footnote>
  <w:footnote w:id="6">
    <w:p w:rsidR="002E3B44" w:rsidRDefault="002E3B44" w:rsidP="00764077">
      <w:pPr>
        <w:pStyle w:val="a9"/>
        <w:jc w:val="both"/>
      </w:pPr>
    </w:p>
  </w:footnote>
  <w:footnote w:id="7">
    <w:p w:rsidR="002E3B44" w:rsidRDefault="002E3B44" w:rsidP="00764077">
      <w:pPr>
        <w:jc w:val="both"/>
      </w:pPr>
    </w:p>
  </w:footnote>
  <w:footnote w:id="8">
    <w:p w:rsidR="002E3B44" w:rsidRDefault="002E3B44" w:rsidP="00764077">
      <w:pPr>
        <w:jc w:val="both"/>
      </w:pPr>
    </w:p>
  </w:footnote>
  <w:footnote w:id="9">
    <w:p w:rsidR="002E3B44" w:rsidRDefault="002E3B44" w:rsidP="00764077">
      <w:pPr>
        <w:jc w:val="both"/>
      </w:pPr>
    </w:p>
  </w:footnote>
  <w:footnote w:id="10">
    <w:p w:rsidR="002E3B44" w:rsidRDefault="002E3B44" w:rsidP="00764077">
      <w:pPr>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59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69"/>
        </w:tabs>
        <w:ind w:left="1069" w:hanging="36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4" w15:restartNumberingAfterBreak="0">
    <w:nsid w:val="0000000A"/>
    <w:multiLevelType w:val="multilevel"/>
    <w:tmpl w:val="0000000A"/>
    <w:name w:val="WW8Num1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12C82DC0"/>
    <w:multiLevelType w:val="hybridMultilevel"/>
    <w:tmpl w:val="C0FAE678"/>
    <w:lvl w:ilvl="0" w:tplc="15B071FA">
      <w:start w:val="1"/>
      <w:numFmt w:val="bullet"/>
      <w:lvlText w:val="•"/>
      <w:lvlJc w:val="left"/>
      <w:pPr>
        <w:tabs>
          <w:tab w:val="num" w:pos="900"/>
        </w:tabs>
        <w:ind w:left="900" w:hanging="360"/>
      </w:pPr>
      <w:rPr>
        <w:rFonts w:ascii="Times New Roman" w:hAnsi="Times New Roman" w:hint="default"/>
      </w:rPr>
    </w:lvl>
    <w:lvl w:ilvl="1" w:tplc="E0CCA164" w:tentative="1">
      <w:start w:val="1"/>
      <w:numFmt w:val="bullet"/>
      <w:lvlText w:val="•"/>
      <w:lvlJc w:val="left"/>
      <w:pPr>
        <w:tabs>
          <w:tab w:val="num" w:pos="1440"/>
        </w:tabs>
        <w:ind w:left="1440" w:hanging="360"/>
      </w:pPr>
      <w:rPr>
        <w:rFonts w:ascii="Times New Roman" w:hAnsi="Times New Roman" w:hint="default"/>
      </w:rPr>
    </w:lvl>
    <w:lvl w:ilvl="2" w:tplc="E5D476FE" w:tentative="1">
      <w:start w:val="1"/>
      <w:numFmt w:val="bullet"/>
      <w:lvlText w:val="•"/>
      <w:lvlJc w:val="left"/>
      <w:pPr>
        <w:tabs>
          <w:tab w:val="num" w:pos="2160"/>
        </w:tabs>
        <w:ind w:left="2160" w:hanging="360"/>
      </w:pPr>
      <w:rPr>
        <w:rFonts w:ascii="Times New Roman" w:hAnsi="Times New Roman" w:hint="default"/>
      </w:rPr>
    </w:lvl>
    <w:lvl w:ilvl="3" w:tplc="6384387A" w:tentative="1">
      <w:start w:val="1"/>
      <w:numFmt w:val="bullet"/>
      <w:lvlText w:val="•"/>
      <w:lvlJc w:val="left"/>
      <w:pPr>
        <w:tabs>
          <w:tab w:val="num" w:pos="2880"/>
        </w:tabs>
        <w:ind w:left="2880" w:hanging="360"/>
      </w:pPr>
      <w:rPr>
        <w:rFonts w:ascii="Times New Roman" w:hAnsi="Times New Roman" w:hint="default"/>
      </w:rPr>
    </w:lvl>
    <w:lvl w:ilvl="4" w:tplc="2AF67B8E" w:tentative="1">
      <w:start w:val="1"/>
      <w:numFmt w:val="bullet"/>
      <w:lvlText w:val="•"/>
      <w:lvlJc w:val="left"/>
      <w:pPr>
        <w:tabs>
          <w:tab w:val="num" w:pos="3600"/>
        </w:tabs>
        <w:ind w:left="3600" w:hanging="360"/>
      </w:pPr>
      <w:rPr>
        <w:rFonts w:ascii="Times New Roman" w:hAnsi="Times New Roman" w:hint="default"/>
      </w:rPr>
    </w:lvl>
    <w:lvl w:ilvl="5" w:tplc="7A3A60C8" w:tentative="1">
      <w:start w:val="1"/>
      <w:numFmt w:val="bullet"/>
      <w:lvlText w:val="•"/>
      <w:lvlJc w:val="left"/>
      <w:pPr>
        <w:tabs>
          <w:tab w:val="num" w:pos="4320"/>
        </w:tabs>
        <w:ind w:left="4320" w:hanging="360"/>
      </w:pPr>
      <w:rPr>
        <w:rFonts w:ascii="Times New Roman" w:hAnsi="Times New Roman" w:hint="default"/>
      </w:rPr>
    </w:lvl>
    <w:lvl w:ilvl="6" w:tplc="6C36F074" w:tentative="1">
      <w:start w:val="1"/>
      <w:numFmt w:val="bullet"/>
      <w:lvlText w:val="•"/>
      <w:lvlJc w:val="left"/>
      <w:pPr>
        <w:tabs>
          <w:tab w:val="num" w:pos="5040"/>
        </w:tabs>
        <w:ind w:left="5040" w:hanging="360"/>
      </w:pPr>
      <w:rPr>
        <w:rFonts w:ascii="Times New Roman" w:hAnsi="Times New Roman" w:hint="default"/>
      </w:rPr>
    </w:lvl>
    <w:lvl w:ilvl="7" w:tplc="4A540C72" w:tentative="1">
      <w:start w:val="1"/>
      <w:numFmt w:val="bullet"/>
      <w:lvlText w:val="•"/>
      <w:lvlJc w:val="left"/>
      <w:pPr>
        <w:tabs>
          <w:tab w:val="num" w:pos="5760"/>
        </w:tabs>
        <w:ind w:left="5760" w:hanging="360"/>
      </w:pPr>
      <w:rPr>
        <w:rFonts w:ascii="Times New Roman" w:hAnsi="Times New Roman" w:hint="default"/>
      </w:rPr>
    </w:lvl>
    <w:lvl w:ilvl="8" w:tplc="CA5E2AE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7955E66"/>
    <w:multiLevelType w:val="multilevel"/>
    <w:tmpl w:val="550C025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E986E4D"/>
    <w:multiLevelType w:val="hybridMultilevel"/>
    <w:tmpl w:val="8A8E103C"/>
    <w:lvl w:ilvl="0" w:tplc="7248D238">
      <w:start w:val="1"/>
      <w:numFmt w:val="bullet"/>
      <w:lvlText w:val="–"/>
      <w:lvlJc w:val="left"/>
      <w:pPr>
        <w:tabs>
          <w:tab w:val="num" w:pos="0"/>
        </w:tabs>
        <w:ind w:left="-114" w:firstLine="114"/>
      </w:pPr>
      <w:rPr>
        <w:rFonts w:ascii="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5335A18"/>
    <w:multiLevelType w:val="multilevel"/>
    <w:tmpl w:val="2AF089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AC15CE4"/>
    <w:multiLevelType w:val="hybridMultilevel"/>
    <w:tmpl w:val="C17070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183DBC"/>
    <w:multiLevelType w:val="hybridMultilevel"/>
    <w:tmpl w:val="06A0A3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4F855C5"/>
    <w:multiLevelType w:val="multilevel"/>
    <w:tmpl w:val="61D8251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D0F2801"/>
    <w:multiLevelType w:val="multilevel"/>
    <w:tmpl w:val="ADB0C21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E230DCB"/>
    <w:multiLevelType w:val="multilevel"/>
    <w:tmpl w:val="C99E5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5D07840"/>
    <w:multiLevelType w:val="hybridMultilevel"/>
    <w:tmpl w:val="116E0E28"/>
    <w:lvl w:ilvl="0" w:tplc="7248D238">
      <w:start w:val="1"/>
      <w:numFmt w:val="bullet"/>
      <w:lvlText w:val="–"/>
      <w:lvlJc w:val="left"/>
      <w:pPr>
        <w:tabs>
          <w:tab w:val="num" w:pos="180"/>
        </w:tabs>
        <w:ind w:left="66" w:firstLine="114"/>
      </w:pPr>
      <w:rPr>
        <w:rFonts w:ascii="Times New Roman" w:hAnsi="Times New Roman" w:hint="default"/>
        <w:color w:val="auto"/>
      </w:rPr>
    </w:lvl>
    <w:lvl w:ilvl="1" w:tplc="04190003" w:tentative="1">
      <w:start w:val="1"/>
      <w:numFmt w:val="bullet"/>
      <w:lvlText w:val="o"/>
      <w:lvlJc w:val="left"/>
      <w:pPr>
        <w:tabs>
          <w:tab w:val="num" w:pos="1336"/>
        </w:tabs>
        <w:ind w:left="1336" w:hanging="360"/>
      </w:pPr>
      <w:rPr>
        <w:rFonts w:ascii="Courier New" w:hAnsi="Courier New" w:hint="default"/>
      </w:rPr>
    </w:lvl>
    <w:lvl w:ilvl="2" w:tplc="04190005" w:tentative="1">
      <w:start w:val="1"/>
      <w:numFmt w:val="bullet"/>
      <w:lvlText w:val=""/>
      <w:lvlJc w:val="left"/>
      <w:pPr>
        <w:tabs>
          <w:tab w:val="num" w:pos="2056"/>
        </w:tabs>
        <w:ind w:left="2056" w:hanging="360"/>
      </w:pPr>
      <w:rPr>
        <w:rFonts w:ascii="Wingdings" w:hAnsi="Wingdings" w:hint="default"/>
      </w:rPr>
    </w:lvl>
    <w:lvl w:ilvl="3" w:tplc="04190001" w:tentative="1">
      <w:start w:val="1"/>
      <w:numFmt w:val="bullet"/>
      <w:lvlText w:val=""/>
      <w:lvlJc w:val="left"/>
      <w:pPr>
        <w:tabs>
          <w:tab w:val="num" w:pos="2776"/>
        </w:tabs>
        <w:ind w:left="2776" w:hanging="360"/>
      </w:pPr>
      <w:rPr>
        <w:rFonts w:ascii="Symbol" w:hAnsi="Symbol" w:hint="default"/>
      </w:rPr>
    </w:lvl>
    <w:lvl w:ilvl="4" w:tplc="04190003" w:tentative="1">
      <w:start w:val="1"/>
      <w:numFmt w:val="bullet"/>
      <w:lvlText w:val="o"/>
      <w:lvlJc w:val="left"/>
      <w:pPr>
        <w:tabs>
          <w:tab w:val="num" w:pos="3496"/>
        </w:tabs>
        <w:ind w:left="3496" w:hanging="360"/>
      </w:pPr>
      <w:rPr>
        <w:rFonts w:ascii="Courier New" w:hAnsi="Courier New" w:hint="default"/>
      </w:rPr>
    </w:lvl>
    <w:lvl w:ilvl="5" w:tplc="04190005" w:tentative="1">
      <w:start w:val="1"/>
      <w:numFmt w:val="bullet"/>
      <w:lvlText w:val=""/>
      <w:lvlJc w:val="left"/>
      <w:pPr>
        <w:tabs>
          <w:tab w:val="num" w:pos="4216"/>
        </w:tabs>
        <w:ind w:left="4216" w:hanging="360"/>
      </w:pPr>
      <w:rPr>
        <w:rFonts w:ascii="Wingdings" w:hAnsi="Wingdings" w:hint="default"/>
      </w:rPr>
    </w:lvl>
    <w:lvl w:ilvl="6" w:tplc="04190001" w:tentative="1">
      <w:start w:val="1"/>
      <w:numFmt w:val="bullet"/>
      <w:lvlText w:val=""/>
      <w:lvlJc w:val="left"/>
      <w:pPr>
        <w:tabs>
          <w:tab w:val="num" w:pos="4936"/>
        </w:tabs>
        <w:ind w:left="4936" w:hanging="360"/>
      </w:pPr>
      <w:rPr>
        <w:rFonts w:ascii="Symbol" w:hAnsi="Symbol" w:hint="default"/>
      </w:rPr>
    </w:lvl>
    <w:lvl w:ilvl="7" w:tplc="04190003" w:tentative="1">
      <w:start w:val="1"/>
      <w:numFmt w:val="bullet"/>
      <w:lvlText w:val="o"/>
      <w:lvlJc w:val="left"/>
      <w:pPr>
        <w:tabs>
          <w:tab w:val="num" w:pos="5656"/>
        </w:tabs>
        <w:ind w:left="5656" w:hanging="360"/>
      </w:pPr>
      <w:rPr>
        <w:rFonts w:ascii="Courier New" w:hAnsi="Courier New" w:hint="default"/>
      </w:rPr>
    </w:lvl>
    <w:lvl w:ilvl="8" w:tplc="04190005" w:tentative="1">
      <w:start w:val="1"/>
      <w:numFmt w:val="bullet"/>
      <w:lvlText w:val=""/>
      <w:lvlJc w:val="left"/>
      <w:pPr>
        <w:tabs>
          <w:tab w:val="num" w:pos="6376"/>
        </w:tabs>
        <w:ind w:left="6376" w:hanging="360"/>
      </w:pPr>
      <w:rPr>
        <w:rFonts w:ascii="Wingdings" w:hAnsi="Wingdings" w:hint="default"/>
      </w:rPr>
    </w:lvl>
  </w:abstractNum>
  <w:abstractNum w:abstractNumId="17" w15:restartNumberingAfterBreak="0">
    <w:nsid w:val="47A41F82"/>
    <w:multiLevelType w:val="hybridMultilevel"/>
    <w:tmpl w:val="0D1409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B141127"/>
    <w:multiLevelType w:val="hybridMultilevel"/>
    <w:tmpl w:val="64801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C6F35"/>
    <w:multiLevelType w:val="multilevel"/>
    <w:tmpl w:val="464647C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6A82A8B"/>
    <w:multiLevelType w:val="hybridMultilevel"/>
    <w:tmpl w:val="CA0A831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8054A9"/>
    <w:multiLevelType w:val="hybridMultilevel"/>
    <w:tmpl w:val="4A18CB98"/>
    <w:lvl w:ilvl="0" w:tplc="3676D998">
      <w:start w:val="1"/>
      <w:numFmt w:val="bullet"/>
      <w:lvlText w:val="–"/>
      <w:lvlJc w:val="left"/>
      <w:pPr>
        <w:tabs>
          <w:tab w:val="num" w:pos="720"/>
        </w:tabs>
        <w:ind w:left="720" w:hanging="360"/>
      </w:pPr>
      <w:rPr>
        <w:rFonts w:ascii="Times New Roman" w:hAnsi="Times New Roman" w:hint="default"/>
      </w:rPr>
    </w:lvl>
    <w:lvl w:ilvl="1" w:tplc="383A6454">
      <w:start w:val="431"/>
      <w:numFmt w:val="bullet"/>
      <w:lvlText w:val="–"/>
      <w:lvlJc w:val="left"/>
      <w:pPr>
        <w:tabs>
          <w:tab w:val="num" w:pos="1620"/>
        </w:tabs>
        <w:ind w:left="1620" w:hanging="360"/>
      </w:pPr>
      <w:rPr>
        <w:rFonts w:ascii="Times New Roman" w:hAnsi="Times New Roman" w:hint="default"/>
      </w:rPr>
    </w:lvl>
    <w:lvl w:ilvl="2" w:tplc="487C107A" w:tentative="1">
      <w:start w:val="1"/>
      <w:numFmt w:val="bullet"/>
      <w:lvlText w:val="–"/>
      <w:lvlJc w:val="left"/>
      <w:pPr>
        <w:tabs>
          <w:tab w:val="num" w:pos="2160"/>
        </w:tabs>
        <w:ind w:left="2160" w:hanging="360"/>
      </w:pPr>
      <w:rPr>
        <w:rFonts w:ascii="Times New Roman" w:hAnsi="Times New Roman" w:hint="default"/>
      </w:rPr>
    </w:lvl>
    <w:lvl w:ilvl="3" w:tplc="674664E8" w:tentative="1">
      <w:start w:val="1"/>
      <w:numFmt w:val="bullet"/>
      <w:lvlText w:val="–"/>
      <w:lvlJc w:val="left"/>
      <w:pPr>
        <w:tabs>
          <w:tab w:val="num" w:pos="2880"/>
        </w:tabs>
        <w:ind w:left="2880" w:hanging="360"/>
      </w:pPr>
      <w:rPr>
        <w:rFonts w:ascii="Times New Roman" w:hAnsi="Times New Roman" w:hint="default"/>
      </w:rPr>
    </w:lvl>
    <w:lvl w:ilvl="4" w:tplc="75C8F974" w:tentative="1">
      <w:start w:val="1"/>
      <w:numFmt w:val="bullet"/>
      <w:lvlText w:val="–"/>
      <w:lvlJc w:val="left"/>
      <w:pPr>
        <w:tabs>
          <w:tab w:val="num" w:pos="3600"/>
        </w:tabs>
        <w:ind w:left="3600" w:hanging="360"/>
      </w:pPr>
      <w:rPr>
        <w:rFonts w:ascii="Times New Roman" w:hAnsi="Times New Roman" w:hint="default"/>
      </w:rPr>
    </w:lvl>
    <w:lvl w:ilvl="5" w:tplc="778A51B2" w:tentative="1">
      <w:start w:val="1"/>
      <w:numFmt w:val="bullet"/>
      <w:lvlText w:val="–"/>
      <w:lvlJc w:val="left"/>
      <w:pPr>
        <w:tabs>
          <w:tab w:val="num" w:pos="4320"/>
        </w:tabs>
        <w:ind w:left="4320" w:hanging="360"/>
      </w:pPr>
      <w:rPr>
        <w:rFonts w:ascii="Times New Roman" w:hAnsi="Times New Roman" w:hint="default"/>
      </w:rPr>
    </w:lvl>
    <w:lvl w:ilvl="6" w:tplc="9970F3D0" w:tentative="1">
      <w:start w:val="1"/>
      <w:numFmt w:val="bullet"/>
      <w:lvlText w:val="–"/>
      <w:lvlJc w:val="left"/>
      <w:pPr>
        <w:tabs>
          <w:tab w:val="num" w:pos="5040"/>
        </w:tabs>
        <w:ind w:left="5040" w:hanging="360"/>
      </w:pPr>
      <w:rPr>
        <w:rFonts w:ascii="Times New Roman" w:hAnsi="Times New Roman" w:hint="default"/>
      </w:rPr>
    </w:lvl>
    <w:lvl w:ilvl="7" w:tplc="174867FE" w:tentative="1">
      <w:start w:val="1"/>
      <w:numFmt w:val="bullet"/>
      <w:lvlText w:val="–"/>
      <w:lvlJc w:val="left"/>
      <w:pPr>
        <w:tabs>
          <w:tab w:val="num" w:pos="5760"/>
        </w:tabs>
        <w:ind w:left="5760" w:hanging="360"/>
      </w:pPr>
      <w:rPr>
        <w:rFonts w:ascii="Times New Roman" w:hAnsi="Times New Roman" w:hint="default"/>
      </w:rPr>
    </w:lvl>
    <w:lvl w:ilvl="8" w:tplc="F152972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E8754F"/>
    <w:multiLevelType w:val="multilevel"/>
    <w:tmpl w:val="4E94EFD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CFC058E"/>
    <w:multiLevelType w:val="hybridMultilevel"/>
    <w:tmpl w:val="B692B250"/>
    <w:lvl w:ilvl="0" w:tplc="7248D238">
      <w:start w:val="1"/>
      <w:numFmt w:val="bullet"/>
      <w:lvlText w:val="–"/>
      <w:lvlJc w:val="left"/>
      <w:pPr>
        <w:tabs>
          <w:tab w:val="num" w:pos="284"/>
        </w:tabs>
        <w:ind w:left="170" w:firstLine="114"/>
      </w:pPr>
      <w:rPr>
        <w:rFonts w:ascii="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965CD1"/>
    <w:multiLevelType w:val="multilevel"/>
    <w:tmpl w:val="2AFC606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2B75232"/>
    <w:multiLevelType w:val="multilevel"/>
    <w:tmpl w:val="015EB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3696E78"/>
    <w:multiLevelType w:val="multilevel"/>
    <w:tmpl w:val="5E38E7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4DF09C5"/>
    <w:multiLevelType w:val="multilevel"/>
    <w:tmpl w:val="F688803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54F60C7"/>
    <w:multiLevelType w:val="hybridMultilevel"/>
    <w:tmpl w:val="04D0E0DA"/>
    <w:lvl w:ilvl="0" w:tplc="7248D238">
      <w:start w:val="1"/>
      <w:numFmt w:val="bullet"/>
      <w:lvlText w:val="–"/>
      <w:lvlJc w:val="left"/>
      <w:pPr>
        <w:tabs>
          <w:tab w:val="num" w:pos="284"/>
        </w:tabs>
        <w:ind w:left="170" w:firstLine="114"/>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87637"/>
    <w:multiLevelType w:val="hybridMultilevel"/>
    <w:tmpl w:val="BABE876A"/>
    <w:lvl w:ilvl="0" w:tplc="00B2E6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F54BE"/>
    <w:multiLevelType w:val="multilevel"/>
    <w:tmpl w:val="A4700D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28"/>
  </w:num>
  <w:num w:numId="6">
    <w:abstractNumId w:val="16"/>
  </w:num>
  <w:num w:numId="7">
    <w:abstractNumId w:val="17"/>
  </w:num>
  <w:num w:numId="8">
    <w:abstractNumId w:val="18"/>
  </w:num>
  <w:num w:numId="9">
    <w:abstractNumId w:val="6"/>
  </w:num>
  <w:num w:numId="10">
    <w:abstractNumId w:val="7"/>
  </w:num>
  <w:num w:numId="11">
    <w:abstractNumId w:val="21"/>
  </w:num>
  <w:num w:numId="12">
    <w:abstractNumId w:val="2"/>
  </w:num>
  <w:num w:numId="13">
    <w:abstractNumId w:val="3"/>
  </w:num>
  <w:num w:numId="14">
    <w:abstractNumId w:val="4"/>
  </w:num>
  <w:num w:numId="15">
    <w:abstractNumId w:val="5"/>
  </w:num>
  <w:num w:numId="16">
    <w:abstractNumId w:val="30"/>
  </w:num>
  <w:num w:numId="17">
    <w:abstractNumId w:val="25"/>
  </w:num>
  <w:num w:numId="18">
    <w:abstractNumId w:val="15"/>
  </w:num>
  <w:num w:numId="19">
    <w:abstractNumId w:val="13"/>
  </w:num>
  <w:num w:numId="20">
    <w:abstractNumId w:val="27"/>
  </w:num>
  <w:num w:numId="21">
    <w:abstractNumId w:val="8"/>
  </w:num>
  <w:num w:numId="22">
    <w:abstractNumId w:val="14"/>
  </w:num>
  <w:num w:numId="23">
    <w:abstractNumId w:val="26"/>
  </w:num>
  <w:num w:numId="24">
    <w:abstractNumId w:val="10"/>
  </w:num>
  <w:num w:numId="25">
    <w:abstractNumId w:val="19"/>
  </w:num>
  <w:num w:numId="26">
    <w:abstractNumId w:val="22"/>
  </w:num>
  <w:num w:numId="27">
    <w:abstractNumId w:val="24"/>
  </w:num>
  <w:num w:numId="28">
    <w:abstractNumId w:val="20"/>
  </w:num>
  <w:num w:numId="29">
    <w:abstractNumId w:val="12"/>
  </w:num>
  <w:num w:numId="30">
    <w:abstractNumId w:val="11"/>
  </w:num>
  <w:num w:numId="31">
    <w:abstractNumId w:val="2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4077"/>
    <w:rsid w:val="00007141"/>
    <w:rsid w:val="00014445"/>
    <w:rsid w:val="000213C1"/>
    <w:rsid w:val="000324BD"/>
    <w:rsid w:val="00043741"/>
    <w:rsid w:val="00060F53"/>
    <w:rsid w:val="00087E3F"/>
    <w:rsid w:val="00094F3F"/>
    <w:rsid w:val="000A675F"/>
    <w:rsid w:val="000C1011"/>
    <w:rsid w:val="00133AB1"/>
    <w:rsid w:val="00162113"/>
    <w:rsid w:val="00172367"/>
    <w:rsid w:val="001A1D46"/>
    <w:rsid w:val="001B0CFB"/>
    <w:rsid w:val="001C0981"/>
    <w:rsid w:val="001E0D6C"/>
    <w:rsid w:val="0020421A"/>
    <w:rsid w:val="00217612"/>
    <w:rsid w:val="00263B88"/>
    <w:rsid w:val="00297C3A"/>
    <w:rsid w:val="002A041D"/>
    <w:rsid w:val="002B1F72"/>
    <w:rsid w:val="002E3B44"/>
    <w:rsid w:val="00313061"/>
    <w:rsid w:val="00350F37"/>
    <w:rsid w:val="003559E3"/>
    <w:rsid w:val="00361DAC"/>
    <w:rsid w:val="0036282E"/>
    <w:rsid w:val="003704A5"/>
    <w:rsid w:val="003710F5"/>
    <w:rsid w:val="00375F74"/>
    <w:rsid w:val="003C118D"/>
    <w:rsid w:val="003C30F9"/>
    <w:rsid w:val="003F1712"/>
    <w:rsid w:val="003F3405"/>
    <w:rsid w:val="004415ED"/>
    <w:rsid w:val="00441D23"/>
    <w:rsid w:val="004548E6"/>
    <w:rsid w:val="0046782A"/>
    <w:rsid w:val="00471C66"/>
    <w:rsid w:val="0047324B"/>
    <w:rsid w:val="00482658"/>
    <w:rsid w:val="004857A6"/>
    <w:rsid w:val="004A6DD7"/>
    <w:rsid w:val="004C6B10"/>
    <w:rsid w:val="004F139B"/>
    <w:rsid w:val="004F2F9E"/>
    <w:rsid w:val="0050050C"/>
    <w:rsid w:val="00564887"/>
    <w:rsid w:val="005669D5"/>
    <w:rsid w:val="005A6B2C"/>
    <w:rsid w:val="005C5D4F"/>
    <w:rsid w:val="005D6F6B"/>
    <w:rsid w:val="005E2D82"/>
    <w:rsid w:val="005F6464"/>
    <w:rsid w:val="0061655B"/>
    <w:rsid w:val="006226A6"/>
    <w:rsid w:val="00631267"/>
    <w:rsid w:val="00631395"/>
    <w:rsid w:val="00636C0A"/>
    <w:rsid w:val="00653467"/>
    <w:rsid w:val="00655814"/>
    <w:rsid w:val="00672AEB"/>
    <w:rsid w:val="006B275E"/>
    <w:rsid w:val="006B3E63"/>
    <w:rsid w:val="006B5701"/>
    <w:rsid w:val="006C4FAA"/>
    <w:rsid w:val="006F016F"/>
    <w:rsid w:val="006F3BB3"/>
    <w:rsid w:val="00703150"/>
    <w:rsid w:val="0070715F"/>
    <w:rsid w:val="00707CF6"/>
    <w:rsid w:val="0074659D"/>
    <w:rsid w:val="00764077"/>
    <w:rsid w:val="00767CB0"/>
    <w:rsid w:val="007750C3"/>
    <w:rsid w:val="007857E2"/>
    <w:rsid w:val="007A48D7"/>
    <w:rsid w:val="007C0AE3"/>
    <w:rsid w:val="007E72CD"/>
    <w:rsid w:val="007F64BB"/>
    <w:rsid w:val="00822E23"/>
    <w:rsid w:val="00825639"/>
    <w:rsid w:val="00867C6C"/>
    <w:rsid w:val="008A7E7C"/>
    <w:rsid w:val="008B2E6F"/>
    <w:rsid w:val="008D7572"/>
    <w:rsid w:val="008E1BEF"/>
    <w:rsid w:val="00922826"/>
    <w:rsid w:val="0093188D"/>
    <w:rsid w:val="00997130"/>
    <w:rsid w:val="009A2A4D"/>
    <w:rsid w:val="009A5DCF"/>
    <w:rsid w:val="009D1943"/>
    <w:rsid w:val="00A01D24"/>
    <w:rsid w:val="00A238D3"/>
    <w:rsid w:val="00A34A9E"/>
    <w:rsid w:val="00A42F3D"/>
    <w:rsid w:val="00A6654B"/>
    <w:rsid w:val="00A70D89"/>
    <w:rsid w:val="00A922F9"/>
    <w:rsid w:val="00A9678F"/>
    <w:rsid w:val="00AB2853"/>
    <w:rsid w:val="00AD1D29"/>
    <w:rsid w:val="00AE0F7C"/>
    <w:rsid w:val="00B056E2"/>
    <w:rsid w:val="00B126D7"/>
    <w:rsid w:val="00B13DE0"/>
    <w:rsid w:val="00B308B2"/>
    <w:rsid w:val="00B44FDC"/>
    <w:rsid w:val="00B56AD1"/>
    <w:rsid w:val="00B612CC"/>
    <w:rsid w:val="00BB0DE8"/>
    <w:rsid w:val="00BB24D3"/>
    <w:rsid w:val="00BC5DBF"/>
    <w:rsid w:val="00BD2D70"/>
    <w:rsid w:val="00C05568"/>
    <w:rsid w:val="00C56F63"/>
    <w:rsid w:val="00C815A1"/>
    <w:rsid w:val="00C94901"/>
    <w:rsid w:val="00CA50AE"/>
    <w:rsid w:val="00CD0168"/>
    <w:rsid w:val="00CD6092"/>
    <w:rsid w:val="00CE57D6"/>
    <w:rsid w:val="00CF3A73"/>
    <w:rsid w:val="00D2148E"/>
    <w:rsid w:val="00D35EE1"/>
    <w:rsid w:val="00D40F52"/>
    <w:rsid w:val="00D4353F"/>
    <w:rsid w:val="00D558A1"/>
    <w:rsid w:val="00D77EE4"/>
    <w:rsid w:val="00D8604F"/>
    <w:rsid w:val="00D9737F"/>
    <w:rsid w:val="00DA7015"/>
    <w:rsid w:val="00DB2D91"/>
    <w:rsid w:val="00DD029D"/>
    <w:rsid w:val="00DE0167"/>
    <w:rsid w:val="00E01EF8"/>
    <w:rsid w:val="00E03CCA"/>
    <w:rsid w:val="00E05731"/>
    <w:rsid w:val="00E123E3"/>
    <w:rsid w:val="00E357BF"/>
    <w:rsid w:val="00E47B50"/>
    <w:rsid w:val="00E62601"/>
    <w:rsid w:val="00E718B9"/>
    <w:rsid w:val="00E75451"/>
    <w:rsid w:val="00E8091D"/>
    <w:rsid w:val="00E958DD"/>
    <w:rsid w:val="00EB018C"/>
    <w:rsid w:val="00EF3C0F"/>
    <w:rsid w:val="00F037D7"/>
    <w:rsid w:val="00F14D23"/>
    <w:rsid w:val="00F17326"/>
    <w:rsid w:val="00F21DB9"/>
    <w:rsid w:val="00F2670F"/>
    <w:rsid w:val="00F362A1"/>
    <w:rsid w:val="00F43F46"/>
    <w:rsid w:val="00F55245"/>
    <w:rsid w:val="00F61B45"/>
    <w:rsid w:val="00F760A4"/>
    <w:rsid w:val="00F83C68"/>
    <w:rsid w:val="00FB20F0"/>
    <w:rsid w:val="00FC2753"/>
    <w:rsid w:val="00FF1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48"/>
    <o:shapelayout v:ext="edit">
      <o:idmap v:ext="edit" data="1"/>
    </o:shapelayout>
  </w:shapeDefaults>
  <w:decimalSymbol w:val=","/>
  <w:listSeparator w:val=";"/>
  <w14:docId w14:val="78E482F1"/>
  <w15:docId w15:val="{FB8DC6FD-FB71-4B2C-AD30-C145A084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077"/>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640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6407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64077"/>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764077"/>
    <w:pPr>
      <w:keepNext/>
      <w:jc w:val="both"/>
      <w:outlineLvl w:val="3"/>
    </w:pPr>
    <w:rPr>
      <w:szCs w:val="20"/>
    </w:rPr>
  </w:style>
  <w:style w:type="paragraph" w:styleId="5">
    <w:name w:val="heading 5"/>
    <w:basedOn w:val="a"/>
    <w:next w:val="a"/>
    <w:link w:val="50"/>
    <w:uiPriority w:val="9"/>
    <w:qFormat/>
    <w:rsid w:val="00764077"/>
    <w:pPr>
      <w:keepNext/>
      <w:jc w:val="both"/>
      <w:outlineLvl w:val="4"/>
    </w:pPr>
    <w:rPr>
      <w:b/>
      <w:sz w:val="20"/>
      <w:szCs w:val="20"/>
    </w:rPr>
  </w:style>
  <w:style w:type="paragraph" w:styleId="6">
    <w:name w:val="heading 6"/>
    <w:basedOn w:val="a"/>
    <w:next w:val="a"/>
    <w:link w:val="60"/>
    <w:uiPriority w:val="9"/>
    <w:qFormat/>
    <w:rsid w:val="00764077"/>
    <w:pPr>
      <w:keepNext/>
      <w:jc w:val="both"/>
      <w:outlineLvl w:val="5"/>
    </w:pPr>
    <w:rPr>
      <w:b/>
      <w:noProof/>
      <w:szCs w:val="20"/>
    </w:rPr>
  </w:style>
  <w:style w:type="paragraph" w:styleId="7">
    <w:name w:val="heading 7"/>
    <w:basedOn w:val="a"/>
    <w:next w:val="a"/>
    <w:link w:val="70"/>
    <w:uiPriority w:val="9"/>
    <w:qFormat/>
    <w:rsid w:val="00764077"/>
    <w:pPr>
      <w:keepNext/>
      <w:outlineLvl w:val="6"/>
    </w:pPr>
    <w:rPr>
      <w:szCs w:val="20"/>
    </w:rPr>
  </w:style>
  <w:style w:type="paragraph" w:styleId="8">
    <w:name w:val="heading 8"/>
    <w:basedOn w:val="a"/>
    <w:next w:val="a"/>
    <w:link w:val="80"/>
    <w:uiPriority w:val="9"/>
    <w:qFormat/>
    <w:rsid w:val="00764077"/>
    <w:pPr>
      <w:keepNext/>
      <w:jc w:val="center"/>
      <w:outlineLvl w:val="7"/>
    </w:pPr>
    <w:rPr>
      <w:b/>
      <w:sz w:val="28"/>
      <w:szCs w:val="20"/>
    </w:rPr>
  </w:style>
  <w:style w:type="paragraph" w:styleId="9">
    <w:name w:val="heading 9"/>
    <w:basedOn w:val="a"/>
    <w:next w:val="a"/>
    <w:link w:val="90"/>
    <w:uiPriority w:val="9"/>
    <w:qFormat/>
    <w:rsid w:val="00764077"/>
    <w:pPr>
      <w:keepNext/>
      <w:jc w:val="center"/>
      <w:outlineLvl w:val="8"/>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64077"/>
    <w:rPr>
      <w:rFonts w:ascii="Arial" w:hAnsi="Arial" w:cs="Arial"/>
      <w:b/>
      <w:bCs/>
      <w:kern w:val="32"/>
      <w:sz w:val="32"/>
      <w:szCs w:val="32"/>
      <w:lang w:eastAsia="ru-RU"/>
    </w:rPr>
  </w:style>
  <w:style w:type="character" w:customStyle="1" w:styleId="20">
    <w:name w:val="Заголовок 2 Знак"/>
    <w:basedOn w:val="a0"/>
    <w:link w:val="2"/>
    <w:uiPriority w:val="9"/>
    <w:locked/>
    <w:rsid w:val="00764077"/>
    <w:rPr>
      <w:rFonts w:ascii="Arial" w:hAnsi="Arial" w:cs="Arial"/>
      <w:b/>
      <w:bCs/>
      <w:i/>
      <w:iCs/>
      <w:sz w:val="28"/>
      <w:szCs w:val="28"/>
      <w:lang w:eastAsia="ru-RU"/>
    </w:rPr>
  </w:style>
  <w:style w:type="character" w:customStyle="1" w:styleId="30">
    <w:name w:val="Заголовок 3 Знак"/>
    <w:basedOn w:val="a0"/>
    <w:link w:val="3"/>
    <w:uiPriority w:val="9"/>
    <w:locked/>
    <w:rsid w:val="00764077"/>
    <w:rPr>
      <w:rFonts w:ascii="Arial" w:hAnsi="Arial" w:cs="Arial"/>
      <w:b/>
      <w:bCs/>
      <w:sz w:val="26"/>
      <w:szCs w:val="26"/>
      <w:lang w:eastAsia="ru-RU"/>
    </w:rPr>
  </w:style>
  <w:style w:type="character" w:customStyle="1" w:styleId="40">
    <w:name w:val="Заголовок 4 Знак"/>
    <w:basedOn w:val="a0"/>
    <w:link w:val="4"/>
    <w:uiPriority w:val="9"/>
    <w:locked/>
    <w:rsid w:val="00764077"/>
    <w:rPr>
      <w:rFonts w:ascii="Times New Roman" w:hAnsi="Times New Roman" w:cs="Times New Roman"/>
      <w:sz w:val="20"/>
      <w:szCs w:val="20"/>
      <w:lang w:eastAsia="ru-RU"/>
    </w:rPr>
  </w:style>
  <w:style w:type="character" w:customStyle="1" w:styleId="50">
    <w:name w:val="Заголовок 5 Знак"/>
    <w:basedOn w:val="a0"/>
    <w:link w:val="5"/>
    <w:uiPriority w:val="9"/>
    <w:locked/>
    <w:rsid w:val="00764077"/>
    <w:rPr>
      <w:rFonts w:ascii="Times New Roman" w:hAnsi="Times New Roman" w:cs="Times New Roman"/>
      <w:b/>
      <w:sz w:val="20"/>
      <w:szCs w:val="20"/>
      <w:lang w:eastAsia="ru-RU"/>
    </w:rPr>
  </w:style>
  <w:style w:type="character" w:customStyle="1" w:styleId="60">
    <w:name w:val="Заголовок 6 Знак"/>
    <w:basedOn w:val="a0"/>
    <w:link w:val="6"/>
    <w:uiPriority w:val="9"/>
    <w:locked/>
    <w:rsid w:val="00764077"/>
    <w:rPr>
      <w:rFonts w:ascii="Times New Roman" w:hAnsi="Times New Roman" w:cs="Times New Roman"/>
      <w:b/>
      <w:noProof/>
      <w:sz w:val="20"/>
      <w:szCs w:val="20"/>
      <w:lang w:eastAsia="ru-RU"/>
    </w:rPr>
  </w:style>
  <w:style w:type="character" w:customStyle="1" w:styleId="70">
    <w:name w:val="Заголовок 7 Знак"/>
    <w:basedOn w:val="a0"/>
    <w:link w:val="7"/>
    <w:uiPriority w:val="9"/>
    <w:locked/>
    <w:rsid w:val="00764077"/>
    <w:rPr>
      <w:rFonts w:ascii="Times New Roman" w:hAnsi="Times New Roman" w:cs="Times New Roman"/>
      <w:sz w:val="20"/>
      <w:szCs w:val="20"/>
      <w:lang w:eastAsia="ru-RU"/>
    </w:rPr>
  </w:style>
  <w:style w:type="character" w:customStyle="1" w:styleId="80">
    <w:name w:val="Заголовок 8 Знак"/>
    <w:basedOn w:val="a0"/>
    <w:link w:val="8"/>
    <w:uiPriority w:val="9"/>
    <w:locked/>
    <w:rsid w:val="00764077"/>
    <w:rPr>
      <w:rFonts w:ascii="Times New Roman" w:hAnsi="Times New Roman" w:cs="Times New Roman"/>
      <w:b/>
      <w:sz w:val="20"/>
      <w:szCs w:val="20"/>
      <w:lang w:eastAsia="ru-RU"/>
    </w:rPr>
  </w:style>
  <w:style w:type="character" w:customStyle="1" w:styleId="90">
    <w:name w:val="Заголовок 9 Знак"/>
    <w:basedOn w:val="a0"/>
    <w:link w:val="9"/>
    <w:uiPriority w:val="9"/>
    <w:locked/>
    <w:rsid w:val="00764077"/>
    <w:rPr>
      <w:rFonts w:ascii="Times New Roman" w:hAnsi="Times New Roman" w:cs="Times New Roman"/>
      <w:sz w:val="20"/>
      <w:szCs w:val="20"/>
      <w:lang w:eastAsia="ru-RU"/>
    </w:rPr>
  </w:style>
  <w:style w:type="character" w:styleId="a3">
    <w:name w:val="Hyperlink"/>
    <w:basedOn w:val="a0"/>
    <w:uiPriority w:val="99"/>
    <w:rsid w:val="00764077"/>
    <w:rPr>
      <w:rFonts w:cs="Times New Roman"/>
      <w:color w:val="0000FF"/>
      <w:u w:val="single"/>
    </w:rPr>
  </w:style>
  <w:style w:type="paragraph" w:styleId="a4">
    <w:name w:val="Subtitle"/>
    <w:basedOn w:val="a"/>
    <w:next w:val="a"/>
    <w:link w:val="a5"/>
    <w:uiPriority w:val="11"/>
    <w:qFormat/>
    <w:rsid w:val="00764077"/>
    <w:pPr>
      <w:spacing w:after="60"/>
      <w:jc w:val="center"/>
      <w:outlineLvl w:val="1"/>
    </w:pPr>
    <w:rPr>
      <w:rFonts w:asciiTheme="minorHAnsi" w:hAnsiTheme="minorHAnsi"/>
      <w:sz w:val="22"/>
      <w:szCs w:val="22"/>
    </w:rPr>
  </w:style>
  <w:style w:type="character" w:customStyle="1" w:styleId="a5">
    <w:name w:val="Подзаголовок Знак"/>
    <w:basedOn w:val="a0"/>
    <w:link w:val="a4"/>
    <w:uiPriority w:val="11"/>
    <w:locked/>
    <w:rsid w:val="00764077"/>
    <w:rPr>
      <w:rFonts w:asciiTheme="majorHAnsi" w:eastAsiaTheme="majorEastAsia" w:hAnsiTheme="majorHAnsi" w:cs="Times New Roman"/>
      <w:i/>
      <w:iCs/>
      <w:color w:val="4F81BD" w:themeColor="accent1"/>
      <w:spacing w:val="15"/>
      <w:sz w:val="24"/>
      <w:szCs w:val="24"/>
      <w:lang w:eastAsia="ru-RU"/>
    </w:rPr>
  </w:style>
  <w:style w:type="character" w:styleId="a6">
    <w:name w:val="FollowedHyperlink"/>
    <w:basedOn w:val="a0"/>
    <w:uiPriority w:val="99"/>
    <w:rsid w:val="00764077"/>
    <w:rPr>
      <w:rFonts w:cs="Times New Roman"/>
      <w:color w:val="800080"/>
      <w:u w:val="single"/>
    </w:rPr>
  </w:style>
  <w:style w:type="paragraph" w:styleId="a7">
    <w:name w:val="header"/>
    <w:basedOn w:val="a"/>
    <w:link w:val="a8"/>
    <w:uiPriority w:val="99"/>
    <w:rsid w:val="00764077"/>
    <w:pPr>
      <w:tabs>
        <w:tab w:val="center" w:pos="4677"/>
        <w:tab w:val="right" w:pos="9355"/>
      </w:tabs>
    </w:pPr>
  </w:style>
  <w:style w:type="character" w:customStyle="1" w:styleId="a8">
    <w:name w:val="Верхний колонтитул Знак"/>
    <w:basedOn w:val="a0"/>
    <w:link w:val="a7"/>
    <w:uiPriority w:val="99"/>
    <w:locked/>
    <w:rsid w:val="00764077"/>
    <w:rPr>
      <w:rFonts w:ascii="Times New Roman" w:hAnsi="Times New Roman" w:cs="Times New Roman"/>
      <w:sz w:val="24"/>
      <w:szCs w:val="24"/>
      <w:lang w:eastAsia="ru-RU"/>
    </w:rPr>
  </w:style>
  <w:style w:type="paragraph" w:styleId="a9">
    <w:name w:val="footnote text"/>
    <w:basedOn w:val="a"/>
    <w:link w:val="aa"/>
    <w:uiPriority w:val="99"/>
    <w:semiHidden/>
    <w:rsid w:val="00764077"/>
    <w:rPr>
      <w:rFonts w:asciiTheme="minorHAnsi" w:hAnsiTheme="minorHAnsi"/>
      <w:sz w:val="22"/>
      <w:szCs w:val="22"/>
    </w:rPr>
  </w:style>
  <w:style w:type="character" w:customStyle="1" w:styleId="aa">
    <w:name w:val="Текст сноски Знак"/>
    <w:basedOn w:val="a0"/>
    <w:link w:val="a9"/>
    <w:uiPriority w:val="99"/>
    <w:semiHidden/>
    <w:locked/>
    <w:rsid w:val="00764077"/>
    <w:rPr>
      <w:rFonts w:ascii="Times New Roman" w:hAnsi="Times New Roman" w:cs="Times New Roman"/>
      <w:sz w:val="20"/>
      <w:szCs w:val="20"/>
      <w:lang w:eastAsia="ru-RU"/>
    </w:rPr>
  </w:style>
  <w:style w:type="paragraph" w:styleId="ab">
    <w:name w:val="annotation text"/>
    <w:basedOn w:val="a"/>
    <w:link w:val="ac"/>
    <w:uiPriority w:val="99"/>
    <w:rsid w:val="00764077"/>
    <w:rPr>
      <w:rFonts w:asciiTheme="minorHAnsi" w:hAnsiTheme="minorHAnsi"/>
      <w:spacing w:val="-4"/>
      <w:sz w:val="22"/>
      <w:szCs w:val="22"/>
    </w:rPr>
  </w:style>
  <w:style w:type="character" w:customStyle="1" w:styleId="ac">
    <w:name w:val="Текст примечания Знак"/>
    <w:basedOn w:val="a0"/>
    <w:link w:val="ab"/>
    <w:uiPriority w:val="99"/>
    <w:semiHidden/>
    <w:locked/>
    <w:rsid w:val="00764077"/>
    <w:rPr>
      <w:rFonts w:ascii="Times New Roman" w:hAnsi="Times New Roman" w:cs="Times New Roman"/>
      <w:sz w:val="20"/>
      <w:szCs w:val="20"/>
      <w:lang w:eastAsia="ru-RU"/>
    </w:rPr>
  </w:style>
  <w:style w:type="paragraph" w:styleId="ad">
    <w:name w:val="footer"/>
    <w:basedOn w:val="a"/>
    <w:link w:val="ae"/>
    <w:uiPriority w:val="99"/>
    <w:rsid w:val="00764077"/>
    <w:pPr>
      <w:tabs>
        <w:tab w:val="center" w:pos="4677"/>
        <w:tab w:val="right" w:pos="9355"/>
      </w:tabs>
    </w:pPr>
  </w:style>
  <w:style w:type="character" w:customStyle="1" w:styleId="ae">
    <w:name w:val="Нижний колонтитул Знак"/>
    <w:basedOn w:val="a0"/>
    <w:link w:val="ad"/>
    <w:uiPriority w:val="99"/>
    <w:locked/>
    <w:rsid w:val="00764077"/>
    <w:rPr>
      <w:rFonts w:ascii="Times New Roman" w:hAnsi="Times New Roman" w:cs="Times New Roman"/>
      <w:sz w:val="24"/>
      <w:szCs w:val="24"/>
      <w:lang w:eastAsia="ru-RU"/>
    </w:rPr>
  </w:style>
  <w:style w:type="paragraph" w:styleId="af">
    <w:name w:val="caption"/>
    <w:basedOn w:val="a"/>
    <w:next w:val="a"/>
    <w:uiPriority w:val="35"/>
    <w:qFormat/>
    <w:rsid w:val="00764077"/>
    <w:pPr>
      <w:jc w:val="center"/>
    </w:pPr>
    <w:rPr>
      <w:szCs w:val="20"/>
    </w:rPr>
  </w:style>
  <w:style w:type="paragraph" w:styleId="af0">
    <w:name w:val="List"/>
    <w:basedOn w:val="a"/>
    <w:uiPriority w:val="99"/>
    <w:rsid w:val="00764077"/>
    <w:pPr>
      <w:ind w:left="283" w:hanging="283"/>
    </w:pPr>
  </w:style>
  <w:style w:type="paragraph" w:styleId="af1">
    <w:name w:val="endnote text"/>
    <w:basedOn w:val="a"/>
    <w:link w:val="af2"/>
    <w:uiPriority w:val="99"/>
    <w:rsid w:val="00764077"/>
    <w:rPr>
      <w:rFonts w:asciiTheme="minorHAnsi" w:hAnsiTheme="minorHAnsi"/>
      <w:sz w:val="22"/>
      <w:szCs w:val="22"/>
    </w:rPr>
  </w:style>
  <w:style w:type="character" w:customStyle="1" w:styleId="af2">
    <w:name w:val="Текст концевой сноски Знак"/>
    <w:basedOn w:val="a0"/>
    <w:link w:val="af1"/>
    <w:uiPriority w:val="99"/>
    <w:semiHidden/>
    <w:locked/>
    <w:rsid w:val="00764077"/>
    <w:rPr>
      <w:rFonts w:ascii="Times New Roman" w:hAnsi="Times New Roman" w:cs="Times New Roman"/>
      <w:sz w:val="20"/>
      <w:szCs w:val="20"/>
      <w:lang w:eastAsia="ru-RU"/>
    </w:rPr>
  </w:style>
  <w:style w:type="paragraph" w:styleId="21">
    <w:name w:val="Body Text Indent 2"/>
    <w:basedOn w:val="a"/>
    <w:link w:val="22"/>
    <w:uiPriority w:val="99"/>
    <w:rsid w:val="00764077"/>
    <w:pPr>
      <w:spacing w:after="120" w:line="480" w:lineRule="auto"/>
      <w:ind w:left="283"/>
    </w:pPr>
  </w:style>
  <w:style w:type="character" w:customStyle="1" w:styleId="22">
    <w:name w:val="Основной текст с отступом 2 Знак"/>
    <w:basedOn w:val="a0"/>
    <w:link w:val="21"/>
    <w:uiPriority w:val="99"/>
    <w:locked/>
    <w:rsid w:val="00764077"/>
    <w:rPr>
      <w:rFonts w:ascii="Times New Roman" w:hAnsi="Times New Roman" w:cs="Times New Roman"/>
      <w:sz w:val="24"/>
      <w:szCs w:val="24"/>
      <w:lang w:eastAsia="ru-RU"/>
    </w:rPr>
  </w:style>
  <w:style w:type="paragraph" w:styleId="af3">
    <w:name w:val="Body Text"/>
    <w:basedOn w:val="a"/>
    <w:link w:val="af4"/>
    <w:uiPriority w:val="99"/>
    <w:rsid w:val="00764077"/>
    <w:pPr>
      <w:spacing w:after="120"/>
    </w:pPr>
    <w:rPr>
      <w:rFonts w:asciiTheme="minorHAnsi" w:hAnsiTheme="minorHAnsi"/>
    </w:rPr>
  </w:style>
  <w:style w:type="character" w:customStyle="1" w:styleId="af4">
    <w:name w:val="Основной текст Знак"/>
    <w:basedOn w:val="a0"/>
    <w:link w:val="af3"/>
    <w:uiPriority w:val="99"/>
    <w:semiHidden/>
    <w:locked/>
    <w:rsid w:val="00764077"/>
    <w:rPr>
      <w:rFonts w:ascii="Times New Roman" w:hAnsi="Times New Roman" w:cs="Times New Roman"/>
      <w:sz w:val="24"/>
      <w:szCs w:val="24"/>
      <w:lang w:eastAsia="ru-RU"/>
    </w:rPr>
  </w:style>
  <w:style w:type="paragraph" w:styleId="af5">
    <w:name w:val="List Paragraph"/>
    <w:basedOn w:val="a"/>
    <w:uiPriority w:val="34"/>
    <w:qFormat/>
    <w:rsid w:val="00764077"/>
    <w:pPr>
      <w:spacing w:after="200" w:line="276" w:lineRule="auto"/>
      <w:ind w:left="720"/>
      <w:contextualSpacing/>
    </w:pPr>
    <w:rPr>
      <w:rFonts w:ascii="Calibri" w:hAnsi="Calibri"/>
      <w:sz w:val="22"/>
      <w:szCs w:val="22"/>
      <w:lang w:eastAsia="en-US"/>
    </w:rPr>
  </w:style>
  <w:style w:type="paragraph" w:customStyle="1" w:styleId="ConsPlusTitle">
    <w:name w:val="ConsPlusTitle"/>
    <w:rsid w:val="00764077"/>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itl4">
    <w:name w:val="Тitl4"/>
    <w:rsid w:val="00764077"/>
    <w:pPr>
      <w:autoSpaceDE w:val="0"/>
      <w:autoSpaceDN w:val="0"/>
      <w:spacing w:after="120" w:line="288" w:lineRule="auto"/>
      <w:jc w:val="center"/>
    </w:pPr>
    <w:rPr>
      <w:rFonts w:ascii="Times New Roman" w:hAnsi="Times New Roman" w:cs="Times New Roman"/>
      <w:b/>
      <w:bCs/>
      <w:i/>
      <w:iCs/>
      <w:sz w:val="28"/>
      <w:szCs w:val="28"/>
      <w:lang w:eastAsia="ru-RU"/>
    </w:rPr>
  </w:style>
  <w:style w:type="character" w:customStyle="1" w:styleId="11">
    <w:name w:val="Заголовок №1_"/>
    <w:basedOn w:val="a0"/>
    <w:link w:val="110"/>
    <w:locked/>
    <w:rsid w:val="00764077"/>
    <w:rPr>
      <w:rFonts w:cs="Times New Roman"/>
      <w:b/>
      <w:bCs/>
      <w:sz w:val="23"/>
      <w:szCs w:val="23"/>
      <w:shd w:val="clear" w:color="auto" w:fill="FFFFFF"/>
    </w:rPr>
  </w:style>
  <w:style w:type="paragraph" w:customStyle="1" w:styleId="110">
    <w:name w:val="Заголовок №11"/>
    <w:basedOn w:val="a"/>
    <w:link w:val="11"/>
    <w:rsid w:val="00764077"/>
    <w:pPr>
      <w:shd w:val="clear" w:color="auto" w:fill="FFFFFF"/>
      <w:spacing w:before="240" w:line="552" w:lineRule="exact"/>
      <w:outlineLvl w:val="0"/>
    </w:pPr>
    <w:rPr>
      <w:rFonts w:asciiTheme="minorHAnsi" w:hAnsiTheme="minorHAnsi"/>
      <w:b/>
      <w:bCs/>
      <w:sz w:val="23"/>
      <w:szCs w:val="23"/>
      <w:lang w:eastAsia="en-US"/>
    </w:rPr>
  </w:style>
  <w:style w:type="character" w:customStyle="1" w:styleId="31">
    <w:name w:val="Основной текст (3)_"/>
    <w:basedOn w:val="a0"/>
    <w:link w:val="32"/>
    <w:locked/>
    <w:rsid w:val="00764077"/>
    <w:rPr>
      <w:rFonts w:cs="Times New Roman"/>
      <w:b/>
      <w:bCs/>
      <w:sz w:val="18"/>
      <w:szCs w:val="18"/>
      <w:shd w:val="clear" w:color="auto" w:fill="FFFFFF"/>
    </w:rPr>
  </w:style>
  <w:style w:type="paragraph" w:customStyle="1" w:styleId="32">
    <w:name w:val="Основной текст (3)"/>
    <w:basedOn w:val="a"/>
    <w:link w:val="31"/>
    <w:rsid w:val="00764077"/>
    <w:pPr>
      <w:shd w:val="clear" w:color="auto" w:fill="FFFFFF"/>
      <w:spacing w:before="660" w:line="240" w:lineRule="exact"/>
    </w:pPr>
    <w:rPr>
      <w:rFonts w:asciiTheme="minorHAnsi" w:hAnsiTheme="minorHAnsi"/>
      <w:b/>
      <w:bCs/>
      <w:sz w:val="18"/>
      <w:szCs w:val="18"/>
      <w:lang w:eastAsia="en-US"/>
    </w:rPr>
  </w:style>
  <w:style w:type="paragraph" w:customStyle="1" w:styleId="ConsPlusNormal">
    <w:name w:val="ConsPlusNormal"/>
    <w:rsid w:val="00764077"/>
    <w:pPr>
      <w:widowControl w:val="0"/>
      <w:suppressAutoHyphens/>
      <w:autoSpaceDE w:val="0"/>
      <w:spacing w:after="0" w:line="240" w:lineRule="auto"/>
      <w:ind w:firstLine="720"/>
    </w:pPr>
    <w:rPr>
      <w:rFonts w:ascii="Arial" w:hAnsi="Arial" w:cs="Arial"/>
      <w:sz w:val="20"/>
      <w:szCs w:val="20"/>
      <w:lang w:eastAsia="ar-SA"/>
    </w:rPr>
  </w:style>
  <w:style w:type="character" w:customStyle="1" w:styleId="41">
    <w:name w:val="Основной текст (4)_"/>
    <w:basedOn w:val="a0"/>
    <w:link w:val="42"/>
    <w:locked/>
    <w:rsid w:val="00764077"/>
    <w:rPr>
      <w:rFonts w:cs="Times New Roman"/>
      <w:b/>
      <w:bCs/>
      <w:sz w:val="16"/>
      <w:szCs w:val="16"/>
      <w:shd w:val="clear" w:color="auto" w:fill="FFFFFF"/>
    </w:rPr>
  </w:style>
  <w:style w:type="paragraph" w:customStyle="1" w:styleId="42">
    <w:name w:val="Основной текст (4)"/>
    <w:basedOn w:val="a"/>
    <w:link w:val="41"/>
    <w:rsid w:val="00764077"/>
    <w:pPr>
      <w:shd w:val="clear" w:color="auto" w:fill="FFFFFF"/>
      <w:spacing w:before="840" w:line="216" w:lineRule="exact"/>
    </w:pPr>
    <w:rPr>
      <w:rFonts w:asciiTheme="minorHAnsi" w:hAnsiTheme="minorHAnsi"/>
      <w:b/>
      <w:bCs/>
      <w:sz w:val="16"/>
      <w:szCs w:val="16"/>
      <w:lang w:eastAsia="en-US"/>
    </w:rPr>
  </w:style>
  <w:style w:type="character" w:customStyle="1" w:styleId="23">
    <w:name w:val="Основной текст (2)_"/>
    <w:basedOn w:val="a0"/>
    <w:link w:val="24"/>
    <w:locked/>
    <w:rsid w:val="00764077"/>
    <w:rPr>
      <w:rFonts w:cs="Times New Roman"/>
      <w:spacing w:val="10"/>
      <w:sz w:val="17"/>
      <w:szCs w:val="17"/>
      <w:shd w:val="clear" w:color="auto" w:fill="FFFFFF"/>
    </w:rPr>
  </w:style>
  <w:style w:type="paragraph" w:customStyle="1" w:styleId="24">
    <w:name w:val="Основной текст (2)"/>
    <w:basedOn w:val="a"/>
    <w:link w:val="23"/>
    <w:rsid w:val="00764077"/>
    <w:pPr>
      <w:shd w:val="clear" w:color="auto" w:fill="FFFFFF"/>
      <w:spacing w:line="211" w:lineRule="exact"/>
      <w:ind w:hanging="560"/>
    </w:pPr>
    <w:rPr>
      <w:rFonts w:asciiTheme="minorHAnsi" w:hAnsiTheme="minorHAnsi"/>
      <w:spacing w:val="10"/>
      <w:sz w:val="17"/>
      <w:szCs w:val="17"/>
      <w:lang w:eastAsia="en-US"/>
    </w:rPr>
  </w:style>
  <w:style w:type="paragraph" w:customStyle="1" w:styleId="410">
    <w:name w:val="Основной текст (4)1"/>
    <w:basedOn w:val="a"/>
    <w:rsid w:val="00764077"/>
    <w:pPr>
      <w:shd w:val="clear" w:color="auto" w:fill="FFFFFF"/>
      <w:spacing w:line="240" w:lineRule="atLeast"/>
      <w:ind w:hanging="500"/>
    </w:pPr>
    <w:rPr>
      <w:sz w:val="15"/>
      <w:szCs w:val="15"/>
    </w:rPr>
  </w:style>
  <w:style w:type="character" w:customStyle="1" w:styleId="81">
    <w:name w:val="Основной текст (8)_"/>
    <w:basedOn w:val="a0"/>
    <w:link w:val="82"/>
    <w:locked/>
    <w:rsid w:val="00764077"/>
    <w:rPr>
      <w:rFonts w:cs="Times New Roman"/>
      <w:b/>
      <w:bCs/>
      <w:sz w:val="17"/>
      <w:szCs w:val="17"/>
      <w:shd w:val="clear" w:color="auto" w:fill="FFFFFF"/>
      <w:lang w:val="en-US"/>
    </w:rPr>
  </w:style>
  <w:style w:type="paragraph" w:customStyle="1" w:styleId="82">
    <w:name w:val="Основной текст (8)"/>
    <w:basedOn w:val="a"/>
    <w:link w:val="81"/>
    <w:rsid w:val="00764077"/>
    <w:pPr>
      <w:shd w:val="clear" w:color="auto" w:fill="FFFFFF"/>
      <w:spacing w:after="120" w:line="211" w:lineRule="exact"/>
      <w:ind w:hanging="640"/>
    </w:pPr>
    <w:rPr>
      <w:rFonts w:asciiTheme="minorHAnsi" w:hAnsiTheme="minorHAnsi"/>
      <w:b/>
      <w:bCs/>
      <w:sz w:val="17"/>
      <w:szCs w:val="17"/>
      <w:lang w:val="en-US" w:eastAsia="en-US"/>
    </w:rPr>
  </w:style>
  <w:style w:type="character" w:customStyle="1" w:styleId="51">
    <w:name w:val="Основной текст (5)_"/>
    <w:basedOn w:val="a0"/>
    <w:link w:val="52"/>
    <w:locked/>
    <w:rsid w:val="00764077"/>
    <w:rPr>
      <w:rFonts w:cs="Times New Roman"/>
      <w:b/>
      <w:bCs/>
      <w:i/>
      <w:iCs/>
      <w:sz w:val="18"/>
      <w:szCs w:val="18"/>
      <w:shd w:val="clear" w:color="auto" w:fill="FFFFFF"/>
    </w:rPr>
  </w:style>
  <w:style w:type="paragraph" w:customStyle="1" w:styleId="52">
    <w:name w:val="Основной текст (5)"/>
    <w:basedOn w:val="a"/>
    <w:link w:val="51"/>
    <w:rsid w:val="00764077"/>
    <w:pPr>
      <w:shd w:val="clear" w:color="auto" w:fill="FFFFFF"/>
      <w:spacing w:before="180" w:after="60" w:line="240" w:lineRule="atLeast"/>
      <w:ind w:hanging="380"/>
      <w:jc w:val="both"/>
    </w:pPr>
    <w:rPr>
      <w:rFonts w:asciiTheme="minorHAnsi" w:hAnsiTheme="minorHAnsi"/>
      <w:b/>
      <w:bCs/>
      <w:i/>
      <w:iCs/>
      <w:sz w:val="18"/>
      <w:szCs w:val="18"/>
      <w:lang w:eastAsia="en-US"/>
    </w:rPr>
  </w:style>
  <w:style w:type="character" w:customStyle="1" w:styleId="100">
    <w:name w:val="Основной текст (10)_"/>
    <w:basedOn w:val="a0"/>
    <w:link w:val="101"/>
    <w:locked/>
    <w:rsid w:val="00764077"/>
    <w:rPr>
      <w:rFonts w:cs="Times New Roman"/>
      <w:b/>
      <w:bCs/>
      <w:i/>
      <w:iCs/>
      <w:sz w:val="18"/>
      <w:szCs w:val="18"/>
      <w:shd w:val="clear" w:color="auto" w:fill="FFFFFF"/>
      <w:lang w:val="en-US"/>
    </w:rPr>
  </w:style>
  <w:style w:type="paragraph" w:customStyle="1" w:styleId="101">
    <w:name w:val="Основной текст (10)1"/>
    <w:basedOn w:val="a"/>
    <w:link w:val="100"/>
    <w:rsid w:val="00764077"/>
    <w:pPr>
      <w:shd w:val="clear" w:color="auto" w:fill="FFFFFF"/>
      <w:spacing w:before="60" w:after="60" w:line="240" w:lineRule="atLeast"/>
    </w:pPr>
    <w:rPr>
      <w:rFonts w:asciiTheme="minorHAnsi" w:hAnsiTheme="minorHAnsi"/>
      <w:b/>
      <w:bCs/>
      <w:i/>
      <w:iCs/>
      <w:sz w:val="18"/>
      <w:szCs w:val="18"/>
      <w:lang w:val="en-US" w:eastAsia="en-US"/>
    </w:rPr>
  </w:style>
  <w:style w:type="character" w:customStyle="1" w:styleId="61">
    <w:name w:val="Основной текст (6)_"/>
    <w:basedOn w:val="a0"/>
    <w:link w:val="610"/>
    <w:locked/>
    <w:rsid w:val="00764077"/>
    <w:rPr>
      <w:rFonts w:cs="Times New Roman"/>
      <w:b/>
      <w:bCs/>
      <w:shd w:val="clear" w:color="auto" w:fill="FFFFFF"/>
    </w:rPr>
  </w:style>
  <w:style w:type="paragraph" w:customStyle="1" w:styleId="610">
    <w:name w:val="Основной текст (6)1"/>
    <w:basedOn w:val="a"/>
    <w:link w:val="61"/>
    <w:rsid w:val="00764077"/>
    <w:pPr>
      <w:shd w:val="clear" w:color="auto" w:fill="FFFFFF"/>
      <w:spacing w:before="120" w:after="120" w:line="216" w:lineRule="exact"/>
    </w:pPr>
    <w:rPr>
      <w:rFonts w:asciiTheme="minorHAnsi" w:hAnsiTheme="minorHAnsi"/>
      <w:b/>
      <w:bCs/>
      <w:sz w:val="22"/>
      <w:szCs w:val="22"/>
      <w:lang w:eastAsia="en-US"/>
    </w:rPr>
  </w:style>
  <w:style w:type="character" w:customStyle="1" w:styleId="71">
    <w:name w:val="Основной текст (7)_"/>
    <w:basedOn w:val="a0"/>
    <w:link w:val="72"/>
    <w:locked/>
    <w:rsid w:val="00764077"/>
    <w:rPr>
      <w:rFonts w:ascii="Georgia" w:hAnsi="Georgia" w:cs="Times New Roman"/>
      <w:sz w:val="14"/>
      <w:szCs w:val="14"/>
      <w:shd w:val="clear" w:color="auto" w:fill="FFFFFF"/>
    </w:rPr>
  </w:style>
  <w:style w:type="paragraph" w:customStyle="1" w:styleId="72">
    <w:name w:val="Основной текст (7)"/>
    <w:basedOn w:val="a"/>
    <w:link w:val="71"/>
    <w:rsid w:val="00764077"/>
    <w:pPr>
      <w:shd w:val="clear" w:color="auto" w:fill="FFFFFF"/>
      <w:spacing w:line="240" w:lineRule="atLeast"/>
      <w:jc w:val="both"/>
    </w:pPr>
    <w:rPr>
      <w:rFonts w:ascii="Georgia" w:hAnsi="Georgia"/>
      <w:sz w:val="14"/>
      <w:szCs w:val="14"/>
      <w:lang w:eastAsia="en-US"/>
    </w:rPr>
  </w:style>
  <w:style w:type="character" w:customStyle="1" w:styleId="91">
    <w:name w:val="Основной текст (9)_"/>
    <w:basedOn w:val="a0"/>
    <w:link w:val="92"/>
    <w:locked/>
    <w:rsid w:val="00764077"/>
    <w:rPr>
      <w:rFonts w:ascii="Georgia" w:hAnsi="Georgia" w:cs="Times New Roman"/>
      <w:b/>
      <w:bCs/>
      <w:sz w:val="18"/>
      <w:szCs w:val="18"/>
      <w:shd w:val="clear" w:color="auto" w:fill="FFFFFF"/>
    </w:rPr>
  </w:style>
  <w:style w:type="paragraph" w:customStyle="1" w:styleId="92">
    <w:name w:val="Основной текст (9)"/>
    <w:basedOn w:val="a"/>
    <w:link w:val="91"/>
    <w:rsid w:val="00764077"/>
    <w:pPr>
      <w:shd w:val="clear" w:color="auto" w:fill="FFFFFF"/>
      <w:spacing w:line="240" w:lineRule="atLeast"/>
      <w:jc w:val="both"/>
    </w:pPr>
    <w:rPr>
      <w:rFonts w:ascii="Georgia" w:hAnsi="Georgia"/>
      <w:b/>
      <w:bCs/>
      <w:sz w:val="18"/>
      <w:szCs w:val="18"/>
      <w:lang w:eastAsia="en-US"/>
    </w:rPr>
  </w:style>
  <w:style w:type="paragraph" w:customStyle="1" w:styleId="Style10">
    <w:name w:val="Style10"/>
    <w:basedOn w:val="a"/>
    <w:rsid w:val="00764077"/>
    <w:pPr>
      <w:suppressAutoHyphens/>
      <w:spacing w:after="200" w:line="276" w:lineRule="auto"/>
    </w:pPr>
    <w:rPr>
      <w:rFonts w:ascii="Calibri" w:hAnsi="Calibri" w:cs="Calibri"/>
      <w:sz w:val="22"/>
      <w:szCs w:val="22"/>
      <w:lang w:eastAsia="ar-SA"/>
    </w:rPr>
  </w:style>
  <w:style w:type="character" w:styleId="af6">
    <w:name w:val="footnote reference"/>
    <w:basedOn w:val="a0"/>
    <w:uiPriority w:val="99"/>
    <w:semiHidden/>
    <w:rsid w:val="00764077"/>
    <w:rPr>
      <w:rFonts w:cs="Times New Roman"/>
      <w:vertAlign w:val="superscript"/>
    </w:rPr>
  </w:style>
  <w:style w:type="character" w:customStyle="1" w:styleId="af7">
    <w:name w:val="Основной текст + Полужирный"/>
    <w:basedOn w:val="a0"/>
    <w:rsid w:val="00764077"/>
    <w:rPr>
      <w:rFonts w:ascii="Times New Roman" w:hAnsi="Times New Roman" w:cs="Times New Roman"/>
      <w:b/>
      <w:bCs/>
      <w:spacing w:val="0"/>
      <w:sz w:val="23"/>
      <w:szCs w:val="23"/>
      <w:u w:val="single"/>
      <w:lang w:bidi="ar-SA"/>
    </w:rPr>
  </w:style>
  <w:style w:type="character" w:customStyle="1" w:styleId="12">
    <w:name w:val="Заголовок №1"/>
    <w:basedOn w:val="11"/>
    <w:rsid w:val="00764077"/>
    <w:rPr>
      <w:rFonts w:cs="Times New Roman"/>
      <w:b/>
      <w:bCs/>
      <w:sz w:val="23"/>
      <w:szCs w:val="23"/>
      <w:u w:val="single"/>
      <w:shd w:val="clear" w:color="auto" w:fill="FFFFFF"/>
    </w:rPr>
  </w:style>
  <w:style w:type="character" w:customStyle="1" w:styleId="120">
    <w:name w:val="Заголовок №12"/>
    <w:basedOn w:val="11"/>
    <w:rsid w:val="00764077"/>
    <w:rPr>
      <w:rFonts w:cs="Times New Roman"/>
      <w:b/>
      <w:bCs/>
      <w:noProof/>
      <w:sz w:val="23"/>
      <w:szCs w:val="23"/>
      <w:shd w:val="clear" w:color="auto" w:fill="FFFFFF"/>
    </w:rPr>
  </w:style>
  <w:style w:type="character" w:customStyle="1" w:styleId="TimesNewRoman">
    <w:name w:val="Основной текст + Times New Roman"/>
    <w:aliases w:val="174,5 pt4"/>
    <w:rsid w:val="00764077"/>
    <w:rPr>
      <w:rFonts w:ascii="Times New Roman" w:hAnsi="Times New Roman"/>
      <w:sz w:val="35"/>
      <w:lang w:eastAsia="ru-RU"/>
    </w:rPr>
  </w:style>
  <w:style w:type="character" w:customStyle="1" w:styleId="apple-converted-space">
    <w:name w:val="apple-converted-space"/>
    <w:basedOn w:val="a0"/>
    <w:rsid w:val="00764077"/>
    <w:rPr>
      <w:rFonts w:cs="Times New Roman"/>
    </w:rPr>
  </w:style>
  <w:style w:type="character" w:customStyle="1" w:styleId="25">
    <w:name w:val="Основной текст (2) + Курсив"/>
    <w:aliases w:val="Интервал 0 pt1"/>
    <w:basedOn w:val="a0"/>
    <w:rsid w:val="00764077"/>
    <w:rPr>
      <w:rFonts w:cs="Times New Roman"/>
      <w:i/>
      <w:iCs/>
      <w:spacing w:val="0"/>
      <w:sz w:val="17"/>
      <w:szCs w:val="17"/>
      <w:lang w:bidi="ar-SA"/>
    </w:rPr>
  </w:style>
  <w:style w:type="character" w:customStyle="1" w:styleId="af8">
    <w:name w:val="Гипертекстовая ссылка"/>
    <w:rsid w:val="00764077"/>
    <w:rPr>
      <w:color w:val="008000"/>
    </w:rPr>
  </w:style>
  <w:style w:type="character" w:customStyle="1" w:styleId="48">
    <w:name w:val="Основной текст (4) + 8"/>
    <w:aliases w:val="5 pt,Полужирный2"/>
    <w:basedOn w:val="41"/>
    <w:rsid w:val="00764077"/>
    <w:rPr>
      <w:rFonts w:cs="Times New Roman"/>
      <w:b/>
      <w:bCs/>
      <w:spacing w:val="0"/>
      <w:sz w:val="17"/>
      <w:szCs w:val="17"/>
      <w:shd w:val="clear" w:color="auto" w:fill="FFFFFF"/>
    </w:rPr>
  </w:style>
  <w:style w:type="character" w:customStyle="1" w:styleId="5Georgia">
    <w:name w:val="Основной текст (5) + Georgia"/>
    <w:aliases w:val="8,5 pt2"/>
    <w:basedOn w:val="a0"/>
    <w:rsid w:val="00764077"/>
    <w:rPr>
      <w:rFonts w:ascii="Georgia" w:hAnsi="Georgia" w:cs="Georgia"/>
      <w:b/>
      <w:bCs/>
      <w:i/>
      <w:iCs/>
      <w:spacing w:val="0"/>
      <w:sz w:val="17"/>
      <w:szCs w:val="17"/>
      <w:lang w:bidi="ar-SA"/>
    </w:rPr>
  </w:style>
  <w:style w:type="character" w:customStyle="1" w:styleId="73">
    <w:name w:val="Основной текст + Курсив7"/>
    <w:basedOn w:val="a0"/>
    <w:rsid w:val="00764077"/>
    <w:rPr>
      <w:rFonts w:cs="Times New Roman"/>
      <w:i/>
      <w:iCs/>
      <w:spacing w:val="10"/>
      <w:sz w:val="21"/>
      <w:szCs w:val="21"/>
      <w:lang w:bidi="ar-SA"/>
    </w:rPr>
  </w:style>
  <w:style w:type="character" w:customStyle="1" w:styleId="62">
    <w:name w:val="Основной текст (6)"/>
    <w:basedOn w:val="61"/>
    <w:rsid w:val="00764077"/>
    <w:rPr>
      <w:rFonts w:cs="Times New Roman"/>
      <w:b/>
      <w:bCs/>
      <w:noProof/>
      <w:u w:val="single"/>
      <w:shd w:val="clear" w:color="auto" w:fill="FFFFFF"/>
    </w:rPr>
  </w:style>
  <w:style w:type="character" w:customStyle="1" w:styleId="FontStyle247">
    <w:name w:val="Font Style247"/>
    <w:basedOn w:val="a0"/>
    <w:rsid w:val="00764077"/>
    <w:rPr>
      <w:rFonts w:ascii="Times New Roman" w:hAnsi="Times New Roman" w:cs="Times New Roman"/>
      <w:b/>
      <w:bCs/>
      <w:sz w:val="16"/>
      <w:szCs w:val="16"/>
    </w:rPr>
  </w:style>
  <w:style w:type="character" w:customStyle="1" w:styleId="FontStyle208">
    <w:name w:val="Font Style208"/>
    <w:basedOn w:val="a0"/>
    <w:rsid w:val="00764077"/>
    <w:rPr>
      <w:rFonts w:ascii="Times New Roman" w:hAnsi="Times New Roman" w:cs="Times New Roman"/>
      <w:sz w:val="16"/>
      <w:szCs w:val="16"/>
    </w:rPr>
  </w:style>
  <w:style w:type="character" w:customStyle="1" w:styleId="33">
    <w:name w:val="Знак Знак3"/>
    <w:basedOn w:val="a0"/>
    <w:rsid w:val="00764077"/>
    <w:rPr>
      <w:rFonts w:cs="Times New Roman"/>
      <w:sz w:val="24"/>
      <w:szCs w:val="24"/>
      <w:lang w:val="ru-RU" w:eastAsia="ru-RU" w:bidi="ar-SA"/>
    </w:rPr>
  </w:style>
  <w:style w:type="paragraph" w:styleId="af9">
    <w:name w:val="Normal (Web)"/>
    <w:basedOn w:val="a"/>
    <w:uiPriority w:val="99"/>
    <w:unhideWhenUsed/>
    <w:rsid w:val="00764077"/>
    <w:pPr>
      <w:spacing w:before="100" w:beforeAutospacing="1" w:after="119"/>
    </w:pPr>
  </w:style>
  <w:style w:type="character" w:styleId="afa">
    <w:name w:val="page number"/>
    <w:basedOn w:val="a0"/>
    <w:uiPriority w:val="99"/>
    <w:rsid w:val="00FB20F0"/>
    <w:rPr>
      <w:rFonts w:cs="Times New Roman"/>
    </w:rPr>
  </w:style>
  <w:style w:type="character" w:customStyle="1" w:styleId="afb">
    <w:name w:val="Без интервала Знак"/>
    <w:link w:val="afc"/>
    <w:uiPriority w:val="1"/>
    <w:locked/>
    <w:rsid w:val="00043741"/>
    <w:rPr>
      <w:rFonts w:ascii="Times New Roman" w:hAnsi="Times New Roman"/>
      <w:sz w:val="24"/>
      <w:szCs w:val="24"/>
    </w:rPr>
  </w:style>
  <w:style w:type="paragraph" w:styleId="afc">
    <w:name w:val="No Spacing"/>
    <w:link w:val="afb"/>
    <w:uiPriority w:val="1"/>
    <w:qFormat/>
    <w:rsid w:val="00043741"/>
    <w:pPr>
      <w:spacing w:after="0" w:line="240" w:lineRule="auto"/>
    </w:pPr>
    <w:rPr>
      <w:rFonts w:ascii="Times New Roman" w:hAnsi="Times New Roman"/>
      <w:sz w:val="24"/>
      <w:szCs w:val="24"/>
    </w:rPr>
  </w:style>
  <w:style w:type="paragraph" w:styleId="afd">
    <w:name w:val="Balloon Text"/>
    <w:basedOn w:val="a"/>
    <w:link w:val="afe"/>
    <w:uiPriority w:val="99"/>
    <w:semiHidden/>
    <w:unhideWhenUsed/>
    <w:rsid w:val="003559E3"/>
    <w:rPr>
      <w:rFonts w:ascii="Tahoma" w:hAnsi="Tahoma" w:cs="Tahoma"/>
      <w:sz w:val="16"/>
      <w:szCs w:val="16"/>
    </w:rPr>
  </w:style>
  <w:style w:type="character" w:customStyle="1" w:styleId="afe">
    <w:name w:val="Текст выноски Знак"/>
    <w:basedOn w:val="a0"/>
    <w:link w:val="afd"/>
    <w:uiPriority w:val="99"/>
    <w:semiHidden/>
    <w:rsid w:val="003559E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702">
      <w:marLeft w:val="0"/>
      <w:marRight w:val="0"/>
      <w:marTop w:val="0"/>
      <w:marBottom w:val="0"/>
      <w:divBdr>
        <w:top w:val="none" w:sz="0" w:space="0" w:color="auto"/>
        <w:left w:val="none" w:sz="0" w:space="0" w:color="auto"/>
        <w:bottom w:val="none" w:sz="0" w:space="0" w:color="auto"/>
        <w:right w:val="none" w:sz="0" w:space="0" w:color="auto"/>
      </w:divBdr>
    </w:div>
    <w:div w:id="861170467">
      <w:bodyDiv w:val="1"/>
      <w:marLeft w:val="0"/>
      <w:marRight w:val="0"/>
      <w:marTop w:val="0"/>
      <w:marBottom w:val="0"/>
      <w:divBdr>
        <w:top w:val="none" w:sz="0" w:space="0" w:color="auto"/>
        <w:left w:val="none" w:sz="0" w:space="0" w:color="auto"/>
        <w:bottom w:val="none" w:sz="0" w:space="0" w:color="auto"/>
        <w:right w:val="none" w:sz="0" w:space="0" w:color="auto"/>
      </w:divBdr>
    </w:div>
    <w:div w:id="13678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18982</Words>
  <Characters>108202</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Hi-Fi</dc:creator>
  <cp:lastModifiedBy>Direktor</cp:lastModifiedBy>
  <cp:revision>24</cp:revision>
  <cp:lastPrinted>2014-03-11T17:57:00Z</cp:lastPrinted>
  <dcterms:created xsi:type="dcterms:W3CDTF">2015-11-06T09:12:00Z</dcterms:created>
  <dcterms:modified xsi:type="dcterms:W3CDTF">2025-11-30T14:24:00Z</dcterms:modified>
</cp:coreProperties>
</file>